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C7B" w:rsidRPr="001B5DA6" w:rsidRDefault="00C86C7B" w:rsidP="00C86C7B">
      <w:pPr>
        <w:ind w:right="-284"/>
        <w:jc w:val="center"/>
        <w:rPr>
          <w:rFonts w:ascii="Times New Roman" w:eastAsia="Times New Roman" w:hAnsi="Times New Roman"/>
          <w:b/>
          <w:bCs/>
          <w:sz w:val="28"/>
          <w:szCs w:val="28"/>
          <w:lang w:eastAsia="ru-RU"/>
        </w:rPr>
      </w:pPr>
      <w:r w:rsidRPr="001B5DA6">
        <w:rPr>
          <w:rFonts w:ascii="Times New Roman" w:eastAsia="Times New Roman" w:hAnsi="Times New Roman"/>
          <w:b/>
          <w:bCs/>
          <w:sz w:val="28"/>
          <w:szCs w:val="28"/>
          <w:lang w:eastAsia="ru-RU"/>
        </w:rPr>
        <w:t>Федеральное государственное бюджетное образовательное</w:t>
      </w:r>
    </w:p>
    <w:p w:rsidR="00C86C7B" w:rsidRPr="001B5DA6" w:rsidRDefault="00C86C7B" w:rsidP="00C86C7B">
      <w:pPr>
        <w:ind w:right="-284"/>
        <w:jc w:val="center"/>
        <w:rPr>
          <w:rFonts w:ascii="Times New Roman" w:eastAsia="Times New Roman" w:hAnsi="Times New Roman"/>
          <w:b/>
          <w:bCs/>
          <w:sz w:val="28"/>
          <w:szCs w:val="28"/>
          <w:lang w:eastAsia="ru-RU"/>
        </w:rPr>
      </w:pPr>
      <w:r w:rsidRPr="001B5DA6">
        <w:rPr>
          <w:rFonts w:ascii="Times New Roman" w:eastAsia="Times New Roman" w:hAnsi="Times New Roman"/>
          <w:b/>
          <w:bCs/>
          <w:sz w:val="28"/>
          <w:szCs w:val="28"/>
          <w:lang w:eastAsia="ru-RU"/>
        </w:rPr>
        <w:t>учреждение высшего образования</w:t>
      </w:r>
    </w:p>
    <w:p w:rsidR="00C86C7B" w:rsidRPr="001B5DA6" w:rsidRDefault="00C86C7B" w:rsidP="00C86C7B">
      <w:pPr>
        <w:ind w:right="-284"/>
        <w:jc w:val="center"/>
        <w:rPr>
          <w:rFonts w:ascii="Times New Roman" w:eastAsia="Times New Roman" w:hAnsi="Times New Roman"/>
          <w:b/>
          <w:bCs/>
          <w:sz w:val="26"/>
          <w:szCs w:val="26"/>
          <w:lang w:eastAsia="ru-RU"/>
        </w:rPr>
      </w:pPr>
      <w:r w:rsidRPr="001B5DA6">
        <w:rPr>
          <w:rFonts w:ascii="Times New Roman" w:eastAsia="Times New Roman" w:hAnsi="Times New Roman"/>
          <w:b/>
          <w:bCs/>
          <w:sz w:val="26"/>
          <w:szCs w:val="26"/>
          <w:lang w:eastAsia="ru-RU"/>
        </w:rPr>
        <w:t xml:space="preserve">«РОССИЙСКАЯ АКАДЕМИЯ НАРОДНОГО ХОЗЯЙСТВА </w:t>
      </w:r>
      <w:r w:rsidRPr="001B5DA6">
        <w:rPr>
          <w:rFonts w:ascii="Times New Roman" w:eastAsia="Times New Roman" w:hAnsi="Times New Roman"/>
          <w:b/>
          <w:bCs/>
          <w:sz w:val="26"/>
          <w:szCs w:val="26"/>
          <w:lang w:eastAsia="ru-RU"/>
        </w:rPr>
        <w:br/>
        <w:t xml:space="preserve">И ГОСУДАРСТВЕННОЙ СЛУЖБЫ </w:t>
      </w:r>
    </w:p>
    <w:p w:rsidR="00C86C7B" w:rsidRPr="001B5DA6" w:rsidRDefault="00C86C7B" w:rsidP="00C86C7B">
      <w:pPr>
        <w:ind w:right="-284"/>
        <w:jc w:val="center"/>
        <w:rPr>
          <w:rFonts w:ascii="Times New Roman" w:eastAsia="Times New Roman" w:hAnsi="Times New Roman"/>
          <w:b/>
          <w:bCs/>
          <w:sz w:val="26"/>
          <w:szCs w:val="26"/>
          <w:lang w:eastAsia="ru-RU"/>
        </w:rPr>
      </w:pPr>
      <w:r w:rsidRPr="001B5DA6">
        <w:rPr>
          <w:rFonts w:ascii="Times New Roman" w:eastAsia="Times New Roman" w:hAnsi="Times New Roman"/>
          <w:b/>
          <w:bCs/>
          <w:sz w:val="26"/>
          <w:szCs w:val="26"/>
          <w:lang w:eastAsia="ru-RU"/>
        </w:rPr>
        <w:t xml:space="preserve">ПРИ ПРЕЗИДЕНТЕ РОССИЙСКОЙ ФЕДЕРАЦИИ» </w:t>
      </w:r>
    </w:p>
    <w:p w:rsidR="00C86C7B" w:rsidRPr="001B5DA6" w:rsidRDefault="00C86C7B" w:rsidP="00C86C7B">
      <w:pPr>
        <w:jc w:val="center"/>
        <w:rPr>
          <w:rFonts w:ascii="Times New Roman" w:hAnsi="Times New Roman"/>
          <w:b/>
        </w:rPr>
      </w:pPr>
    </w:p>
    <w:p w:rsidR="00C86C7B" w:rsidRPr="001B5DA6" w:rsidRDefault="00C86C7B" w:rsidP="00C86C7B">
      <w:pPr>
        <w:jc w:val="center"/>
        <w:rPr>
          <w:rFonts w:ascii="Times New Roman" w:hAnsi="Times New Roman"/>
          <w:b/>
        </w:rPr>
      </w:pPr>
      <w:r w:rsidRPr="001B5DA6">
        <w:rPr>
          <w:rFonts w:ascii="Times New Roman" w:hAnsi="Times New Roman"/>
          <w:b/>
        </w:rPr>
        <w:t>СЕВЕРО-ЗАПАДНЫЙ ИНСТИТУТ УПРАВЛЕНИЯ</w:t>
      </w:r>
      <w:r w:rsidR="0061211B">
        <w:rPr>
          <w:rFonts w:ascii="Times New Roman" w:hAnsi="Times New Roman"/>
          <w:b/>
        </w:rPr>
        <w:t xml:space="preserve"> – ФИЛИАЛ РАНХиГС</w:t>
      </w:r>
    </w:p>
    <w:p w:rsidR="00C86C7B" w:rsidRPr="001B5DA6" w:rsidRDefault="00C86C7B" w:rsidP="00C86C7B">
      <w:pPr>
        <w:pBdr>
          <w:bottom w:val="thinThickSmallGap" w:sz="24" w:space="1" w:color="auto"/>
        </w:pBdr>
        <w:rPr>
          <w:rFonts w:ascii="Times New Roman" w:eastAsia="Times New Roman" w:hAnsi="Times New Roman"/>
          <w:strike/>
          <w:sz w:val="16"/>
          <w:szCs w:val="16"/>
          <w:lang w:eastAsia="ru-RU"/>
        </w:rPr>
      </w:pPr>
    </w:p>
    <w:p w:rsidR="00C86C7B" w:rsidRPr="001B5DA6" w:rsidRDefault="00C86C7B" w:rsidP="00C86C7B">
      <w:pPr>
        <w:rPr>
          <w:rFonts w:ascii="Times New Roman" w:eastAsia="Times New Roman" w:hAnsi="Times New Roman"/>
          <w:sz w:val="16"/>
          <w:szCs w:val="16"/>
          <w:lang w:eastAsia="ru-RU"/>
        </w:rPr>
      </w:pPr>
    </w:p>
    <w:p w:rsidR="00A02DE3" w:rsidRDefault="00A02DE3" w:rsidP="00C86C7B">
      <w:pPr>
        <w:jc w:val="center"/>
        <w:rPr>
          <w:rFonts w:ascii="Times New Roman" w:eastAsia="MS Mincho" w:hAnsi="Times New Roman"/>
          <w:color w:val="000000"/>
          <w:sz w:val="28"/>
          <w:szCs w:val="28"/>
          <w:u w:val="single"/>
          <w:lang w:eastAsia="ru-RU"/>
        </w:rPr>
      </w:pPr>
      <w:r>
        <w:rPr>
          <w:rFonts w:ascii="Times New Roman" w:eastAsia="MS Mincho" w:hAnsi="Times New Roman"/>
          <w:color w:val="000000"/>
          <w:sz w:val="28"/>
          <w:szCs w:val="28"/>
          <w:u w:val="single"/>
          <w:lang w:eastAsia="ru-RU"/>
        </w:rPr>
        <w:t>Факультет таможенного администрирования и безопасности</w:t>
      </w:r>
    </w:p>
    <w:p w:rsidR="00C86C7B" w:rsidRPr="000C73B8" w:rsidRDefault="0061211B" w:rsidP="00C86C7B">
      <w:pPr>
        <w:jc w:val="center"/>
        <w:rPr>
          <w:rFonts w:ascii="Times New Roman" w:eastAsia="MS Mincho" w:hAnsi="Times New Roman"/>
          <w:color w:val="000000"/>
          <w:sz w:val="28"/>
          <w:szCs w:val="28"/>
          <w:u w:val="single"/>
          <w:lang w:eastAsia="ru-RU"/>
        </w:rPr>
      </w:pPr>
      <w:r>
        <w:rPr>
          <w:rFonts w:ascii="Times New Roman" w:eastAsia="MS Mincho" w:hAnsi="Times New Roman"/>
          <w:color w:val="000000"/>
          <w:sz w:val="28"/>
          <w:szCs w:val="28"/>
          <w:u w:val="single"/>
          <w:lang w:eastAsia="ru-RU"/>
        </w:rPr>
        <w:t>Кафедра</w:t>
      </w:r>
      <w:r w:rsidR="000B1FB9">
        <w:rPr>
          <w:rFonts w:ascii="Times New Roman" w:eastAsia="MS Mincho" w:hAnsi="Times New Roman"/>
          <w:color w:val="000000"/>
          <w:sz w:val="28"/>
          <w:szCs w:val="28"/>
          <w:u w:val="single"/>
          <w:lang w:eastAsia="ru-RU"/>
        </w:rPr>
        <w:t xml:space="preserve"> </w:t>
      </w:r>
      <w:r w:rsidR="00A02DE3">
        <w:rPr>
          <w:rFonts w:ascii="Times New Roman" w:eastAsia="MS Mincho" w:hAnsi="Times New Roman"/>
          <w:color w:val="000000"/>
          <w:sz w:val="28"/>
          <w:szCs w:val="28"/>
          <w:u w:val="single"/>
          <w:lang w:eastAsia="ru-RU"/>
        </w:rPr>
        <w:t xml:space="preserve">таможенного администрирования </w:t>
      </w:r>
    </w:p>
    <w:p w:rsidR="00C86C7B" w:rsidRDefault="00C86C7B" w:rsidP="00C86C7B">
      <w:pPr>
        <w:jc w:val="center"/>
        <w:rPr>
          <w:rFonts w:ascii="Times New Roman" w:eastAsia="Times New Roman" w:hAnsi="Times New Roman"/>
          <w:i/>
          <w:sz w:val="16"/>
          <w:szCs w:val="16"/>
          <w:lang w:eastAsia="ru-RU"/>
        </w:rPr>
      </w:pPr>
    </w:p>
    <w:p w:rsidR="00C86C7B" w:rsidRPr="001B5DA6" w:rsidRDefault="00C86C7B" w:rsidP="00C86C7B">
      <w:pPr>
        <w:jc w:val="center"/>
        <w:rPr>
          <w:rFonts w:ascii="Times New Roman" w:eastAsia="MS Mincho" w:hAnsi="Times New Roman"/>
          <w:color w:val="000000"/>
          <w:sz w:val="12"/>
          <w:szCs w:val="12"/>
          <w:lang w:eastAsia="ru-RU"/>
        </w:rPr>
      </w:pPr>
    </w:p>
    <w:tbl>
      <w:tblPr>
        <w:tblW w:w="9747" w:type="dxa"/>
        <w:tblLayout w:type="fixed"/>
        <w:tblLook w:val="04A0" w:firstRow="1" w:lastRow="0" w:firstColumn="1" w:lastColumn="0" w:noHBand="0" w:noVBand="1"/>
      </w:tblPr>
      <w:tblGrid>
        <w:gridCol w:w="5070"/>
        <w:gridCol w:w="4677"/>
      </w:tblGrid>
      <w:tr w:rsidR="00C86C7B" w:rsidRPr="001B5DA6" w:rsidTr="00F41226">
        <w:trPr>
          <w:trHeight w:val="2430"/>
        </w:trPr>
        <w:tc>
          <w:tcPr>
            <w:tcW w:w="5070" w:type="dxa"/>
          </w:tcPr>
          <w:p w:rsidR="00C86C7B" w:rsidRPr="001B5DA6" w:rsidRDefault="00C86C7B" w:rsidP="00F41226">
            <w:pPr>
              <w:rPr>
                <w:rFonts w:ascii="Times New Roman" w:eastAsia="MS Mincho" w:hAnsi="Times New Roman"/>
                <w:color w:val="000000"/>
                <w:sz w:val="28"/>
                <w:szCs w:val="28"/>
                <w:lang w:eastAsia="ru-RU"/>
              </w:rPr>
            </w:pPr>
          </w:p>
        </w:tc>
        <w:tc>
          <w:tcPr>
            <w:tcW w:w="4677" w:type="dxa"/>
          </w:tcPr>
          <w:p w:rsidR="00600CBF" w:rsidRDefault="00600CBF" w:rsidP="00600CBF">
            <w:pPr>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УТВЕРЖДЕНА </w:t>
            </w:r>
          </w:p>
          <w:p w:rsidR="00CD24C8" w:rsidRPr="00D6467A" w:rsidRDefault="00CD24C8" w:rsidP="00CD24C8">
            <w:pPr>
              <w:ind w:firstLine="0"/>
              <w:rPr>
                <w:rFonts w:ascii="Times New Roman" w:hAnsi="Times New Roman"/>
                <w:sz w:val="24"/>
                <w:szCs w:val="24"/>
              </w:rPr>
            </w:pPr>
            <w:r w:rsidRPr="00D6467A">
              <w:rPr>
                <w:rFonts w:ascii="Times New Roman" w:hAnsi="Times New Roman"/>
                <w:sz w:val="24"/>
                <w:szCs w:val="24"/>
              </w:rPr>
              <w:t xml:space="preserve">на заседании методической комиссии </w:t>
            </w:r>
          </w:p>
          <w:p w:rsidR="00CD24C8" w:rsidRPr="00D6467A" w:rsidRDefault="00CD24C8" w:rsidP="00CD24C8">
            <w:pPr>
              <w:rPr>
                <w:rFonts w:ascii="Times New Roman" w:hAnsi="Times New Roman"/>
                <w:sz w:val="24"/>
                <w:szCs w:val="24"/>
              </w:rPr>
            </w:pPr>
          </w:p>
          <w:p w:rsidR="00AB6E7A" w:rsidRDefault="00CD24C8" w:rsidP="008D0C74">
            <w:pPr>
              <w:ind w:firstLine="0"/>
              <w:rPr>
                <w:rFonts w:ascii="Times New Roman" w:hAnsi="Times New Roman"/>
                <w:sz w:val="24"/>
                <w:szCs w:val="24"/>
              </w:rPr>
            </w:pPr>
            <w:r w:rsidRPr="00D6467A">
              <w:rPr>
                <w:rFonts w:ascii="Times New Roman" w:hAnsi="Times New Roman"/>
                <w:sz w:val="24"/>
                <w:szCs w:val="24"/>
              </w:rPr>
              <w:t>Протокол №</w:t>
            </w:r>
            <w:r w:rsidR="008D0C74">
              <w:rPr>
                <w:rFonts w:ascii="Times New Roman" w:hAnsi="Times New Roman"/>
                <w:sz w:val="24"/>
                <w:szCs w:val="24"/>
              </w:rPr>
              <w:t>1</w:t>
            </w:r>
            <w:r w:rsidRPr="00D6467A">
              <w:rPr>
                <w:rFonts w:ascii="Times New Roman" w:hAnsi="Times New Roman"/>
                <w:sz w:val="24"/>
                <w:szCs w:val="24"/>
              </w:rPr>
              <w:t xml:space="preserve"> от «</w:t>
            </w:r>
            <w:r w:rsidR="008D0C74">
              <w:rPr>
                <w:rFonts w:ascii="Times New Roman" w:hAnsi="Times New Roman"/>
                <w:sz w:val="24"/>
                <w:szCs w:val="24"/>
              </w:rPr>
              <w:t>26</w:t>
            </w:r>
            <w:r w:rsidRPr="00D6467A">
              <w:rPr>
                <w:rFonts w:ascii="Times New Roman" w:hAnsi="Times New Roman"/>
                <w:sz w:val="24"/>
                <w:szCs w:val="24"/>
              </w:rPr>
              <w:t xml:space="preserve">» </w:t>
            </w:r>
            <w:r>
              <w:rPr>
                <w:rFonts w:ascii="Times New Roman" w:hAnsi="Times New Roman"/>
                <w:sz w:val="24"/>
                <w:szCs w:val="24"/>
              </w:rPr>
              <w:t>августа</w:t>
            </w:r>
            <w:r w:rsidRPr="00D6467A">
              <w:rPr>
                <w:rFonts w:ascii="Times New Roman" w:hAnsi="Times New Roman"/>
                <w:sz w:val="24"/>
                <w:szCs w:val="24"/>
              </w:rPr>
              <w:t xml:space="preserve"> 201</w:t>
            </w:r>
            <w:r w:rsidR="00694E6A">
              <w:rPr>
                <w:rFonts w:ascii="Times New Roman" w:hAnsi="Times New Roman"/>
                <w:sz w:val="24"/>
                <w:szCs w:val="24"/>
              </w:rPr>
              <w:t>9</w:t>
            </w:r>
            <w:r w:rsidRPr="00D6467A">
              <w:rPr>
                <w:rFonts w:ascii="Times New Roman" w:hAnsi="Times New Roman"/>
                <w:sz w:val="24"/>
                <w:szCs w:val="24"/>
              </w:rPr>
              <w:t xml:space="preserve"> г.</w:t>
            </w:r>
          </w:p>
          <w:p w:rsidR="000A4ED5" w:rsidRPr="000A4ED5" w:rsidRDefault="000A4ED5" w:rsidP="008D0C74">
            <w:pPr>
              <w:ind w:firstLine="0"/>
              <w:rPr>
                <w:rFonts w:ascii="Times New Roman" w:hAnsi="Times New Roman"/>
                <w:sz w:val="24"/>
                <w:szCs w:val="24"/>
              </w:rPr>
            </w:pPr>
            <w:r w:rsidRPr="000A4ED5">
              <w:rPr>
                <w:rFonts w:ascii="Times New Roman" w:hAnsi="Times New Roman"/>
                <w:sz w:val="24"/>
                <w:szCs w:val="24"/>
              </w:rPr>
              <w:t>С изменениями</w:t>
            </w:r>
          </w:p>
          <w:p w:rsidR="000A4ED5" w:rsidRDefault="000A4ED5" w:rsidP="000A4ED5">
            <w:pPr>
              <w:ind w:firstLine="0"/>
              <w:rPr>
                <w:rFonts w:ascii="Times New Roman" w:hAnsi="Times New Roman"/>
                <w:sz w:val="24"/>
                <w:szCs w:val="24"/>
              </w:rPr>
            </w:pPr>
            <w:r w:rsidRPr="00D6467A">
              <w:rPr>
                <w:rFonts w:ascii="Times New Roman" w:hAnsi="Times New Roman"/>
                <w:sz w:val="24"/>
                <w:szCs w:val="24"/>
              </w:rPr>
              <w:t>Протокол №</w:t>
            </w:r>
            <w:r>
              <w:rPr>
                <w:rFonts w:ascii="Times New Roman" w:hAnsi="Times New Roman"/>
                <w:sz w:val="24"/>
                <w:szCs w:val="24"/>
              </w:rPr>
              <w:t>5</w:t>
            </w:r>
            <w:r w:rsidRPr="00D6467A">
              <w:rPr>
                <w:rFonts w:ascii="Times New Roman" w:hAnsi="Times New Roman"/>
                <w:sz w:val="24"/>
                <w:szCs w:val="24"/>
              </w:rPr>
              <w:t xml:space="preserve"> от «</w:t>
            </w:r>
            <w:r>
              <w:rPr>
                <w:rFonts w:ascii="Times New Roman" w:hAnsi="Times New Roman"/>
                <w:sz w:val="24"/>
                <w:szCs w:val="24"/>
              </w:rPr>
              <w:t>27</w:t>
            </w:r>
            <w:r w:rsidRPr="00D6467A">
              <w:rPr>
                <w:rFonts w:ascii="Times New Roman" w:hAnsi="Times New Roman"/>
                <w:sz w:val="24"/>
                <w:szCs w:val="24"/>
              </w:rPr>
              <w:t xml:space="preserve">» </w:t>
            </w:r>
            <w:r>
              <w:rPr>
                <w:rFonts w:ascii="Times New Roman" w:hAnsi="Times New Roman"/>
                <w:sz w:val="24"/>
                <w:szCs w:val="24"/>
              </w:rPr>
              <w:t>апреля</w:t>
            </w:r>
            <w:r w:rsidRPr="00D6467A">
              <w:rPr>
                <w:rFonts w:ascii="Times New Roman" w:hAnsi="Times New Roman"/>
                <w:sz w:val="24"/>
                <w:szCs w:val="24"/>
              </w:rPr>
              <w:t xml:space="preserve"> 20</w:t>
            </w:r>
            <w:r>
              <w:rPr>
                <w:rFonts w:ascii="Times New Roman" w:hAnsi="Times New Roman"/>
                <w:sz w:val="24"/>
                <w:szCs w:val="24"/>
              </w:rPr>
              <w:t>20</w:t>
            </w:r>
            <w:r w:rsidRPr="00D6467A">
              <w:rPr>
                <w:rFonts w:ascii="Times New Roman" w:hAnsi="Times New Roman"/>
                <w:sz w:val="24"/>
                <w:szCs w:val="24"/>
              </w:rPr>
              <w:t xml:space="preserve"> г.</w:t>
            </w:r>
          </w:p>
          <w:p w:rsidR="000A4ED5" w:rsidRPr="001B5DA6" w:rsidRDefault="000A4ED5" w:rsidP="008D0C74">
            <w:pPr>
              <w:ind w:firstLine="0"/>
              <w:rPr>
                <w:rFonts w:ascii="Times New Roman" w:eastAsia="Times New Roman" w:hAnsi="Times New Roman"/>
                <w:sz w:val="28"/>
                <w:szCs w:val="28"/>
                <w:lang w:eastAsia="ru-RU"/>
              </w:rPr>
            </w:pPr>
          </w:p>
        </w:tc>
      </w:tr>
    </w:tbl>
    <w:p w:rsidR="00C86C7B" w:rsidRPr="001B5DA6" w:rsidRDefault="00C86C7B" w:rsidP="00C86C7B">
      <w:pPr>
        <w:ind w:right="-284"/>
        <w:jc w:val="center"/>
        <w:rPr>
          <w:rFonts w:ascii="Times New Roman" w:eastAsia="Times New Roman" w:hAnsi="Times New Roman"/>
          <w:b/>
          <w:sz w:val="28"/>
          <w:szCs w:val="28"/>
          <w:lang w:eastAsia="ru-RU"/>
        </w:rPr>
      </w:pPr>
      <w:r w:rsidRPr="001B5DA6">
        <w:rPr>
          <w:rFonts w:ascii="Times New Roman" w:eastAsia="Times New Roman" w:hAnsi="Times New Roman"/>
          <w:b/>
          <w:sz w:val="28"/>
          <w:szCs w:val="28"/>
          <w:lang w:eastAsia="ru-RU"/>
        </w:rPr>
        <w:t xml:space="preserve">РАБОЧАЯ ПРОГРАММА </w:t>
      </w:r>
      <w:r w:rsidR="005C3629">
        <w:rPr>
          <w:rFonts w:ascii="Times New Roman" w:eastAsia="Times New Roman" w:hAnsi="Times New Roman"/>
          <w:b/>
          <w:sz w:val="28"/>
          <w:szCs w:val="32"/>
          <w:lang w:eastAsia="ru-RU"/>
        </w:rPr>
        <w:t>ДИСЦИПЛИНЫ</w:t>
      </w:r>
    </w:p>
    <w:p w:rsidR="00C86C7B" w:rsidRPr="0044213A" w:rsidRDefault="00C86C7B" w:rsidP="00C86C7B">
      <w:pPr>
        <w:jc w:val="center"/>
        <w:rPr>
          <w:rFonts w:ascii="Times New Roman" w:hAnsi="Times New Roman" w:cs="Times New Roman"/>
          <w:sz w:val="24"/>
          <w:szCs w:val="24"/>
        </w:rPr>
      </w:pPr>
    </w:p>
    <w:p w:rsidR="00C86C7B" w:rsidRPr="00FA5734" w:rsidRDefault="005E7301" w:rsidP="00C86C7B">
      <w:pPr>
        <w:jc w:val="center"/>
        <w:rPr>
          <w:rFonts w:ascii="Times New Roman" w:hAnsi="Times New Roman" w:cs="Times New Roman"/>
          <w:b/>
          <w:sz w:val="24"/>
          <w:szCs w:val="24"/>
          <w:u w:val="single"/>
        </w:rPr>
      </w:pPr>
      <w:r>
        <w:rPr>
          <w:rFonts w:ascii="Times New Roman" w:hAnsi="Times New Roman" w:cs="Times New Roman"/>
          <w:b/>
          <w:sz w:val="24"/>
          <w:szCs w:val="24"/>
          <w:u w:val="single"/>
        </w:rPr>
        <w:t>Б</w:t>
      </w:r>
      <w:proofErr w:type="gramStart"/>
      <w:r>
        <w:rPr>
          <w:rFonts w:ascii="Times New Roman" w:hAnsi="Times New Roman" w:cs="Times New Roman"/>
          <w:b/>
          <w:sz w:val="24"/>
          <w:szCs w:val="24"/>
          <w:u w:val="single"/>
        </w:rPr>
        <w:t>1.</w:t>
      </w:r>
      <w:r w:rsidR="00694E6A">
        <w:rPr>
          <w:rFonts w:ascii="Times New Roman" w:hAnsi="Times New Roman" w:cs="Times New Roman"/>
          <w:b/>
          <w:sz w:val="24"/>
          <w:szCs w:val="24"/>
          <w:u w:val="single"/>
        </w:rPr>
        <w:t>Б.</w:t>
      </w:r>
      <w:proofErr w:type="gramEnd"/>
      <w:r w:rsidR="00694E6A">
        <w:rPr>
          <w:rFonts w:ascii="Times New Roman" w:hAnsi="Times New Roman" w:cs="Times New Roman"/>
          <w:b/>
          <w:sz w:val="24"/>
          <w:szCs w:val="24"/>
          <w:u w:val="single"/>
        </w:rPr>
        <w:t>49</w:t>
      </w:r>
      <w:r w:rsidR="00AD4269">
        <w:rPr>
          <w:rFonts w:ascii="Times New Roman" w:hAnsi="Times New Roman" w:cs="Times New Roman"/>
          <w:b/>
          <w:sz w:val="24"/>
          <w:szCs w:val="24"/>
          <w:u w:val="single"/>
        </w:rPr>
        <w:t xml:space="preserve"> </w:t>
      </w:r>
      <w:r w:rsidR="001C06D4">
        <w:rPr>
          <w:rFonts w:ascii="Times New Roman" w:hAnsi="Times New Roman" w:cs="Times New Roman"/>
          <w:b/>
          <w:sz w:val="24"/>
          <w:szCs w:val="24"/>
          <w:u w:val="single"/>
        </w:rPr>
        <w:t>«</w:t>
      </w:r>
      <w:r w:rsidR="00694E6A" w:rsidRPr="00694E6A">
        <w:rPr>
          <w:rFonts w:ascii="Times New Roman" w:hAnsi="Times New Roman" w:cs="Times New Roman"/>
          <w:b/>
          <w:sz w:val="24"/>
          <w:szCs w:val="24"/>
          <w:u w:val="single"/>
        </w:rPr>
        <w:t>Русский язык и культура речи</w:t>
      </w:r>
      <w:r w:rsidR="00C86C7B" w:rsidRPr="00FA5734">
        <w:rPr>
          <w:rFonts w:ascii="Times New Roman" w:hAnsi="Times New Roman" w:cs="Times New Roman"/>
          <w:b/>
          <w:sz w:val="24"/>
          <w:szCs w:val="24"/>
          <w:u w:val="single"/>
        </w:rPr>
        <w:t>»</w:t>
      </w:r>
    </w:p>
    <w:p w:rsidR="00C86C7B" w:rsidRPr="001B5DA6" w:rsidRDefault="00C86C7B" w:rsidP="00C86C7B">
      <w:pPr>
        <w:jc w:val="center"/>
        <w:rPr>
          <w:rFonts w:ascii="Times New Roman" w:eastAsia="Times New Roman" w:hAnsi="Times New Roman"/>
          <w:i/>
          <w:sz w:val="16"/>
          <w:szCs w:val="16"/>
          <w:lang w:eastAsia="ru-RU"/>
        </w:rPr>
      </w:pPr>
      <w:r w:rsidRPr="001B5DA6">
        <w:rPr>
          <w:rFonts w:ascii="Times New Roman" w:eastAsia="Times New Roman" w:hAnsi="Times New Roman"/>
          <w:i/>
          <w:sz w:val="16"/>
          <w:szCs w:val="16"/>
          <w:lang w:eastAsia="ru-RU"/>
        </w:rPr>
        <w:t>(индекс и наименование дисциплины (модуля), в соответствии с учебным планом)</w:t>
      </w:r>
    </w:p>
    <w:p w:rsidR="005C3629" w:rsidRPr="00AA126A" w:rsidRDefault="00694E6A" w:rsidP="005C3629">
      <w:pPr>
        <w:jc w:val="center"/>
        <w:rPr>
          <w:rFonts w:ascii="Times New Roman" w:hAnsi="Times New Roman" w:cs="Times New Roman"/>
          <w:sz w:val="24"/>
          <w:szCs w:val="24"/>
          <w:u w:val="single"/>
        </w:rPr>
      </w:pPr>
      <w:proofErr w:type="spellStart"/>
      <w:r>
        <w:rPr>
          <w:rFonts w:ascii="Times New Roman" w:hAnsi="Times New Roman" w:cs="Times New Roman"/>
          <w:sz w:val="24"/>
          <w:szCs w:val="24"/>
          <w:u w:val="single"/>
        </w:rPr>
        <w:t>РЯиКР</w:t>
      </w:r>
      <w:proofErr w:type="spellEnd"/>
    </w:p>
    <w:p w:rsidR="005C3629" w:rsidRDefault="005C3629" w:rsidP="005C3629">
      <w:pPr>
        <w:ind w:firstLine="567"/>
        <w:jc w:val="center"/>
      </w:pPr>
      <w:r w:rsidRPr="00AA126A">
        <w:rPr>
          <w:rFonts w:ascii="Times New Roman" w:hAnsi="Times New Roman"/>
          <w:i/>
          <w:sz w:val="16"/>
        </w:rPr>
        <w:t>краткое наименование дисциплины (модуля)</w:t>
      </w:r>
      <w:r>
        <w:rPr>
          <w:rFonts w:ascii="Times New Roman" w:hAnsi="Times New Roman"/>
          <w:i/>
          <w:sz w:val="16"/>
        </w:rPr>
        <w:t xml:space="preserve"> </w:t>
      </w:r>
    </w:p>
    <w:p w:rsidR="005C3629" w:rsidRPr="001B5DA6" w:rsidRDefault="005C3629" w:rsidP="005C3629">
      <w:pPr>
        <w:jc w:val="center"/>
        <w:rPr>
          <w:rFonts w:ascii="Times New Roman" w:eastAsia="Times New Roman" w:hAnsi="Times New Roman"/>
          <w:sz w:val="24"/>
          <w:szCs w:val="24"/>
          <w:lang w:eastAsia="ru-RU"/>
        </w:rPr>
      </w:pPr>
      <w:r w:rsidRPr="001B5DA6">
        <w:rPr>
          <w:rFonts w:ascii="Times New Roman" w:eastAsia="Times New Roman" w:hAnsi="Times New Roman"/>
          <w:sz w:val="24"/>
          <w:szCs w:val="24"/>
          <w:lang w:eastAsia="ru-RU"/>
        </w:rPr>
        <w:t xml:space="preserve">по направлению подготовки </w:t>
      </w:r>
    </w:p>
    <w:p w:rsidR="005C3629" w:rsidRPr="00577584" w:rsidRDefault="001C06D4" w:rsidP="005C3629">
      <w:pPr>
        <w:jc w:val="center"/>
        <w:rPr>
          <w:rFonts w:ascii="Times New Roman" w:eastAsia="Times New Roman" w:hAnsi="Times New Roman"/>
          <w:sz w:val="24"/>
          <w:szCs w:val="24"/>
          <w:u w:val="single"/>
          <w:lang w:eastAsia="ru-RU"/>
        </w:rPr>
      </w:pPr>
      <w:r>
        <w:rPr>
          <w:rFonts w:ascii="Times New Roman" w:hAnsi="Times New Roman" w:cs="Times New Roman"/>
          <w:sz w:val="24"/>
          <w:szCs w:val="24"/>
          <w:u w:val="single"/>
        </w:rPr>
        <w:t>38.05.02 «Таможенное дело</w:t>
      </w:r>
      <w:r w:rsidR="005C3629" w:rsidRPr="00577584">
        <w:rPr>
          <w:rFonts w:ascii="Times New Roman" w:hAnsi="Times New Roman" w:cs="Times New Roman"/>
          <w:sz w:val="24"/>
          <w:szCs w:val="24"/>
          <w:u w:val="single"/>
        </w:rPr>
        <w:t>»</w:t>
      </w:r>
    </w:p>
    <w:p w:rsidR="005C3629" w:rsidRPr="001B5DA6" w:rsidRDefault="005C3629" w:rsidP="005C3629">
      <w:pPr>
        <w:jc w:val="center"/>
        <w:rPr>
          <w:rFonts w:ascii="Times New Roman" w:eastAsia="Times New Roman" w:hAnsi="Times New Roman"/>
          <w:i/>
          <w:sz w:val="16"/>
          <w:szCs w:val="16"/>
          <w:lang w:eastAsia="ru-RU"/>
        </w:rPr>
      </w:pPr>
      <w:r w:rsidRPr="001B5DA6">
        <w:rPr>
          <w:rFonts w:ascii="Times New Roman" w:eastAsia="Times New Roman" w:hAnsi="Times New Roman"/>
          <w:i/>
          <w:sz w:val="16"/>
          <w:szCs w:val="16"/>
          <w:lang w:eastAsia="ru-RU"/>
        </w:rPr>
        <w:t>(код и наименование направления подготовки (специальности))</w:t>
      </w:r>
    </w:p>
    <w:p w:rsidR="005C3629" w:rsidRPr="006A2461" w:rsidRDefault="001C06D4" w:rsidP="001C06D4">
      <w:pPr>
        <w:jc w:val="center"/>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Таможенные операции и таможенный контроль</w:t>
      </w:r>
    </w:p>
    <w:p w:rsidR="00C86C7B" w:rsidRPr="001B5DA6" w:rsidRDefault="00C86C7B" w:rsidP="00C86C7B">
      <w:pPr>
        <w:jc w:val="center"/>
        <w:rPr>
          <w:rFonts w:ascii="Times New Roman" w:eastAsia="Times New Roman" w:hAnsi="Times New Roman"/>
          <w:i/>
          <w:sz w:val="24"/>
          <w:szCs w:val="24"/>
          <w:lang w:eastAsia="ru-RU"/>
        </w:rPr>
      </w:pPr>
      <w:r w:rsidRPr="001B5DA6">
        <w:rPr>
          <w:rFonts w:ascii="Times New Roman" w:eastAsia="Times New Roman" w:hAnsi="Times New Roman"/>
          <w:i/>
          <w:sz w:val="16"/>
          <w:szCs w:val="16"/>
          <w:lang w:eastAsia="ru-RU"/>
        </w:rPr>
        <w:t>направленность(и) (профиль (и)/специализация(</w:t>
      </w:r>
      <w:proofErr w:type="spellStart"/>
      <w:r w:rsidRPr="001B5DA6">
        <w:rPr>
          <w:rFonts w:ascii="Times New Roman" w:eastAsia="Times New Roman" w:hAnsi="Times New Roman"/>
          <w:i/>
          <w:sz w:val="16"/>
          <w:szCs w:val="16"/>
          <w:lang w:eastAsia="ru-RU"/>
        </w:rPr>
        <w:t>ии</w:t>
      </w:r>
      <w:proofErr w:type="spellEnd"/>
      <w:r w:rsidRPr="001B5DA6">
        <w:rPr>
          <w:rFonts w:ascii="Times New Roman" w:eastAsia="Times New Roman" w:hAnsi="Times New Roman"/>
          <w:i/>
          <w:sz w:val="16"/>
          <w:szCs w:val="16"/>
          <w:lang w:eastAsia="ru-RU"/>
        </w:rPr>
        <w:t>))</w:t>
      </w:r>
      <w:r w:rsidRPr="001B5DA6">
        <w:rPr>
          <w:rFonts w:ascii="Times New Roman" w:eastAsia="Times New Roman" w:hAnsi="Times New Roman"/>
          <w:i/>
          <w:sz w:val="24"/>
          <w:szCs w:val="24"/>
          <w:lang w:eastAsia="ru-RU"/>
        </w:rPr>
        <w:t xml:space="preserve"> </w:t>
      </w:r>
    </w:p>
    <w:p w:rsidR="00C86C7B" w:rsidRPr="006A2461" w:rsidRDefault="001C06D4" w:rsidP="00C86C7B">
      <w:pPr>
        <w:jc w:val="center"/>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специалист</w:t>
      </w:r>
    </w:p>
    <w:p w:rsidR="00C86C7B" w:rsidRPr="001B5DA6" w:rsidRDefault="00C86C7B" w:rsidP="00C86C7B">
      <w:pPr>
        <w:jc w:val="center"/>
        <w:rPr>
          <w:rFonts w:ascii="Times New Roman" w:eastAsia="Times New Roman" w:hAnsi="Times New Roman"/>
          <w:i/>
          <w:sz w:val="16"/>
          <w:szCs w:val="16"/>
          <w:lang w:eastAsia="ru-RU"/>
        </w:rPr>
      </w:pPr>
      <w:r w:rsidRPr="001B5DA6">
        <w:rPr>
          <w:rFonts w:ascii="Times New Roman" w:eastAsia="Times New Roman" w:hAnsi="Times New Roman"/>
          <w:i/>
          <w:sz w:val="16"/>
          <w:szCs w:val="16"/>
          <w:lang w:eastAsia="ru-RU"/>
        </w:rPr>
        <w:t>квалификация выпускника</w:t>
      </w:r>
    </w:p>
    <w:p w:rsidR="001C06D4" w:rsidRPr="006A2461" w:rsidRDefault="00C86C7B" w:rsidP="001C06D4">
      <w:pPr>
        <w:jc w:val="center"/>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о</w:t>
      </w:r>
      <w:r w:rsidRPr="006A2461">
        <w:rPr>
          <w:rFonts w:ascii="Times New Roman" w:eastAsia="Times New Roman" w:hAnsi="Times New Roman"/>
          <w:sz w:val="24"/>
          <w:szCs w:val="24"/>
          <w:u w:val="single"/>
          <w:lang w:eastAsia="ru-RU"/>
        </w:rPr>
        <w:t>чная</w:t>
      </w:r>
      <w:r w:rsidR="001C06D4">
        <w:rPr>
          <w:rFonts w:ascii="Times New Roman" w:eastAsia="Times New Roman" w:hAnsi="Times New Roman"/>
          <w:sz w:val="24"/>
          <w:szCs w:val="24"/>
          <w:u w:val="single"/>
          <w:lang w:eastAsia="ru-RU"/>
        </w:rPr>
        <w:t>, заочная</w:t>
      </w:r>
    </w:p>
    <w:p w:rsidR="00C86C7B" w:rsidRPr="001B5DA6" w:rsidRDefault="00C86C7B" w:rsidP="00C86C7B">
      <w:pPr>
        <w:jc w:val="center"/>
        <w:rPr>
          <w:rFonts w:ascii="Times New Roman" w:eastAsia="Times New Roman" w:hAnsi="Times New Roman"/>
          <w:i/>
          <w:sz w:val="16"/>
          <w:szCs w:val="16"/>
          <w:lang w:eastAsia="ru-RU"/>
        </w:rPr>
      </w:pPr>
      <w:r w:rsidRPr="001B5DA6">
        <w:rPr>
          <w:rFonts w:ascii="Times New Roman" w:eastAsia="Times New Roman" w:hAnsi="Times New Roman"/>
          <w:i/>
          <w:sz w:val="16"/>
          <w:szCs w:val="16"/>
          <w:lang w:eastAsia="ru-RU"/>
        </w:rPr>
        <w:t>форма(ы) обучения</w:t>
      </w:r>
    </w:p>
    <w:p w:rsidR="00C86C7B" w:rsidRPr="001B5DA6" w:rsidRDefault="00C86C7B" w:rsidP="00C86C7B">
      <w:pPr>
        <w:rPr>
          <w:rFonts w:ascii="Times New Roman" w:eastAsia="MS Mincho" w:hAnsi="Times New Roman"/>
          <w:b/>
          <w:sz w:val="24"/>
          <w:lang w:eastAsia="ru-RU"/>
        </w:rPr>
      </w:pPr>
    </w:p>
    <w:p w:rsidR="00C86C7B" w:rsidRDefault="00C86C7B" w:rsidP="00C86C7B">
      <w:pPr>
        <w:jc w:val="center"/>
        <w:rPr>
          <w:rFonts w:ascii="Times New Roman" w:eastAsia="Times New Roman" w:hAnsi="Times New Roman"/>
          <w:sz w:val="24"/>
          <w:szCs w:val="24"/>
          <w:lang w:eastAsia="ru-RU"/>
        </w:rPr>
      </w:pPr>
    </w:p>
    <w:p w:rsidR="00AB6E7A" w:rsidRDefault="00AB6E7A" w:rsidP="00C86C7B">
      <w:pPr>
        <w:jc w:val="center"/>
        <w:rPr>
          <w:rFonts w:ascii="Times New Roman" w:eastAsia="Times New Roman" w:hAnsi="Times New Roman"/>
          <w:sz w:val="24"/>
          <w:szCs w:val="24"/>
          <w:lang w:eastAsia="ru-RU"/>
        </w:rPr>
      </w:pPr>
    </w:p>
    <w:p w:rsidR="00AB6E7A" w:rsidRDefault="00AB6E7A" w:rsidP="00C86C7B">
      <w:pPr>
        <w:jc w:val="center"/>
        <w:rPr>
          <w:rFonts w:ascii="Times New Roman" w:eastAsia="Times New Roman" w:hAnsi="Times New Roman"/>
          <w:sz w:val="24"/>
          <w:szCs w:val="24"/>
          <w:lang w:eastAsia="ru-RU"/>
        </w:rPr>
      </w:pPr>
    </w:p>
    <w:p w:rsidR="00AB6E7A" w:rsidRPr="002E15A1" w:rsidRDefault="00AB6E7A" w:rsidP="00C86C7B">
      <w:pPr>
        <w:jc w:val="center"/>
        <w:rPr>
          <w:rFonts w:ascii="Times New Roman" w:eastAsia="Times New Roman" w:hAnsi="Times New Roman"/>
          <w:sz w:val="24"/>
          <w:szCs w:val="24"/>
          <w:lang w:eastAsia="ru-RU"/>
        </w:rPr>
      </w:pPr>
    </w:p>
    <w:p w:rsidR="00784E49" w:rsidRPr="002E15A1" w:rsidRDefault="00784E49" w:rsidP="00C86C7B">
      <w:pPr>
        <w:jc w:val="center"/>
        <w:rPr>
          <w:rFonts w:ascii="Times New Roman" w:eastAsia="Times New Roman" w:hAnsi="Times New Roman"/>
          <w:sz w:val="24"/>
          <w:szCs w:val="24"/>
          <w:lang w:eastAsia="ru-RU"/>
        </w:rPr>
      </w:pPr>
    </w:p>
    <w:p w:rsidR="00784E49" w:rsidRPr="002E15A1" w:rsidRDefault="00784E49" w:rsidP="00C86C7B">
      <w:pPr>
        <w:jc w:val="center"/>
        <w:rPr>
          <w:rFonts w:ascii="Times New Roman" w:eastAsia="Times New Roman" w:hAnsi="Times New Roman"/>
          <w:sz w:val="24"/>
          <w:szCs w:val="24"/>
          <w:lang w:eastAsia="ru-RU"/>
        </w:rPr>
      </w:pPr>
    </w:p>
    <w:p w:rsidR="00784E49" w:rsidRPr="002E15A1" w:rsidRDefault="00784E49" w:rsidP="00C86C7B">
      <w:pPr>
        <w:jc w:val="center"/>
        <w:rPr>
          <w:rFonts w:ascii="Times New Roman" w:eastAsia="Times New Roman" w:hAnsi="Times New Roman"/>
          <w:sz w:val="24"/>
          <w:szCs w:val="24"/>
          <w:lang w:eastAsia="ru-RU"/>
        </w:rPr>
      </w:pPr>
    </w:p>
    <w:p w:rsidR="00784E49" w:rsidRPr="00784E49" w:rsidRDefault="00784E49" w:rsidP="00784E49">
      <w:pPr>
        <w:jc w:val="center"/>
        <w:rPr>
          <w:rFonts w:ascii="Times New Roman" w:hAnsi="Times New Roman"/>
        </w:rPr>
      </w:pPr>
      <w:r>
        <w:rPr>
          <w:rFonts w:ascii="Times New Roman" w:hAnsi="Times New Roman"/>
        </w:rPr>
        <w:t>Год набора – 20</w:t>
      </w:r>
      <w:r w:rsidR="008D0C74">
        <w:rPr>
          <w:rFonts w:ascii="Times New Roman" w:hAnsi="Times New Roman"/>
        </w:rPr>
        <w:t>20</w:t>
      </w:r>
    </w:p>
    <w:p w:rsidR="00784E49" w:rsidRDefault="00784E49" w:rsidP="00784E49">
      <w:pPr>
        <w:jc w:val="center"/>
        <w:rPr>
          <w:rFonts w:ascii="Times New Roman" w:hAnsi="Times New Roman"/>
        </w:rPr>
      </w:pPr>
    </w:p>
    <w:p w:rsidR="00784E49" w:rsidRDefault="005E7301" w:rsidP="00784E49">
      <w:pPr>
        <w:jc w:val="center"/>
        <w:rPr>
          <w:rFonts w:ascii="Times New Roman" w:hAnsi="Times New Roman"/>
        </w:rPr>
      </w:pPr>
      <w:r>
        <w:rPr>
          <w:rFonts w:ascii="Times New Roman" w:hAnsi="Times New Roman"/>
        </w:rPr>
        <w:t>Санкт-Петербург, 201</w:t>
      </w:r>
      <w:r w:rsidR="00694E6A">
        <w:rPr>
          <w:rFonts w:ascii="Times New Roman" w:hAnsi="Times New Roman"/>
        </w:rPr>
        <w:t>9</w:t>
      </w:r>
      <w:r w:rsidR="00784E49">
        <w:rPr>
          <w:rFonts w:ascii="Times New Roman" w:hAnsi="Times New Roman"/>
        </w:rPr>
        <w:t xml:space="preserve"> г.</w:t>
      </w:r>
    </w:p>
    <w:p w:rsidR="00784E49" w:rsidRPr="002E15A1" w:rsidRDefault="00784E49"/>
    <w:p w:rsidR="00AB6E7A" w:rsidRDefault="00AB6E7A">
      <w:r>
        <w:br w:type="page"/>
      </w:r>
    </w:p>
    <w:p w:rsidR="00AB6E7A" w:rsidRPr="00AB6E7A" w:rsidRDefault="005E7301" w:rsidP="00AB6E7A">
      <w:pPr>
        <w:ind w:firstLine="0"/>
        <w:rPr>
          <w:rFonts w:ascii="Times New Roman" w:eastAsia="MS Mincho" w:hAnsi="Times New Roman"/>
          <w:b/>
          <w:sz w:val="24"/>
          <w:lang w:eastAsia="ru-RU"/>
        </w:rPr>
      </w:pPr>
      <w:r>
        <w:rPr>
          <w:rFonts w:ascii="Times New Roman" w:eastAsia="MS Mincho" w:hAnsi="Times New Roman"/>
          <w:b/>
          <w:sz w:val="24"/>
          <w:lang w:eastAsia="ru-RU"/>
        </w:rPr>
        <w:lastRenderedPageBreak/>
        <w:t>Автор-</w:t>
      </w:r>
      <w:r w:rsidR="004E3568">
        <w:rPr>
          <w:rFonts w:ascii="Times New Roman" w:eastAsia="MS Mincho" w:hAnsi="Times New Roman"/>
          <w:b/>
          <w:sz w:val="24"/>
          <w:lang w:eastAsia="ru-RU"/>
        </w:rPr>
        <w:t>составитель</w:t>
      </w:r>
      <w:r w:rsidR="00AB6E7A" w:rsidRPr="00AB6E7A">
        <w:rPr>
          <w:rFonts w:ascii="Times New Roman" w:eastAsia="MS Mincho" w:hAnsi="Times New Roman"/>
          <w:b/>
          <w:sz w:val="24"/>
          <w:lang w:eastAsia="ru-RU"/>
        </w:rPr>
        <w:t>:</w:t>
      </w:r>
    </w:p>
    <w:p w:rsidR="002E15A1" w:rsidRDefault="00AB6E7A" w:rsidP="00AB6E7A">
      <w:pPr>
        <w:ind w:firstLine="0"/>
        <w:rPr>
          <w:rFonts w:ascii="Times New Roman" w:eastAsia="MS Mincho" w:hAnsi="Times New Roman"/>
          <w:sz w:val="24"/>
          <w:lang w:eastAsia="ru-RU"/>
        </w:rPr>
      </w:pPr>
      <w:proofErr w:type="spellStart"/>
      <w:r>
        <w:rPr>
          <w:rFonts w:ascii="Times New Roman" w:eastAsia="MS Mincho" w:hAnsi="Times New Roman"/>
          <w:sz w:val="24"/>
          <w:lang w:eastAsia="ru-RU"/>
        </w:rPr>
        <w:t>Д.филол.н</w:t>
      </w:r>
      <w:proofErr w:type="spellEnd"/>
      <w:r>
        <w:rPr>
          <w:rFonts w:ascii="Times New Roman" w:eastAsia="MS Mincho" w:hAnsi="Times New Roman"/>
          <w:sz w:val="24"/>
          <w:lang w:eastAsia="ru-RU"/>
        </w:rPr>
        <w:t xml:space="preserve">., </w:t>
      </w:r>
      <w:r w:rsidR="004E3568">
        <w:rPr>
          <w:rFonts w:ascii="Times New Roman" w:eastAsia="MS Mincho" w:hAnsi="Times New Roman"/>
          <w:sz w:val="24"/>
          <w:lang w:eastAsia="ru-RU"/>
        </w:rPr>
        <w:t xml:space="preserve">доцент, </w:t>
      </w:r>
      <w:r>
        <w:rPr>
          <w:rFonts w:ascii="Times New Roman" w:eastAsia="MS Mincho" w:hAnsi="Times New Roman"/>
          <w:sz w:val="24"/>
          <w:lang w:eastAsia="ru-RU"/>
        </w:rPr>
        <w:t>профессо</w:t>
      </w:r>
      <w:r w:rsidR="00E713E9">
        <w:rPr>
          <w:rFonts w:ascii="Times New Roman" w:eastAsia="MS Mincho" w:hAnsi="Times New Roman"/>
          <w:sz w:val="24"/>
          <w:lang w:eastAsia="ru-RU"/>
        </w:rPr>
        <w:t xml:space="preserve">р </w:t>
      </w:r>
      <w:r w:rsidR="002E15A1">
        <w:rPr>
          <w:rFonts w:ascii="Times New Roman" w:eastAsia="MS Mincho" w:hAnsi="Times New Roman"/>
          <w:sz w:val="24"/>
          <w:lang w:eastAsia="ru-RU"/>
        </w:rPr>
        <w:t xml:space="preserve">кафедры </w:t>
      </w:r>
    </w:p>
    <w:p w:rsidR="00AB6E7A" w:rsidRPr="001B5DA6" w:rsidRDefault="002E15A1" w:rsidP="00AB6E7A">
      <w:pPr>
        <w:ind w:firstLine="0"/>
        <w:rPr>
          <w:rFonts w:ascii="Times New Roman" w:eastAsia="MS Mincho" w:hAnsi="Times New Roman"/>
          <w:sz w:val="24"/>
          <w:lang w:eastAsia="ru-RU"/>
        </w:rPr>
      </w:pPr>
      <w:r>
        <w:rPr>
          <w:rFonts w:ascii="Times New Roman" w:hAnsi="Times New Roman"/>
          <w:sz w:val="24"/>
          <w:szCs w:val="24"/>
        </w:rPr>
        <w:t xml:space="preserve">журналистики и </w:t>
      </w:r>
      <w:proofErr w:type="spellStart"/>
      <w:r>
        <w:rPr>
          <w:rFonts w:ascii="Times New Roman" w:hAnsi="Times New Roman"/>
          <w:sz w:val="24"/>
          <w:szCs w:val="24"/>
        </w:rPr>
        <w:t>медиакоммуникаций</w:t>
      </w:r>
      <w:proofErr w:type="spellEnd"/>
      <w:r w:rsidR="004E3568">
        <w:rPr>
          <w:rFonts w:ascii="Times New Roman" w:eastAsia="MS Mincho" w:hAnsi="Times New Roman"/>
          <w:sz w:val="24"/>
          <w:lang w:eastAsia="ru-RU"/>
        </w:rPr>
        <w:tab/>
      </w:r>
      <w:r w:rsidR="004E5CCC">
        <w:rPr>
          <w:rFonts w:ascii="Times New Roman" w:eastAsia="MS Mincho" w:hAnsi="Times New Roman"/>
          <w:sz w:val="24"/>
          <w:lang w:eastAsia="ru-RU"/>
        </w:rPr>
        <w:tab/>
      </w:r>
      <w:r w:rsidR="004E5CCC">
        <w:rPr>
          <w:rFonts w:ascii="Times New Roman" w:eastAsia="MS Mincho" w:hAnsi="Times New Roman"/>
          <w:sz w:val="24"/>
          <w:lang w:eastAsia="ru-RU"/>
        </w:rPr>
        <w:tab/>
      </w:r>
      <w:r w:rsidR="004E5CCC">
        <w:rPr>
          <w:rFonts w:ascii="Times New Roman" w:eastAsia="MS Mincho" w:hAnsi="Times New Roman"/>
          <w:sz w:val="24"/>
          <w:lang w:eastAsia="ru-RU"/>
        </w:rPr>
        <w:tab/>
      </w:r>
      <w:r w:rsidR="004E5CCC">
        <w:rPr>
          <w:rFonts w:ascii="Times New Roman" w:eastAsia="MS Mincho" w:hAnsi="Times New Roman"/>
          <w:sz w:val="24"/>
          <w:lang w:eastAsia="ru-RU"/>
        </w:rPr>
        <w:tab/>
      </w:r>
      <w:r w:rsidR="004E5CCC">
        <w:rPr>
          <w:rFonts w:ascii="Times New Roman" w:eastAsia="MS Mincho" w:hAnsi="Times New Roman"/>
          <w:sz w:val="24"/>
          <w:lang w:eastAsia="ru-RU"/>
        </w:rPr>
        <w:tab/>
      </w:r>
      <w:r w:rsidR="00FC1045">
        <w:rPr>
          <w:rFonts w:ascii="Times New Roman" w:eastAsia="MS Mincho" w:hAnsi="Times New Roman"/>
          <w:sz w:val="24"/>
          <w:lang w:eastAsia="ru-RU"/>
        </w:rPr>
        <w:t xml:space="preserve">О.А. </w:t>
      </w:r>
      <w:r w:rsidR="00AB6E7A">
        <w:rPr>
          <w:rFonts w:ascii="Times New Roman" w:eastAsia="MS Mincho" w:hAnsi="Times New Roman"/>
          <w:sz w:val="24"/>
          <w:lang w:eastAsia="ru-RU"/>
        </w:rPr>
        <w:t xml:space="preserve">Глущенко </w:t>
      </w:r>
    </w:p>
    <w:p w:rsidR="00AB6E7A" w:rsidRPr="001B5DA6" w:rsidRDefault="00AB6E7A" w:rsidP="00AB6E7A">
      <w:pPr>
        <w:rPr>
          <w:rFonts w:ascii="Times New Roman" w:eastAsia="MS Mincho" w:hAnsi="Times New Roman"/>
          <w:i/>
          <w:sz w:val="16"/>
          <w:szCs w:val="16"/>
          <w:lang w:eastAsia="ru-RU"/>
        </w:rPr>
      </w:pPr>
    </w:p>
    <w:p w:rsidR="00AB6E7A" w:rsidRPr="001B5DA6" w:rsidRDefault="00AB6E7A" w:rsidP="00AB6E7A">
      <w:pPr>
        <w:rPr>
          <w:rFonts w:ascii="Times New Roman" w:eastAsia="MS Mincho" w:hAnsi="Times New Roman"/>
          <w:i/>
          <w:sz w:val="16"/>
          <w:szCs w:val="16"/>
          <w:lang w:eastAsia="ru-RU"/>
        </w:rPr>
      </w:pPr>
    </w:p>
    <w:p w:rsidR="000B0EE5" w:rsidRDefault="005913A6" w:rsidP="005913A6">
      <w:pPr>
        <w:ind w:firstLine="0"/>
        <w:rPr>
          <w:rFonts w:ascii="Times New Roman" w:hAnsi="Times New Roman"/>
          <w:sz w:val="24"/>
          <w:szCs w:val="24"/>
        </w:rPr>
      </w:pPr>
      <w:r>
        <w:rPr>
          <w:rFonts w:ascii="Times New Roman" w:hAnsi="Times New Roman"/>
          <w:sz w:val="24"/>
          <w:szCs w:val="24"/>
        </w:rPr>
        <w:t xml:space="preserve">Заведующий кафедрой </w:t>
      </w:r>
      <w:r w:rsidR="002B5EF1">
        <w:rPr>
          <w:rFonts w:ascii="Times New Roman" w:hAnsi="Times New Roman"/>
          <w:sz w:val="24"/>
          <w:szCs w:val="24"/>
        </w:rPr>
        <w:t xml:space="preserve">таможенного администрирования   </w:t>
      </w:r>
    </w:p>
    <w:p w:rsidR="005913A6" w:rsidRDefault="000B0EE5" w:rsidP="005913A6">
      <w:pPr>
        <w:ind w:firstLine="0"/>
        <w:rPr>
          <w:rFonts w:ascii="Times New Roman" w:eastAsia="MS Mincho" w:hAnsi="Times New Roman"/>
          <w:sz w:val="24"/>
          <w:szCs w:val="24"/>
        </w:rPr>
      </w:pPr>
      <w:r>
        <w:rPr>
          <w:rFonts w:ascii="Times New Roman" w:hAnsi="Times New Roman"/>
          <w:sz w:val="24"/>
          <w:szCs w:val="24"/>
        </w:rPr>
        <w:t>Кандидат экономических наук</w:t>
      </w:r>
      <w:r w:rsidR="002B5EF1">
        <w:rPr>
          <w:rFonts w:ascii="Times New Roman" w:hAnsi="Times New Roman"/>
          <w:sz w:val="24"/>
          <w:szCs w:val="24"/>
        </w:rPr>
        <w:t xml:space="preserve">                             </w:t>
      </w:r>
      <w:r>
        <w:rPr>
          <w:rFonts w:ascii="Times New Roman" w:hAnsi="Times New Roman"/>
          <w:sz w:val="24"/>
          <w:szCs w:val="24"/>
        </w:rPr>
        <w:t xml:space="preserve">                                                </w:t>
      </w:r>
      <w:proofErr w:type="spellStart"/>
      <w:r w:rsidR="002B5EF1">
        <w:rPr>
          <w:rFonts w:ascii="Times New Roman" w:hAnsi="Times New Roman"/>
          <w:sz w:val="24"/>
          <w:szCs w:val="24"/>
        </w:rPr>
        <w:t>А.</w:t>
      </w:r>
      <w:r w:rsidR="000A4ED5">
        <w:rPr>
          <w:rFonts w:ascii="Times New Roman" w:hAnsi="Times New Roman"/>
          <w:sz w:val="24"/>
          <w:szCs w:val="24"/>
        </w:rPr>
        <w:t>Г.Гетман</w:t>
      </w:r>
      <w:proofErr w:type="spellEnd"/>
    </w:p>
    <w:p w:rsidR="007D1458" w:rsidRPr="00066CF3" w:rsidRDefault="007D1458" w:rsidP="003A23BA">
      <w:pPr>
        <w:ind w:firstLine="0"/>
        <w:jc w:val="center"/>
        <w:rPr>
          <w:rFonts w:ascii="Times New Roman" w:hAnsi="Times New Roman" w:cs="Times New Roman"/>
          <w:sz w:val="24"/>
          <w:szCs w:val="24"/>
        </w:rPr>
      </w:pPr>
    </w:p>
    <w:p w:rsidR="00AB6E7A" w:rsidRDefault="00AB6E7A">
      <w:pPr>
        <w:rPr>
          <w:rFonts w:ascii="Times New Roman" w:hAnsi="Times New Roman" w:cs="Times New Roman"/>
          <w:sz w:val="20"/>
          <w:szCs w:val="20"/>
        </w:rPr>
      </w:pPr>
      <w:r>
        <w:rPr>
          <w:rFonts w:ascii="Times New Roman" w:hAnsi="Times New Roman" w:cs="Times New Roman"/>
          <w:sz w:val="20"/>
          <w:szCs w:val="20"/>
        </w:rPr>
        <w:br w:type="page"/>
      </w:r>
      <w:bookmarkStart w:id="0" w:name="_GoBack"/>
      <w:bookmarkEnd w:id="0"/>
    </w:p>
    <w:p w:rsidR="004C5927" w:rsidRDefault="004C5927" w:rsidP="004C5927">
      <w:pPr>
        <w:autoSpaceDE w:val="0"/>
        <w:autoSpaceDN w:val="0"/>
        <w:adjustRightInd w:val="0"/>
        <w:spacing w:before="40"/>
        <w:ind w:firstLine="397"/>
        <w:jc w:val="center"/>
        <w:rPr>
          <w:rFonts w:ascii="Times New Roman" w:eastAsia="Times New Roman" w:hAnsi="Times New Roman"/>
          <w:b/>
          <w:sz w:val="24"/>
          <w:szCs w:val="24"/>
          <w:lang w:eastAsia="ru-RU"/>
        </w:rPr>
      </w:pPr>
      <w:r w:rsidRPr="001B5DA6">
        <w:rPr>
          <w:rFonts w:ascii="Times New Roman" w:eastAsia="Times New Roman" w:hAnsi="Times New Roman"/>
          <w:b/>
          <w:sz w:val="24"/>
          <w:szCs w:val="24"/>
          <w:lang w:eastAsia="ru-RU"/>
        </w:rPr>
        <w:lastRenderedPageBreak/>
        <w:t>СОДЕРЖАНИЕ</w:t>
      </w:r>
    </w:p>
    <w:p w:rsidR="004C5927" w:rsidRDefault="004C5927" w:rsidP="004C5927">
      <w:pPr>
        <w:autoSpaceDE w:val="0"/>
        <w:autoSpaceDN w:val="0"/>
        <w:adjustRightInd w:val="0"/>
        <w:spacing w:before="40" w:line="360" w:lineRule="auto"/>
        <w:ind w:firstLine="397"/>
        <w:rPr>
          <w:rFonts w:ascii="Times New Roman" w:eastAsia="Times New Roman" w:hAnsi="Times New Roman"/>
          <w:b/>
          <w:sz w:val="24"/>
          <w:szCs w:val="24"/>
          <w:lang w:eastAsia="ru-RU"/>
        </w:rPr>
      </w:pPr>
    </w:p>
    <w:p w:rsidR="004C5927" w:rsidRPr="00AB6E7A" w:rsidRDefault="004C5927" w:rsidP="00A92C09">
      <w:pPr>
        <w:pStyle w:val="af1"/>
        <w:numPr>
          <w:ilvl w:val="0"/>
          <w:numId w:val="3"/>
        </w:numPr>
        <w:autoSpaceDE w:val="0"/>
        <w:autoSpaceDN w:val="0"/>
        <w:adjustRightInd w:val="0"/>
        <w:spacing w:before="40" w:line="360" w:lineRule="auto"/>
        <w:rPr>
          <w:rFonts w:ascii="Times New Roman" w:eastAsia="Times New Roman" w:hAnsi="Times New Roman"/>
          <w:b/>
          <w:sz w:val="24"/>
          <w:szCs w:val="24"/>
          <w:lang w:eastAsia="ru-RU"/>
        </w:rPr>
      </w:pPr>
      <w:r w:rsidRPr="00AB6E7A">
        <w:rPr>
          <w:rFonts w:ascii="Times New Roman" w:eastAsia="Times New Roman" w:hAnsi="Times New Roman"/>
          <w:sz w:val="24"/>
          <w:szCs w:val="24"/>
          <w:lang w:eastAsia="ru-RU"/>
        </w:rPr>
        <w:t>Перечень планируемых результатов</w:t>
      </w:r>
      <w:r>
        <w:rPr>
          <w:rFonts w:ascii="Times New Roman" w:eastAsia="Times New Roman" w:hAnsi="Times New Roman"/>
          <w:sz w:val="24"/>
          <w:szCs w:val="24"/>
          <w:lang w:eastAsia="ru-RU"/>
        </w:rPr>
        <w:t xml:space="preserve"> обучения по дисциплине</w:t>
      </w:r>
      <w:r w:rsidRPr="00AB6E7A">
        <w:rPr>
          <w:rFonts w:ascii="Times New Roman" w:eastAsia="Times New Roman" w:hAnsi="Times New Roman"/>
          <w:sz w:val="24"/>
          <w:szCs w:val="24"/>
          <w:lang w:eastAsia="ru-RU"/>
        </w:rPr>
        <w:t>, соотнесенных с планируемыми результатами освоения образовательной программы</w:t>
      </w:r>
    </w:p>
    <w:p w:rsidR="004C5927" w:rsidRPr="00AB6E7A" w:rsidRDefault="004C5927" w:rsidP="00A92C09">
      <w:pPr>
        <w:pStyle w:val="af1"/>
        <w:numPr>
          <w:ilvl w:val="0"/>
          <w:numId w:val="3"/>
        </w:numPr>
        <w:autoSpaceDE w:val="0"/>
        <w:autoSpaceDN w:val="0"/>
        <w:adjustRightInd w:val="0"/>
        <w:spacing w:before="40" w:line="360" w:lineRule="auto"/>
        <w:rPr>
          <w:rFonts w:ascii="Times New Roman" w:eastAsia="Times New Roman" w:hAnsi="Times New Roman"/>
          <w:sz w:val="24"/>
          <w:szCs w:val="24"/>
          <w:lang w:eastAsia="ru-RU"/>
        </w:rPr>
      </w:pPr>
      <w:r w:rsidRPr="00AB6E7A">
        <w:rPr>
          <w:rFonts w:ascii="Times New Roman" w:eastAsia="Times New Roman" w:hAnsi="Times New Roman"/>
          <w:sz w:val="24"/>
          <w:szCs w:val="24"/>
          <w:lang w:eastAsia="ru-RU"/>
        </w:rPr>
        <w:t>О</w:t>
      </w:r>
      <w:r>
        <w:rPr>
          <w:rFonts w:ascii="Times New Roman" w:eastAsia="Times New Roman" w:hAnsi="Times New Roman"/>
          <w:sz w:val="24"/>
          <w:szCs w:val="24"/>
          <w:lang w:eastAsia="ru-RU"/>
        </w:rPr>
        <w:t>бъем и место дисциплины</w:t>
      </w:r>
      <w:r w:rsidRPr="00AB6E7A">
        <w:rPr>
          <w:rFonts w:ascii="Times New Roman" w:eastAsia="Times New Roman" w:hAnsi="Times New Roman"/>
          <w:sz w:val="24"/>
          <w:szCs w:val="24"/>
          <w:lang w:eastAsia="ru-RU"/>
        </w:rPr>
        <w:t xml:space="preserve"> в структуре образовательной программы</w:t>
      </w:r>
    </w:p>
    <w:p w:rsidR="004C5927" w:rsidRDefault="004C5927" w:rsidP="00A92C09">
      <w:pPr>
        <w:pStyle w:val="af1"/>
        <w:numPr>
          <w:ilvl w:val="0"/>
          <w:numId w:val="3"/>
        </w:numPr>
        <w:autoSpaceDE w:val="0"/>
        <w:autoSpaceDN w:val="0"/>
        <w:adjustRightInd w:val="0"/>
        <w:spacing w:before="40" w:line="360" w:lineRule="auto"/>
        <w:rPr>
          <w:rFonts w:ascii="Times New Roman" w:eastAsia="Times New Roman" w:hAnsi="Times New Roman"/>
          <w:sz w:val="24"/>
          <w:szCs w:val="24"/>
          <w:lang w:eastAsia="ru-RU"/>
        </w:rPr>
      </w:pPr>
      <w:r w:rsidRPr="00AB6E7A">
        <w:rPr>
          <w:rFonts w:ascii="Times New Roman" w:eastAsia="Times New Roman" w:hAnsi="Times New Roman"/>
          <w:sz w:val="24"/>
          <w:szCs w:val="24"/>
          <w:lang w:eastAsia="ru-RU"/>
        </w:rPr>
        <w:t>Содержание</w:t>
      </w:r>
      <w:r>
        <w:rPr>
          <w:rFonts w:ascii="Times New Roman" w:eastAsia="Times New Roman" w:hAnsi="Times New Roman"/>
          <w:sz w:val="24"/>
          <w:szCs w:val="24"/>
          <w:lang w:eastAsia="ru-RU"/>
        </w:rPr>
        <w:t xml:space="preserve"> и структура дисциплины</w:t>
      </w:r>
    </w:p>
    <w:p w:rsidR="004C5927" w:rsidRDefault="004C5927" w:rsidP="00A92C09">
      <w:pPr>
        <w:pStyle w:val="af1"/>
        <w:numPr>
          <w:ilvl w:val="0"/>
          <w:numId w:val="3"/>
        </w:numPr>
        <w:autoSpaceDE w:val="0"/>
        <w:autoSpaceDN w:val="0"/>
        <w:adjustRightInd w:val="0"/>
        <w:spacing w:before="40" w:line="360" w:lineRule="auto"/>
        <w:rPr>
          <w:rFonts w:ascii="Times New Roman" w:eastAsia="Times New Roman" w:hAnsi="Times New Roman"/>
          <w:sz w:val="24"/>
          <w:szCs w:val="24"/>
          <w:lang w:eastAsia="ru-RU"/>
        </w:rPr>
      </w:pPr>
      <w:r w:rsidRPr="008B06D8">
        <w:rPr>
          <w:rFonts w:ascii="Times New Roman" w:eastAsia="Times New Roman" w:hAnsi="Times New Roman"/>
          <w:sz w:val="24"/>
          <w:szCs w:val="24"/>
          <w:lang w:eastAsia="ru-RU"/>
        </w:rPr>
        <w:t>Материалы текущего контроля успеваемости обучающихся и фонд оценочных средств промежуточной аттестации по дисциплине</w:t>
      </w:r>
    </w:p>
    <w:p w:rsidR="004C5927" w:rsidRDefault="004C5927" w:rsidP="00A92C09">
      <w:pPr>
        <w:pStyle w:val="af1"/>
        <w:numPr>
          <w:ilvl w:val="0"/>
          <w:numId w:val="3"/>
        </w:numPr>
        <w:autoSpaceDE w:val="0"/>
        <w:autoSpaceDN w:val="0"/>
        <w:adjustRightInd w:val="0"/>
        <w:spacing w:before="4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Методические указания для обучающихся по освоению дисциплины </w:t>
      </w:r>
    </w:p>
    <w:p w:rsidR="004C5927" w:rsidRDefault="004C5927" w:rsidP="00A92C09">
      <w:pPr>
        <w:pStyle w:val="af1"/>
        <w:numPr>
          <w:ilvl w:val="0"/>
          <w:numId w:val="3"/>
        </w:numPr>
        <w:autoSpaceDE w:val="0"/>
        <w:autoSpaceDN w:val="0"/>
        <w:adjustRightInd w:val="0"/>
        <w:spacing w:before="4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p>
    <w:p w:rsidR="004C5927" w:rsidRDefault="004C5927" w:rsidP="00A92C09">
      <w:pPr>
        <w:pStyle w:val="af1"/>
        <w:numPr>
          <w:ilvl w:val="1"/>
          <w:numId w:val="3"/>
        </w:numPr>
        <w:autoSpaceDE w:val="0"/>
        <w:autoSpaceDN w:val="0"/>
        <w:adjustRightInd w:val="0"/>
        <w:spacing w:before="4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Основная литература</w:t>
      </w:r>
    </w:p>
    <w:p w:rsidR="004C5927" w:rsidRDefault="004C5927" w:rsidP="00A92C09">
      <w:pPr>
        <w:pStyle w:val="af1"/>
        <w:numPr>
          <w:ilvl w:val="1"/>
          <w:numId w:val="3"/>
        </w:numPr>
        <w:autoSpaceDE w:val="0"/>
        <w:autoSpaceDN w:val="0"/>
        <w:adjustRightInd w:val="0"/>
        <w:spacing w:before="4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Дополнительная литература</w:t>
      </w:r>
    </w:p>
    <w:p w:rsidR="004C5927" w:rsidRDefault="004C5927" w:rsidP="00A92C09">
      <w:pPr>
        <w:pStyle w:val="af1"/>
        <w:numPr>
          <w:ilvl w:val="1"/>
          <w:numId w:val="3"/>
        </w:numPr>
        <w:autoSpaceDE w:val="0"/>
        <w:autoSpaceDN w:val="0"/>
        <w:adjustRightInd w:val="0"/>
        <w:spacing w:before="4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Учебно-методическое обеспечение самостоятельной работы</w:t>
      </w:r>
    </w:p>
    <w:p w:rsidR="004E3568" w:rsidRDefault="004E3568" w:rsidP="00A92C09">
      <w:pPr>
        <w:pStyle w:val="af1"/>
        <w:numPr>
          <w:ilvl w:val="1"/>
          <w:numId w:val="3"/>
        </w:numPr>
        <w:autoSpaceDE w:val="0"/>
        <w:autoSpaceDN w:val="0"/>
        <w:adjustRightInd w:val="0"/>
        <w:spacing w:before="4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Нормативные правовые документы</w:t>
      </w:r>
    </w:p>
    <w:p w:rsidR="004C5927" w:rsidRDefault="004C5927" w:rsidP="00A92C09">
      <w:pPr>
        <w:pStyle w:val="af1"/>
        <w:numPr>
          <w:ilvl w:val="1"/>
          <w:numId w:val="3"/>
        </w:numPr>
        <w:autoSpaceDE w:val="0"/>
        <w:autoSpaceDN w:val="0"/>
        <w:adjustRightInd w:val="0"/>
        <w:spacing w:before="4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Интернет-ресурсы</w:t>
      </w:r>
    </w:p>
    <w:p w:rsidR="00374B93" w:rsidRDefault="00374B93" w:rsidP="00A92C09">
      <w:pPr>
        <w:pStyle w:val="af1"/>
        <w:numPr>
          <w:ilvl w:val="1"/>
          <w:numId w:val="3"/>
        </w:numPr>
        <w:autoSpaceDE w:val="0"/>
        <w:autoSpaceDN w:val="0"/>
        <w:adjustRightInd w:val="0"/>
        <w:spacing w:before="4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источники</w:t>
      </w:r>
    </w:p>
    <w:p w:rsidR="004C5927" w:rsidRPr="00AB6E7A" w:rsidRDefault="004C5927" w:rsidP="00A92C09">
      <w:pPr>
        <w:pStyle w:val="af1"/>
        <w:numPr>
          <w:ilvl w:val="0"/>
          <w:numId w:val="3"/>
        </w:numPr>
        <w:autoSpaceDE w:val="0"/>
        <w:autoSpaceDN w:val="0"/>
        <w:adjustRightInd w:val="0"/>
        <w:spacing w:before="4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Материально-техническая база, информационные технологии, программное обеспечение и информационные справочные системы</w:t>
      </w:r>
    </w:p>
    <w:p w:rsidR="007D1458" w:rsidRPr="00066CF3" w:rsidRDefault="007D1458" w:rsidP="007D1458">
      <w:pPr>
        <w:jc w:val="center"/>
        <w:rPr>
          <w:kern w:val="36"/>
          <w:szCs w:val="24"/>
        </w:rPr>
      </w:pPr>
      <w:r w:rsidRPr="00066CF3">
        <w:br w:type="page"/>
      </w:r>
    </w:p>
    <w:p w:rsidR="00AB6E7A" w:rsidRPr="00AB6E7A" w:rsidRDefault="00AB6E7A" w:rsidP="00AB6E7A">
      <w:pPr>
        <w:jc w:val="center"/>
        <w:rPr>
          <w:rFonts w:ascii="Times New Roman" w:hAnsi="Times New Roman"/>
          <w:b/>
          <w:sz w:val="24"/>
          <w:szCs w:val="24"/>
        </w:rPr>
      </w:pPr>
      <w:r>
        <w:rPr>
          <w:rFonts w:ascii="Times New Roman" w:hAnsi="Times New Roman"/>
          <w:b/>
          <w:sz w:val="24"/>
          <w:szCs w:val="24"/>
        </w:rPr>
        <w:lastRenderedPageBreak/>
        <w:t xml:space="preserve">1. </w:t>
      </w:r>
      <w:r w:rsidRPr="00AB6E7A">
        <w:rPr>
          <w:rFonts w:ascii="Times New Roman" w:hAnsi="Times New Roman"/>
          <w:b/>
          <w:sz w:val="24"/>
          <w:szCs w:val="24"/>
        </w:rPr>
        <w:t>Перечень планируемых результатов</w:t>
      </w:r>
      <w:r w:rsidR="004C5927">
        <w:rPr>
          <w:rFonts w:ascii="Times New Roman" w:hAnsi="Times New Roman"/>
          <w:b/>
          <w:sz w:val="24"/>
          <w:szCs w:val="24"/>
        </w:rPr>
        <w:t xml:space="preserve"> обучения по дисциплине</w:t>
      </w:r>
      <w:r w:rsidRPr="00AB6E7A">
        <w:rPr>
          <w:rFonts w:ascii="Times New Roman" w:hAnsi="Times New Roman"/>
          <w:b/>
          <w:sz w:val="24"/>
          <w:szCs w:val="24"/>
        </w:rPr>
        <w:t>, соотнесенных с планируемыми результатами освоения образовательной программы</w:t>
      </w:r>
    </w:p>
    <w:p w:rsidR="004C5927" w:rsidRDefault="004C5927" w:rsidP="004C5927">
      <w:pPr>
        <w:ind w:firstLine="567"/>
        <w:rPr>
          <w:rFonts w:ascii="Times New Roman" w:hAnsi="Times New Roman"/>
          <w:b/>
          <w:sz w:val="24"/>
          <w:szCs w:val="20"/>
        </w:rPr>
      </w:pPr>
    </w:p>
    <w:p w:rsidR="004C5927" w:rsidRDefault="00401A0D" w:rsidP="00A92C09">
      <w:pPr>
        <w:numPr>
          <w:ilvl w:val="1"/>
          <w:numId w:val="4"/>
        </w:numPr>
        <w:suppressAutoHyphens/>
        <w:autoSpaceDN w:val="0"/>
        <w:ind w:left="0" w:firstLine="0"/>
      </w:pPr>
      <w:r>
        <w:rPr>
          <w:rFonts w:ascii="Times New Roman" w:hAnsi="Times New Roman"/>
          <w:sz w:val="24"/>
          <w:szCs w:val="20"/>
        </w:rPr>
        <w:t>Дисциплина Б</w:t>
      </w:r>
      <w:proofErr w:type="gramStart"/>
      <w:r>
        <w:rPr>
          <w:rFonts w:ascii="Times New Roman" w:hAnsi="Times New Roman"/>
          <w:sz w:val="24"/>
          <w:szCs w:val="20"/>
        </w:rPr>
        <w:t>1.Б.</w:t>
      </w:r>
      <w:proofErr w:type="gramEnd"/>
      <w:r w:rsidR="008D0C74">
        <w:rPr>
          <w:rFonts w:ascii="Times New Roman" w:hAnsi="Times New Roman"/>
          <w:sz w:val="24"/>
          <w:szCs w:val="20"/>
        </w:rPr>
        <w:t>49</w:t>
      </w:r>
      <w:r w:rsidR="00AD4269">
        <w:rPr>
          <w:rFonts w:ascii="Times New Roman" w:hAnsi="Times New Roman"/>
          <w:sz w:val="24"/>
          <w:szCs w:val="20"/>
        </w:rPr>
        <w:t xml:space="preserve"> «</w:t>
      </w:r>
      <w:r w:rsidR="00951EFE">
        <w:rPr>
          <w:rFonts w:ascii="Times New Roman" w:hAnsi="Times New Roman"/>
          <w:sz w:val="24"/>
          <w:szCs w:val="20"/>
        </w:rPr>
        <w:t>Р</w:t>
      </w:r>
      <w:r>
        <w:rPr>
          <w:rFonts w:ascii="Times New Roman" w:hAnsi="Times New Roman"/>
          <w:sz w:val="24"/>
          <w:szCs w:val="20"/>
        </w:rPr>
        <w:t>усский язык</w:t>
      </w:r>
      <w:r w:rsidR="00951EFE">
        <w:rPr>
          <w:rFonts w:ascii="Times New Roman" w:hAnsi="Times New Roman"/>
          <w:sz w:val="24"/>
          <w:szCs w:val="20"/>
        </w:rPr>
        <w:t xml:space="preserve"> и культура речи</w:t>
      </w:r>
      <w:r w:rsidR="004C5927">
        <w:rPr>
          <w:rFonts w:ascii="Times New Roman" w:hAnsi="Times New Roman"/>
          <w:sz w:val="24"/>
          <w:szCs w:val="20"/>
        </w:rPr>
        <w:t xml:space="preserve">» </w:t>
      </w:r>
      <w:r w:rsidR="004C5927" w:rsidRPr="00BD5D8F">
        <w:rPr>
          <w:rFonts w:ascii="Times New Roman" w:hAnsi="Times New Roman"/>
          <w:sz w:val="24"/>
          <w:szCs w:val="20"/>
        </w:rPr>
        <w:t>обеспечивает овладение следующими компетенциями:</w:t>
      </w:r>
    </w:p>
    <w:p w:rsidR="004C5927" w:rsidRPr="00BD5D8F" w:rsidRDefault="004C5927" w:rsidP="004C5927">
      <w:pPr>
        <w:pStyle w:val="15"/>
        <w:spacing w:before="0" w:line="240" w:lineRule="auto"/>
        <w:jc w:val="right"/>
      </w:pPr>
      <w:r w:rsidRPr="00084FE0">
        <w:rPr>
          <w:b/>
          <w:i/>
          <w:sz w:val="20"/>
        </w:rPr>
        <w:t xml:space="preserve">Таблица </w:t>
      </w:r>
      <w:r>
        <w:rPr>
          <w:b/>
          <w:i/>
          <w:sz w:val="20"/>
        </w:rPr>
        <w:t>1</w:t>
      </w:r>
    </w:p>
    <w:tbl>
      <w:tblPr>
        <w:tblW w:w="5000" w:type="pct"/>
        <w:tblLayout w:type="fixed"/>
        <w:tblCellMar>
          <w:left w:w="10" w:type="dxa"/>
          <w:right w:w="10" w:type="dxa"/>
        </w:tblCellMar>
        <w:tblLook w:val="04A0" w:firstRow="1" w:lastRow="0" w:firstColumn="1" w:lastColumn="0" w:noHBand="0" w:noVBand="1"/>
      </w:tblPr>
      <w:tblGrid>
        <w:gridCol w:w="1350"/>
        <w:gridCol w:w="3461"/>
        <w:gridCol w:w="1385"/>
        <w:gridCol w:w="3149"/>
      </w:tblGrid>
      <w:tr w:rsidR="004C5927" w:rsidRPr="00694E6A" w:rsidTr="00EA4DCB">
        <w:tc>
          <w:tcPr>
            <w:tcW w:w="72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5927" w:rsidRPr="00694E6A" w:rsidRDefault="004C5927" w:rsidP="006F2CA1">
            <w:pPr>
              <w:ind w:firstLine="0"/>
              <w:rPr>
                <w:i/>
                <w:sz w:val="24"/>
                <w:szCs w:val="24"/>
              </w:rPr>
            </w:pPr>
            <w:r w:rsidRPr="00694E6A">
              <w:rPr>
                <w:rFonts w:ascii="Times New Roman" w:hAnsi="Times New Roman"/>
                <w:i/>
                <w:sz w:val="24"/>
                <w:szCs w:val="24"/>
              </w:rPr>
              <w:t>Код компетенции</w:t>
            </w:r>
          </w:p>
        </w:tc>
        <w:tc>
          <w:tcPr>
            <w:tcW w:w="18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5927" w:rsidRPr="00694E6A" w:rsidRDefault="004C5927" w:rsidP="006F2CA1">
            <w:pPr>
              <w:ind w:firstLine="0"/>
              <w:rPr>
                <w:i/>
                <w:sz w:val="24"/>
                <w:szCs w:val="24"/>
              </w:rPr>
            </w:pPr>
            <w:r w:rsidRPr="00694E6A">
              <w:rPr>
                <w:rFonts w:ascii="Times New Roman" w:hAnsi="Times New Roman"/>
                <w:i/>
                <w:sz w:val="24"/>
                <w:szCs w:val="24"/>
              </w:rPr>
              <w:t>Наименование компетенции</w:t>
            </w:r>
          </w:p>
        </w:tc>
        <w:tc>
          <w:tcPr>
            <w:tcW w:w="7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5927" w:rsidRPr="00694E6A" w:rsidRDefault="004C5927" w:rsidP="006F2CA1">
            <w:pPr>
              <w:ind w:firstLine="0"/>
              <w:rPr>
                <w:i/>
                <w:sz w:val="24"/>
                <w:szCs w:val="24"/>
              </w:rPr>
            </w:pPr>
            <w:r w:rsidRPr="00694E6A">
              <w:rPr>
                <w:rFonts w:ascii="Times New Roman" w:hAnsi="Times New Roman"/>
                <w:i/>
                <w:sz w:val="24"/>
                <w:szCs w:val="24"/>
              </w:rPr>
              <w:t>Код этапа освоения компетенции</w:t>
            </w:r>
          </w:p>
        </w:tc>
        <w:tc>
          <w:tcPr>
            <w:tcW w:w="16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5927" w:rsidRPr="00694E6A" w:rsidRDefault="004C5927" w:rsidP="006F2CA1">
            <w:pPr>
              <w:ind w:firstLine="0"/>
              <w:rPr>
                <w:i/>
                <w:sz w:val="24"/>
                <w:szCs w:val="24"/>
              </w:rPr>
            </w:pPr>
            <w:r w:rsidRPr="00694E6A">
              <w:rPr>
                <w:rFonts w:ascii="Times New Roman" w:hAnsi="Times New Roman"/>
                <w:i/>
                <w:sz w:val="24"/>
                <w:szCs w:val="24"/>
              </w:rPr>
              <w:t>Наименование этапа освоения компетенции</w:t>
            </w:r>
          </w:p>
        </w:tc>
      </w:tr>
      <w:tr w:rsidR="00951EFE" w:rsidRPr="00694E6A" w:rsidTr="00951EFE">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1EFE" w:rsidRPr="00694E6A" w:rsidRDefault="00951EFE" w:rsidP="00EA4DCB">
            <w:pPr>
              <w:ind w:firstLine="0"/>
              <w:rPr>
                <w:rFonts w:ascii="Times New Roman" w:hAnsi="Times New Roman"/>
                <w:sz w:val="24"/>
                <w:szCs w:val="24"/>
              </w:rPr>
            </w:pPr>
            <w:r>
              <w:rPr>
                <w:rFonts w:ascii="Times New Roman" w:hAnsi="Times New Roman"/>
                <w:sz w:val="24"/>
                <w:szCs w:val="24"/>
              </w:rPr>
              <w:t>Очная форма обучения</w:t>
            </w:r>
          </w:p>
        </w:tc>
      </w:tr>
      <w:tr w:rsidR="00951EFE" w:rsidRPr="00694E6A" w:rsidTr="00EA4DCB">
        <w:tc>
          <w:tcPr>
            <w:tcW w:w="72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1EFE" w:rsidRPr="00951EFE" w:rsidRDefault="00951EFE" w:rsidP="00AD4269">
            <w:pPr>
              <w:widowControl w:val="0"/>
              <w:ind w:firstLine="0"/>
              <w:rPr>
                <w:rFonts w:ascii="Times New Roman" w:hAnsi="Times New Roman" w:cs="Times New Roman"/>
                <w:sz w:val="24"/>
                <w:szCs w:val="24"/>
              </w:rPr>
            </w:pPr>
            <w:r w:rsidRPr="00951EFE">
              <w:rPr>
                <w:rFonts w:ascii="Times New Roman" w:hAnsi="Times New Roman" w:cs="Times New Roman"/>
                <w:sz w:val="24"/>
                <w:szCs w:val="24"/>
              </w:rPr>
              <w:t>ОПК-2</w:t>
            </w:r>
          </w:p>
        </w:tc>
        <w:tc>
          <w:tcPr>
            <w:tcW w:w="18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1EFE" w:rsidRPr="00951EFE" w:rsidRDefault="00951EFE" w:rsidP="00401A0D">
            <w:pPr>
              <w:ind w:firstLine="0"/>
              <w:rPr>
                <w:rFonts w:ascii="Times New Roman" w:hAnsi="Times New Roman"/>
                <w:sz w:val="24"/>
                <w:szCs w:val="24"/>
              </w:rPr>
            </w:pPr>
            <w:r w:rsidRPr="00951EFE">
              <w:rPr>
                <w:rFonts w:ascii="Times New Roman" w:hAnsi="Times New Roman"/>
                <w:sz w:val="24"/>
                <w:szCs w:val="24"/>
              </w:rPr>
              <w:t>готовностью к коммуникации в устной и письменной формах на русском и иностранном языках для решения задач профессиональной деятельности</w:t>
            </w:r>
          </w:p>
        </w:tc>
        <w:tc>
          <w:tcPr>
            <w:tcW w:w="7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1EFE" w:rsidRPr="00951EFE" w:rsidRDefault="00951EFE" w:rsidP="00951EFE">
            <w:pPr>
              <w:ind w:firstLine="0"/>
              <w:rPr>
                <w:rFonts w:ascii="Times New Roman" w:hAnsi="Times New Roman"/>
                <w:sz w:val="24"/>
                <w:szCs w:val="24"/>
              </w:rPr>
            </w:pPr>
            <w:r w:rsidRPr="00951EFE">
              <w:rPr>
                <w:rFonts w:ascii="Times New Roman" w:hAnsi="Times New Roman"/>
                <w:sz w:val="24"/>
                <w:szCs w:val="24"/>
              </w:rPr>
              <w:t>ОПК-2.2</w:t>
            </w:r>
          </w:p>
        </w:tc>
        <w:tc>
          <w:tcPr>
            <w:tcW w:w="16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1EFE" w:rsidRPr="00694E6A" w:rsidRDefault="00951EFE" w:rsidP="00EA4DCB">
            <w:pPr>
              <w:ind w:firstLine="0"/>
              <w:rPr>
                <w:rFonts w:ascii="Times New Roman" w:hAnsi="Times New Roman"/>
                <w:sz w:val="24"/>
                <w:szCs w:val="24"/>
              </w:rPr>
            </w:pPr>
            <w:r w:rsidRPr="00951EFE">
              <w:rPr>
                <w:rFonts w:ascii="Times New Roman" w:hAnsi="Times New Roman"/>
                <w:sz w:val="24"/>
                <w:szCs w:val="24"/>
              </w:rPr>
              <w:t>Готовность применять терминологию на иностранном языке, используемую в деловых текстах, основные приемы перевода</w:t>
            </w:r>
          </w:p>
        </w:tc>
      </w:tr>
      <w:tr w:rsidR="00951EFE" w:rsidRPr="00694E6A" w:rsidTr="00EA4DCB">
        <w:tc>
          <w:tcPr>
            <w:tcW w:w="72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1EFE" w:rsidRPr="00951EFE" w:rsidRDefault="00951EFE" w:rsidP="00AD4269">
            <w:pPr>
              <w:widowControl w:val="0"/>
              <w:ind w:firstLine="0"/>
              <w:rPr>
                <w:rFonts w:ascii="Times New Roman" w:hAnsi="Times New Roman" w:cs="Times New Roman"/>
                <w:sz w:val="24"/>
                <w:szCs w:val="24"/>
              </w:rPr>
            </w:pPr>
            <w:r w:rsidRPr="00951EFE">
              <w:rPr>
                <w:rFonts w:ascii="Times New Roman" w:hAnsi="Times New Roman" w:cs="Times New Roman"/>
                <w:sz w:val="24"/>
                <w:szCs w:val="24"/>
              </w:rPr>
              <w:t>УК ОС-4</w:t>
            </w:r>
          </w:p>
        </w:tc>
        <w:tc>
          <w:tcPr>
            <w:tcW w:w="18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1EFE" w:rsidRPr="00951EFE" w:rsidRDefault="00951EFE" w:rsidP="00401A0D">
            <w:pPr>
              <w:ind w:firstLine="0"/>
              <w:rPr>
                <w:rFonts w:ascii="Times New Roman" w:hAnsi="Times New Roman"/>
                <w:sz w:val="24"/>
                <w:szCs w:val="24"/>
              </w:rPr>
            </w:pPr>
            <w:r w:rsidRPr="00951EFE">
              <w:rPr>
                <w:rFonts w:ascii="Times New Roman" w:hAnsi="Times New Roman"/>
                <w:sz w:val="24"/>
                <w:szCs w:val="24"/>
              </w:rPr>
              <w:t>способность к коммуникации в устной и письменной формах на русском и иностранном(</w:t>
            </w:r>
            <w:proofErr w:type="spellStart"/>
            <w:r w:rsidRPr="00951EFE">
              <w:rPr>
                <w:rFonts w:ascii="Times New Roman" w:hAnsi="Times New Roman"/>
                <w:sz w:val="24"/>
                <w:szCs w:val="24"/>
              </w:rPr>
              <w:t>ых</w:t>
            </w:r>
            <w:proofErr w:type="spellEnd"/>
            <w:r w:rsidRPr="00951EFE">
              <w:rPr>
                <w:rFonts w:ascii="Times New Roman" w:hAnsi="Times New Roman"/>
                <w:sz w:val="24"/>
                <w:szCs w:val="24"/>
              </w:rPr>
              <w:t>) языках для решения задач профессиональной деятельности</w:t>
            </w:r>
          </w:p>
        </w:tc>
        <w:tc>
          <w:tcPr>
            <w:tcW w:w="7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1EFE" w:rsidRPr="00951EFE" w:rsidRDefault="00951EFE" w:rsidP="000A4ED5">
            <w:pPr>
              <w:ind w:firstLine="0"/>
              <w:rPr>
                <w:rFonts w:ascii="Times New Roman" w:hAnsi="Times New Roman"/>
                <w:sz w:val="24"/>
                <w:szCs w:val="24"/>
              </w:rPr>
            </w:pPr>
            <w:r w:rsidRPr="00951EFE">
              <w:rPr>
                <w:rFonts w:ascii="Times New Roman" w:hAnsi="Times New Roman"/>
                <w:sz w:val="24"/>
                <w:szCs w:val="24"/>
              </w:rPr>
              <w:t>УК ОС-4.</w:t>
            </w:r>
            <w:r>
              <w:rPr>
                <w:rFonts w:ascii="Times New Roman" w:hAnsi="Times New Roman"/>
                <w:sz w:val="24"/>
                <w:szCs w:val="24"/>
              </w:rPr>
              <w:t>3</w:t>
            </w:r>
          </w:p>
        </w:tc>
        <w:tc>
          <w:tcPr>
            <w:tcW w:w="16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1EFE" w:rsidRPr="00694E6A" w:rsidRDefault="00951EFE" w:rsidP="00951EFE">
            <w:pPr>
              <w:ind w:firstLine="0"/>
              <w:rPr>
                <w:rFonts w:ascii="Times New Roman" w:hAnsi="Times New Roman"/>
                <w:sz w:val="24"/>
                <w:szCs w:val="24"/>
              </w:rPr>
            </w:pPr>
            <w:r w:rsidRPr="00694E6A">
              <w:rPr>
                <w:rFonts w:ascii="Times New Roman" w:hAnsi="Times New Roman"/>
                <w:sz w:val="24"/>
                <w:szCs w:val="24"/>
              </w:rPr>
              <w:t>Способность вступать в коммуникацию в устной и письменной формах на русском языке для решения задач профессиональной деятельности</w:t>
            </w:r>
          </w:p>
        </w:tc>
      </w:tr>
      <w:tr w:rsidR="00951EFE" w:rsidRPr="00694E6A" w:rsidTr="00951EFE">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1EFE" w:rsidRPr="00694E6A" w:rsidRDefault="00951EFE" w:rsidP="00EA4DCB">
            <w:pPr>
              <w:ind w:firstLine="0"/>
              <w:rPr>
                <w:rFonts w:ascii="Times New Roman" w:hAnsi="Times New Roman"/>
                <w:sz w:val="24"/>
                <w:szCs w:val="24"/>
              </w:rPr>
            </w:pPr>
            <w:r>
              <w:rPr>
                <w:rFonts w:ascii="Times New Roman" w:hAnsi="Times New Roman"/>
                <w:sz w:val="24"/>
                <w:szCs w:val="24"/>
              </w:rPr>
              <w:t>Заочная форма обучения</w:t>
            </w:r>
          </w:p>
        </w:tc>
      </w:tr>
      <w:tr w:rsidR="00951EFE" w:rsidRPr="00694E6A" w:rsidTr="00EA4DCB">
        <w:tc>
          <w:tcPr>
            <w:tcW w:w="72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1EFE" w:rsidRPr="00951EFE" w:rsidRDefault="00951EFE" w:rsidP="000A4ED5">
            <w:pPr>
              <w:widowControl w:val="0"/>
              <w:ind w:firstLine="0"/>
              <w:rPr>
                <w:rFonts w:ascii="Times New Roman" w:hAnsi="Times New Roman" w:cs="Times New Roman"/>
                <w:sz w:val="24"/>
                <w:szCs w:val="24"/>
              </w:rPr>
            </w:pPr>
            <w:r w:rsidRPr="00951EFE">
              <w:rPr>
                <w:rFonts w:ascii="Times New Roman" w:hAnsi="Times New Roman" w:cs="Times New Roman"/>
                <w:sz w:val="24"/>
                <w:szCs w:val="24"/>
              </w:rPr>
              <w:t>ОПК-2</w:t>
            </w:r>
          </w:p>
        </w:tc>
        <w:tc>
          <w:tcPr>
            <w:tcW w:w="18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1EFE" w:rsidRPr="00951EFE" w:rsidRDefault="00951EFE" w:rsidP="000A4ED5">
            <w:pPr>
              <w:ind w:firstLine="0"/>
              <w:rPr>
                <w:rFonts w:ascii="Times New Roman" w:hAnsi="Times New Roman"/>
                <w:sz w:val="24"/>
                <w:szCs w:val="24"/>
              </w:rPr>
            </w:pPr>
            <w:r w:rsidRPr="00951EFE">
              <w:rPr>
                <w:rFonts w:ascii="Times New Roman" w:hAnsi="Times New Roman"/>
                <w:sz w:val="24"/>
                <w:szCs w:val="24"/>
              </w:rPr>
              <w:t>готовностью к коммуникации в устной и письменной формах на русском и иностранном языках для решения задач профессиональной деятельности</w:t>
            </w:r>
          </w:p>
        </w:tc>
        <w:tc>
          <w:tcPr>
            <w:tcW w:w="7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1EFE" w:rsidRPr="00951EFE" w:rsidRDefault="00951EFE" w:rsidP="000A4ED5">
            <w:pPr>
              <w:ind w:firstLine="0"/>
              <w:rPr>
                <w:rFonts w:ascii="Times New Roman" w:hAnsi="Times New Roman"/>
                <w:sz w:val="24"/>
                <w:szCs w:val="24"/>
              </w:rPr>
            </w:pPr>
            <w:r>
              <w:rPr>
                <w:rFonts w:ascii="Times New Roman" w:hAnsi="Times New Roman"/>
                <w:sz w:val="24"/>
                <w:szCs w:val="24"/>
              </w:rPr>
              <w:t>ОПК-2.2</w:t>
            </w:r>
          </w:p>
        </w:tc>
        <w:tc>
          <w:tcPr>
            <w:tcW w:w="16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1EFE" w:rsidRPr="00694E6A" w:rsidRDefault="00951EFE" w:rsidP="00EA4DCB">
            <w:pPr>
              <w:ind w:firstLine="0"/>
              <w:rPr>
                <w:rFonts w:ascii="Times New Roman" w:hAnsi="Times New Roman"/>
                <w:sz w:val="24"/>
                <w:szCs w:val="24"/>
              </w:rPr>
            </w:pPr>
            <w:r w:rsidRPr="00951EFE">
              <w:rPr>
                <w:rFonts w:ascii="Times New Roman" w:hAnsi="Times New Roman"/>
                <w:sz w:val="24"/>
                <w:szCs w:val="24"/>
              </w:rPr>
              <w:t>Готовность применять терминологию на иностранном языке, используемую в деловых текстах, основные приемы перевода</w:t>
            </w:r>
          </w:p>
        </w:tc>
      </w:tr>
      <w:tr w:rsidR="00951EFE" w:rsidRPr="00694E6A" w:rsidTr="00EA4DCB">
        <w:tc>
          <w:tcPr>
            <w:tcW w:w="72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1EFE" w:rsidRPr="00951EFE" w:rsidRDefault="00951EFE" w:rsidP="000A4ED5">
            <w:pPr>
              <w:widowControl w:val="0"/>
              <w:ind w:firstLine="0"/>
              <w:rPr>
                <w:rFonts w:ascii="Times New Roman" w:hAnsi="Times New Roman" w:cs="Times New Roman"/>
                <w:sz w:val="24"/>
                <w:szCs w:val="24"/>
              </w:rPr>
            </w:pPr>
            <w:r w:rsidRPr="00951EFE">
              <w:rPr>
                <w:rFonts w:ascii="Times New Roman" w:hAnsi="Times New Roman" w:cs="Times New Roman"/>
                <w:sz w:val="24"/>
                <w:szCs w:val="24"/>
              </w:rPr>
              <w:t>УК ОС-4</w:t>
            </w:r>
          </w:p>
        </w:tc>
        <w:tc>
          <w:tcPr>
            <w:tcW w:w="18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1EFE" w:rsidRPr="00951EFE" w:rsidRDefault="00951EFE" w:rsidP="000A4ED5">
            <w:pPr>
              <w:ind w:firstLine="0"/>
              <w:rPr>
                <w:rFonts w:ascii="Times New Roman" w:hAnsi="Times New Roman"/>
                <w:sz w:val="24"/>
                <w:szCs w:val="24"/>
              </w:rPr>
            </w:pPr>
            <w:r w:rsidRPr="00951EFE">
              <w:rPr>
                <w:rFonts w:ascii="Times New Roman" w:hAnsi="Times New Roman"/>
                <w:sz w:val="24"/>
                <w:szCs w:val="24"/>
              </w:rPr>
              <w:t>способность к коммуникации в устной и письменной формах на русском и иностранном(</w:t>
            </w:r>
            <w:proofErr w:type="spellStart"/>
            <w:r w:rsidRPr="00951EFE">
              <w:rPr>
                <w:rFonts w:ascii="Times New Roman" w:hAnsi="Times New Roman"/>
                <w:sz w:val="24"/>
                <w:szCs w:val="24"/>
              </w:rPr>
              <w:t>ых</w:t>
            </w:r>
            <w:proofErr w:type="spellEnd"/>
            <w:r w:rsidRPr="00951EFE">
              <w:rPr>
                <w:rFonts w:ascii="Times New Roman" w:hAnsi="Times New Roman"/>
                <w:sz w:val="24"/>
                <w:szCs w:val="24"/>
              </w:rPr>
              <w:t>) языках для решения задач профессиональной деятельности</w:t>
            </w:r>
          </w:p>
        </w:tc>
        <w:tc>
          <w:tcPr>
            <w:tcW w:w="7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1EFE" w:rsidRPr="00951EFE" w:rsidRDefault="00951EFE" w:rsidP="000A4ED5">
            <w:pPr>
              <w:ind w:firstLine="0"/>
              <w:rPr>
                <w:rFonts w:ascii="Times New Roman" w:hAnsi="Times New Roman"/>
                <w:sz w:val="24"/>
                <w:szCs w:val="24"/>
              </w:rPr>
            </w:pPr>
            <w:r>
              <w:rPr>
                <w:rFonts w:ascii="Times New Roman" w:hAnsi="Times New Roman"/>
                <w:sz w:val="24"/>
                <w:szCs w:val="24"/>
              </w:rPr>
              <w:t>УК ОС-4.1</w:t>
            </w:r>
          </w:p>
        </w:tc>
        <w:tc>
          <w:tcPr>
            <w:tcW w:w="16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1EFE" w:rsidRPr="00951EFE" w:rsidRDefault="00951EFE" w:rsidP="00951EFE">
            <w:pPr>
              <w:ind w:firstLine="0"/>
              <w:rPr>
                <w:rFonts w:ascii="Calibri" w:hAnsi="Calibri" w:cs="Calibri"/>
                <w:color w:val="000000"/>
                <w:sz w:val="16"/>
                <w:szCs w:val="16"/>
              </w:rPr>
            </w:pPr>
            <w:r w:rsidRPr="00951EFE">
              <w:rPr>
                <w:rFonts w:ascii="Times New Roman" w:hAnsi="Times New Roman"/>
                <w:sz w:val="24"/>
                <w:szCs w:val="24"/>
              </w:rPr>
              <w:t>Способность соотносить профессиональную лексику на иност</w:t>
            </w:r>
            <w:r>
              <w:rPr>
                <w:rFonts w:ascii="Times New Roman" w:hAnsi="Times New Roman"/>
                <w:sz w:val="24"/>
                <w:szCs w:val="24"/>
              </w:rPr>
              <w:t xml:space="preserve">ранном языке с соответствующим </w:t>
            </w:r>
            <w:r w:rsidRPr="00951EFE">
              <w:rPr>
                <w:rFonts w:ascii="Times New Roman" w:hAnsi="Times New Roman"/>
                <w:sz w:val="24"/>
                <w:szCs w:val="24"/>
              </w:rPr>
              <w:t>определением на русском языке</w:t>
            </w:r>
          </w:p>
        </w:tc>
      </w:tr>
    </w:tbl>
    <w:p w:rsidR="004C5927" w:rsidRDefault="004C5927" w:rsidP="004C5927">
      <w:pPr>
        <w:ind w:firstLine="567"/>
        <w:rPr>
          <w:rFonts w:ascii="Times New Roman" w:hAnsi="Times New Roman"/>
          <w:i/>
        </w:rPr>
      </w:pPr>
    </w:p>
    <w:p w:rsidR="004C5927" w:rsidRPr="00A42D88" w:rsidRDefault="004C5927" w:rsidP="00A92C09">
      <w:pPr>
        <w:numPr>
          <w:ilvl w:val="1"/>
          <w:numId w:val="4"/>
        </w:numPr>
        <w:suppressAutoHyphens/>
        <w:autoSpaceDN w:val="0"/>
        <w:ind w:left="0" w:firstLine="0"/>
      </w:pPr>
      <w:r>
        <w:rPr>
          <w:rFonts w:ascii="Times New Roman" w:hAnsi="Times New Roman"/>
          <w:sz w:val="24"/>
          <w:szCs w:val="20"/>
        </w:rPr>
        <w:t>В результате освоения дисциплины у студентов должны быть сформированы:</w:t>
      </w:r>
    </w:p>
    <w:p w:rsidR="004C5927" w:rsidRDefault="004C5927" w:rsidP="004C5927">
      <w:pPr>
        <w:pStyle w:val="15"/>
        <w:spacing w:before="0" w:line="240" w:lineRule="auto"/>
        <w:jc w:val="right"/>
      </w:pPr>
      <w:r w:rsidRPr="00084FE0">
        <w:rPr>
          <w:b/>
          <w:i/>
          <w:sz w:val="20"/>
        </w:rPr>
        <w:t xml:space="preserve">Таблица </w:t>
      </w:r>
      <w:r>
        <w:rPr>
          <w:b/>
          <w:i/>
          <w:sz w:val="20"/>
        </w:rPr>
        <w:t>2</w:t>
      </w:r>
    </w:p>
    <w:tbl>
      <w:tblPr>
        <w:tblW w:w="5026" w:type="pct"/>
        <w:jc w:val="center"/>
        <w:tblCellMar>
          <w:left w:w="10" w:type="dxa"/>
          <w:right w:w="10" w:type="dxa"/>
        </w:tblCellMar>
        <w:tblLook w:val="04A0" w:firstRow="1" w:lastRow="0" w:firstColumn="1" w:lastColumn="0" w:noHBand="0" w:noVBand="1"/>
      </w:tblPr>
      <w:tblGrid>
        <w:gridCol w:w="1900"/>
        <w:gridCol w:w="2415"/>
        <w:gridCol w:w="5069"/>
      </w:tblGrid>
      <w:tr w:rsidR="004C5927" w:rsidRPr="00694E6A" w:rsidTr="00694E6A">
        <w:trPr>
          <w:jc w:val="center"/>
        </w:trPr>
        <w:tc>
          <w:tcPr>
            <w:tcW w:w="1012" w:type="pct"/>
            <w:tcBorders>
              <w:top w:val="single" w:sz="8" w:space="0" w:color="000000"/>
              <w:left w:val="single" w:sz="8" w:space="0" w:color="000000"/>
              <w:bottom w:val="single" w:sz="4" w:space="0" w:color="auto"/>
              <w:right w:val="single" w:sz="8" w:space="0" w:color="000000"/>
            </w:tcBorders>
            <w:shd w:val="clear" w:color="auto" w:fill="auto"/>
            <w:tcMar>
              <w:top w:w="0" w:type="dxa"/>
              <w:left w:w="10" w:type="dxa"/>
              <w:bottom w:w="0" w:type="dxa"/>
              <w:right w:w="10" w:type="dxa"/>
            </w:tcMar>
          </w:tcPr>
          <w:p w:rsidR="004C5927" w:rsidRPr="00694E6A" w:rsidRDefault="004E3568" w:rsidP="006F2CA1">
            <w:pPr>
              <w:ind w:firstLine="0"/>
              <w:rPr>
                <w:i/>
                <w:sz w:val="24"/>
                <w:szCs w:val="24"/>
              </w:rPr>
            </w:pPr>
            <w:r w:rsidRPr="00694E6A">
              <w:rPr>
                <w:rFonts w:ascii="Times New Roman" w:hAnsi="Times New Roman"/>
                <w:i/>
                <w:sz w:val="24"/>
                <w:szCs w:val="24"/>
              </w:rPr>
              <w:t xml:space="preserve">ОТФ/ТФ </w:t>
            </w:r>
          </w:p>
        </w:tc>
        <w:tc>
          <w:tcPr>
            <w:tcW w:w="1287" w:type="pct"/>
            <w:tcBorders>
              <w:top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4C5927" w:rsidRPr="00694E6A" w:rsidRDefault="004C5927" w:rsidP="006F2CA1">
            <w:pPr>
              <w:ind w:firstLine="0"/>
              <w:rPr>
                <w:i/>
                <w:sz w:val="24"/>
                <w:szCs w:val="24"/>
              </w:rPr>
            </w:pPr>
            <w:r w:rsidRPr="00694E6A">
              <w:rPr>
                <w:rFonts w:ascii="Times New Roman" w:hAnsi="Times New Roman"/>
                <w:i/>
                <w:sz w:val="24"/>
                <w:szCs w:val="24"/>
              </w:rPr>
              <w:t>Код этапа освоения компетенции</w:t>
            </w:r>
          </w:p>
        </w:tc>
        <w:tc>
          <w:tcPr>
            <w:tcW w:w="2701" w:type="pct"/>
            <w:tcBorders>
              <w:top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4C5927" w:rsidRPr="00694E6A" w:rsidRDefault="004C5927" w:rsidP="006F2CA1">
            <w:pPr>
              <w:jc w:val="center"/>
              <w:rPr>
                <w:i/>
                <w:sz w:val="24"/>
                <w:szCs w:val="24"/>
              </w:rPr>
            </w:pPr>
            <w:r w:rsidRPr="00694E6A">
              <w:rPr>
                <w:rFonts w:ascii="Times New Roman" w:hAnsi="Times New Roman"/>
                <w:i/>
                <w:sz w:val="24"/>
                <w:szCs w:val="24"/>
              </w:rPr>
              <w:t>Результаты обучения</w:t>
            </w:r>
          </w:p>
        </w:tc>
      </w:tr>
      <w:tr w:rsidR="004C5927" w:rsidRPr="00694E6A" w:rsidTr="00694E6A">
        <w:trPr>
          <w:jc w:val="center"/>
        </w:trPr>
        <w:tc>
          <w:tcPr>
            <w:tcW w:w="1012"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4C5927" w:rsidRPr="00694E6A" w:rsidRDefault="004C5927" w:rsidP="004F3823">
            <w:pPr>
              <w:tabs>
                <w:tab w:val="left" w:pos="993"/>
              </w:tabs>
              <w:autoSpaceDE w:val="0"/>
              <w:autoSpaceDN w:val="0"/>
              <w:adjustRightInd w:val="0"/>
              <w:ind w:firstLine="0"/>
              <w:rPr>
                <w:rFonts w:ascii="Times New Roman" w:hAnsi="Times New Roman"/>
                <w:sz w:val="24"/>
                <w:szCs w:val="24"/>
              </w:rPr>
            </w:pPr>
          </w:p>
        </w:tc>
        <w:tc>
          <w:tcPr>
            <w:tcW w:w="1287"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C5927" w:rsidRPr="00694E6A" w:rsidRDefault="004C5927" w:rsidP="006F2CA1">
            <w:pPr>
              <w:ind w:firstLine="0"/>
              <w:rPr>
                <w:rFonts w:ascii="Times New Roman" w:eastAsia="Calibri" w:hAnsi="Times New Roman" w:cs="Times New Roman"/>
                <w:sz w:val="24"/>
                <w:szCs w:val="24"/>
              </w:rPr>
            </w:pPr>
            <w:r w:rsidRPr="00694E6A">
              <w:rPr>
                <w:rFonts w:ascii="Times New Roman" w:eastAsia="Calibri" w:hAnsi="Times New Roman" w:cs="Times New Roman"/>
                <w:sz w:val="24"/>
                <w:szCs w:val="24"/>
              </w:rPr>
              <w:t>ОПК-</w:t>
            </w:r>
            <w:r w:rsidR="00401A0D" w:rsidRPr="00694E6A">
              <w:rPr>
                <w:rFonts w:ascii="Times New Roman" w:eastAsia="Calibri" w:hAnsi="Times New Roman" w:cs="Times New Roman"/>
                <w:sz w:val="24"/>
                <w:szCs w:val="24"/>
              </w:rPr>
              <w:t>2</w:t>
            </w:r>
            <w:r w:rsidR="005E7301" w:rsidRPr="00694E6A">
              <w:rPr>
                <w:rFonts w:ascii="Times New Roman" w:eastAsia="Calibri" w:hAnsi="Times New Roman" w:cs="Times New Roman"/>
                <w:sz w:val="24"/>
                <w:szCs w:val="24"/>
              </w:rPr>
              <w:t>.2</w:t>
            </w:r>
          </w:p>
        </w:tc>
        <w:tc>
          <w:tcPr>
            <w:tcW w:w="270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C5927" w:rsidRPr="00694E6A" w:rsidRDefault="004C5927" w:rsidP="006F2CA1">
            <w:pPr>
              <w:ind w:firstLine="0"/>
              <w:rPr>
                <w:rFonts w:ascii="Times New Roman" w:hAnsi="Times New Roman" w:cs="Times New Roman"/>
                <w:sz w:val="24"/>
                <w:szCs w:val="24"/>
              </w:rPr>
            </w:pPr>
            <w:r w:rsidRPr="00694E6A">
              <w:rPr>
                <w:rFonts w:ascii="Times New Roman" w:hAnsi="Times New Roman" w:cs="Times New Roman"/>
                <w:sz w:val="24"/>
                <w:szCs w:val="24"/>
              </w:rPr>
              <w:t>На уровне знаний:</w:t>
            </w:r>
          </w:p>
          <w:p w:rsidR="005E7301" w:rsidRPr="00694E6A" w:rsidRDefault="009A56ED" w:rsidP="00A92C09">
            <w:pPr>
              <w:pStyle w:val="af1"/>
              <w:numPr>
                <w:ilvl w:val="0"/>
                <w:numId w:val="5"/>
              </w:numPr>
              <w:rPr>
                <w:rFonts w:ascii="Times New Roman" w:hAnsi="Times New Roman"/>
                <w:sz w:val="24"/>
                <w:szCs w:val="24"/>
              </w:rPr>
            </w:pPr>
            <w:r w:rsidRPr="00694E6A">
              <w:rPr>
                <w:rFonts w:ascii="Times New Roman" w:hAnsi="Times New Roman"/>
                <w:sz w:val="24"/>
                <w:szCs w:val="24"/>
              </w:rPr>
              <w:t xml:space="preserve">знать </w:t>
            </w:r>
            <w:r w:rsidR="00EA5437" w:rsidRPr="00694E6A">
              <w:rPr>
                <w:rFonts w:ascii="Times New Roman" w:hAnsi="Times New Roman"/>
                <w:sz w:val="24"/>
                <w:szCs w:val="24"/>
              </w:rPr>
              <w:t xml:space="preserve">основные законы построения текста в сфере устной и письменной </w:t>
            </w:r>
            <w:r w:rsidR="00B95F33" w:rsidRPr="00694E6A">
              <w:rPr>
                <w:rFonts w:ascii="Times New Roman" w:hAnsi="Times New Roman"/>
                <w:sz w:val="24"/>
                <w:szCs w:val="24"/>
              </w:rPr>
              <w:t xml:space="preserve">деловой </w:t>
            </w:r>
            <w:r w:rsidR="00EA5437" w:rsidRPr="00694E6A">
              <w:rPr>
                <w:rFonts w:ascii="Times New Roman" w:hAnsi="Times New Roman"/>
                <w:sz w:val="24"/>
                <w:szCs w:val="24"/>
              </w:rPr>
              <w:t>коммуникации</w:t>
            </w:r>
          </w:p>
        </w:tc>
      </w:tr>
      <w:tr w:rsidR="004C5927" w:rsidRPr="00694E6A" w:rsidTr="00694E6A">
        <w:trPr>
          <w:jc w:val="center"/>
        </w:trPr>
        <w:tc>
          <w:tcPr>
            <w:tcW w:w="1012" w:type="pct"/>
            <w:vMerge/>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4C5927" w:rsidRPr="00694E6A" w:rsidRDefault="004C5927" w:rsidP="006F2CA1">
            <w:pPr>
              <w:rPr>
                <w:rFonts w:ascii="Times New Roman" w:eastAsia="Calibri" w:hAnsi="Times New Roman" w:cs="Times New Roman"/>
                <w:sz w:val="24"/>
                <w:szCs w:val="24"/>
              </w:rPr>
            </w:pPr>
          </w:p>
        </w:tc>
        <w:tc>
          <w:tcPr>
            <w:tcW w:w="1287" w:type="pct"/>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C5927" w:rsidRPr="00694E6A" w:rsidRDefault="004C5927" w:rsidP="006F2CA1">
            <w:pPr>
              <w:rPr>
                <w:rFonts w:ascii="Times New Roman" w:eastAsia="Calibri" w:hAnsi="Times New Roman" w:cs="Times New Roman"/>
                <w:sz w:val="24"/>
                <w:szCs w:val="24"/>
              </w:rPr>
            </w:pPr>
          </w:p>
        </w:tc>
        <w:tc>
          <w:tcPr>
            <w:tcW w:w="270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C5927" w:rsidRPr="00694E6A" w:rsidRDefault="004C5927" w:rsidP="006F2CA1">
            <w:pPr>
              <w:ind w:firstLine="0"/>
              <w:rPr>
                <w:rFonts w:ascii="Times New Roman" w:hAnsi="Times New Roman" w:cs="Times New Roman"/>
                <w:sz w:val="24"/>
                <w:szCs w:val="24"/>
              </w:rPr>
            </w:pPr>
            <w:r w:rsidRPr="00694E6A">
              <w:rPr>
                <w:rFonts w:ascii="Times New Roman" w:hAnsi="Times New Roman" w:cs="Times New Roman"/>
                <w:sz w:val="24"/>
                <w:szCs w:val="24"/>
              </w:rPr>
              <w:t xml:space="preserve">На уровне умений: </w:t>
            </w:r>
          </w:p>
          <w:p w:rsidR="005E7301" w:rsidRPr="00694E6A" w:rsidRDefault="00EA5437" w:rsidP="00A92C09">
            <w:pPr>
              <w:pStyle w:val="af1"/>
              <w:numPr>
                <w:ilvl w:val="0"/>
                <w:numId w:val="5"/>
              </w:numPr>
              <w:rPr>
                <w:rFonts w:ascii="Times New Roman" w:eastAsia="Times New Roman" w:hAnsi="Times New Roman"/>
                <w:sz w:val="24"/>
                <w:szCs w:val="24"/>
                <w:lang w:eastAsia="ru-RU"/>
              </w:rPr>
            </w:pPr>
            <w:r w:rsidRPr="00694E6A">
              <w:rPr>
                <w:rFonts w:ascii="Times New Roman" w:eastAsia="Times New Roman" w:hAnsi="Times New Roman"/>
                <w:sz w:val="24"/>
                <w:szCs w:val="24"/>
                <w:lang w:eastAsia="ru-RU"/>
              </w:rPr>
              <w:t xml:space="preserve">осуществлять выбор языковых форм для создания </w:t>
            </w:r>
            <w:r w:rsidR="00B95F33" w:rsidRPr="00694E6A">
              <w:rPr>
                <w:rFonts w:ascii="Times New Roman" w:eastAsia="Times New Roman" w:hAnsi="Times New Roman"/>
                <w:sz w:val="24"/>
                <w:szCs w:val="24"/>
                <w:lang w:eastAsia="ru-RU"/>
              </w:rPr>
              <w:t xml:space="preserve">делового </w:t>
            </w:r>
            <w:r w:rsidRPr="00694E6A">
              <w:rPr>
                <w:rFonts w:ascii="Times New Roman" w:eastAsia="Times New Roman" w:hAnsi="Times New Roman"/>
                <w:sz w:val="24"/>
                <w:szCs w:val="24"/>
                <w:lang w:eastAsia="ru-RU"/>
              </w:rPr>
              <w:t>текста с учетом его жанра</w:t>
            </w:r>
          </w:p>
        </w:tc>
      </w:tr>
      <w:tr w:rsidR="004C5927" w:rsidRPr="00694E6A" w:rsidTr="00694E6A">
        <w:trPr>
          <w:jc w:val="center"/>
        </w:trPr>
        <w:tc>
          <w:tcPr>
            <w:tcW w:w="1012" w:type="pct"/>
            <w:vMerge/>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4C5927" w:rsidRPr="00694E6A" w:rsidRDefault="004C5927" w:rsidP="006F2CA1">
            <w:pPr>
              <w:rPr>
                <w:rFonts w:ascii="Times New Roman" w:eastAsia="Calibri" w:hAnsi="Times New Roman" w:cs="Times New Roman"/>
                <w:sz w:val="24"/>
                <w:szCs w:val="24"/>
              </w:rPr>
            </w:pPr>
          </w:p>
        </w:tc>
        <w:tc>
          <w:tcPr>
            <w:tcW w:w="1287" w:type="pct"/>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C5927" w:rsidRPr="00694E6A" w:rsidRDefault="004C5927" w:rsidP="006F2CA1">
            <w:pPr>
              <w:rPr>
                <w:rFonts w:ascii="Times New Roman" w:eastAsia="Calibri" w:hAnsi="Times New Roman" w:cs="Times New Roman"/>
                <w:sz w:val="24"/>
                <w:szCs w:val="24"/>
              </w:rPr>
            </w:pPr>
          </w:p>
        </w:tc>
        <w:tc>
          <w:tcPr>
            <w:tcW w:w="270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7301" w:rsidRPr="00694E6A" w:rsidRDefault="00383521" w:rsidP="00383521">
            <w:pPr>
              <w:ind w:firstLine="0"/>
              <w:rPr>
                <w:rFonts w:ascii="Times New Roman" w:hAnsi="Times New Roman"/>
                <w:sz w:val="24"/>
                <w:szCs w:val="24"/>
              </w:rPr>
            </w:pPr>
            <w:r w:rsidRPr="00694E6A">
              <w:rPr>
                <w:rFonts w:ascii="Times New Roman" w:hAnsi="Times New Roman"/>
                <w:sz w:val="24"/>
                <w:szCs w:val="24"/>
              </w:rPr>
              <w:t>На уровне навыков:</w:t>
            </w:r>
          </w:p>
          <w:p w:rsidR="00383521" w:rsidRPr="00694E6A" w:rsidRDefault="00383521" w:rsidP="00A92C09">
            <w:pPr>
              <w:pStyle w:val="af1"/>
              <w:numPr>
                <w:ilvl w:val="0"/>
                <w:numId w:val="6"/>
              </w:numPr>
              <w:rPr>
                <w:rFonts w:ascii="Times New Roman" w:hAnsi="Times New Roman"/>
                <w:sz w:val="24"/>
                <w:szCs w:val="24"/>
              </w:rPr>
            </w:pPr>
            <w:r w:rsidRPr="00694E6A">
              <w:rPr>
                <w:rFonts w:ascii="Times New Roman" w:hAnsi="Times New Roman"/>
                <w:sz w:val="24"/>
                <w:szCs w:val="24"/>
              </w:rPr>
              <w:t>составлять разные виды организационно-распорядительных и информационно-</w:t>
            </w:r>
            <w:r w:rsidRPr="00694E6A">
              <w:rPr>
                <w:rFonts w:ascii="Times New Roman" w:hAnsi="Times New Roman"/>
                <w:sz w:val="24"/>
                <w:szCs w:val="24"/>
              </w:rPr>
              <w:lastRenderedPageBreak/>
              <w:t>справочных документов</w:t>
            </w:r>
            <w:r w:rsidR="009A56ED" w:rsidRPr="00694E6A">
              <w:rPr>
                <w:rFonts w:ascii="Times New Roman" w:hAnsi="Times New Roman"/>
                <w:sz w:val="24"/>
                <w:szCs w:val="24"/>
              </w:rPr>
              <w:t>, осуществлять устную деловую коммуникацию</w:t>
            </w:r>
          </w:p>
        </w:tc>
      </w:tr>
      <w:tr w:rsidR="00401A0D" w:rsidRPr="00694E6A" w:rsidTr="00694E6A">
        <w:trPr>
          <w:jc w:val="center"/>
        </w:trPr>
        <w:tc>
          <w:tcPr>
            <w:tcW w:w="1012" w:type="pct"/>
            <w:vMerge w:val="restart"/>
            <w:tcBorders>
              <w:top w:val="single" w:sz="4" w:space="0" w:color="auto"/>
              <w:left w:val="single" w:sz="4" w:space="0" w:color="auto"/>
              <w:right w:val="single" w:sz="4" w:space="0" w:color="auto"/>
            </w:tcBorders>
            <w:shd w:val="clear" w:color="auto" w:fill="auto"/>
            <w:tcMar>
              <w:top w:w="0" w:type="dxa"/>
              <w:left w:w="10" w:type="dxa"/>
              <w:bottom w:w="0" w:type="dxa"/>
              <w:right w:w="10" w:type="dxa"/>
            </w:tcMar>
          </w:tcPr>
          <w:p w:rsidR="00401A0D" w:rsidRPr="00694E6A" w:rsidRDefault="00401A0D" w:rsidP="00401A0D">
            <w:pPr>
              <w:ind w:firstLine="0"/>
              <w:rPr>
                <w:rFonts w:ascii="Times New Roman" w:eastAsia="Calibri" w:hAnsi="Times New Roman" w:cs="Times New Roman"/>
                <w:sz w:val="24"/>
                <w:szCs w:val="24"/>
              </w:rPr>
            </w:pPr>
          </w:p>
        </w:tc>
        <w:tc>
          <w:tcPr>
            <w:tcW w:w="1287" w:type="pct"/>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F3294C" w:rsidRDefault="00951EFE" w:rsidP="00F3294C">
            <w:pPr>
              <w:ind w:firstLine="0"/>
              <w:rPr>
                <w:rFonts w:ascii="Times New Roman" w:eastAsia="Calibri" w:hAnsi="Times New Roman" w:cs="Times New Roman"/>
                <w:sz w:val="24"/>
                <w:szCs w:val="24"/>
              </w:rPr>
            </w:pPr>
            <w:r>
              <w:rPr>
                <w:rFonts w:ascii="Times New Roman" w:eastAsia="Calibri" w:hAnsi="Times New Roman" w:cs="Times New Roman"/>
                <w:sz w:val="24"/>
                <w:szCs w:val="24"/>
              </w:rPr>
              <w:t>УК</w:t>
            </w:r>
            <w:r w:rsidR="00F3294C">
              <w:rPr>
                <w:rFonts w:ascii="Times New Roman" w:eastAsia="Calibri" w:hAnsi="Times New Roman" w:cs="Times New Roman"/>
                <w:sz w:val="24"/>
                <w:szCs w:val="24"/>
              </w:rPr>
              <w:t xml:space="preserve"> ОС</w:t>
            </w:r>
            <w:r>
              <w:rPr>
                <w:rFonts w:ascii="Times New Roman" w:eastAsia="Calibri" w:hAnsi="Times New Roman" w:cs="Times New Roman"/>
                <w:sz w:val="24"/>
                <w:szCs w:val="24"/>
              </w:rPr>
              <w:t>-4.1</w:t>
            </w:r>
          </w:p>
          <w:p w:rsidR="00401A0D" w:rsidRPr="00694E6A" w:rsidRDefault="00F3294C" w:rsidP="00F3294C">
            <w:pPr>
              <w:ind w:firstLine="0"/>
              <w:rPr>
                <w:rFonts w:ascii="Times New Roman" w:eastAsia="Calibri" w:hAnsi="Times New Roman" w:cs="Times New Roman"/>
                <w:sz w:val="24"/>
                <w:szCs w:val="24"/>
              </w:rPr>
            </w:pPr>
            <w:r>
              <w:rPr>
                <w:rFonts w:ascii="Times New Roman" w:eastAsia="Calibri" w:hAnsi="Times New Roman" w:cs="Times New Roman"/>
                <w:sz w:val="24"/>
                <w:szCs w:val="24"/>
              </w:rPr>
              <w:t>УК ОС-4.3</w:t>
            </w:r>
          </w:p>
        </w:tc>
        <w:tc>
          <w:tcPr>
            <w:tcW w:w="270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83521" w:rsidRPr="00694E6A" w:rsidRDefault="00383521" w:rsidP="00383521">
            <w:pPr>
              <w:ind w:firstLine="0"/>
              <w:rPr>
                <w:rFonts w:ascii="Times New Roman" w:hAnsi="Times New Roman"/>
                <w:sz w:val="24"/>
                <w:szCs w:val="24"/>
              </w:rPr>
            </w:pPr>
            <w:r w:rsidRPr="00694E6A">
              <w:rPr>
                <w:rFonts w:ascii="Times New Roman" w:hAnsi="Times New Roman"/>
                <w:sz w:val="24"/>
                <w:szCs w:val="24"/>
              </w:rPr>
              <w:t>На уровне знаний:</w:t>
            </w:r>
          </w:p>
          <w:p w:rsidR="00401A0D" w:rsidRPr="00694E6A" w:rsidRDefault="009A56ED" w:rsidP="00A92C09">
            <w:pPr>
              <w:pStyle w:val="af1"/>
              <w:numPr>
                <w:ilvl w:val="0"/>
                <w:numId w:val="5"/>
              </w:numPr>
              <w:rPr>
                <w:rFonts w:ascii="Times New Roman" w:hAnsi="Times New Roman"/>
                <w:sz w:val="24"/>
                <w:szCs w:val="24"/>
              </w:rPr>
            </w:pPr>
            <w:r w:rsidRPr="00694E6A">
              <w:rPr>
                <w:rFonts w:ascii="Times New Roman" w:hAnsi="Times New Roman"/>
                <w:sz w:val="24"/>
                <w:szCs w:val="24"/>
              </w:rPr>
              <w:t xml:space="preserve">знать </w:t>
            </w:r>
            <w:r w:rsidR="00383521" w:rsidRPr="00694E6A">
              <w:rPr>
                <w:rFonts w:ascii="Times New Roman" w:hAnsi="Times New Roman"/>
                <w:sz w:val="24"/>
                <w:szCs w:val="24"/>
              </w:rPr>
              <w:t>основные нормы современного русского литературного языка и принципы их применения</w:t>
            </w:r>
          </w:p>
        </w:tc>
      </w:tr>
      <w:tr w:rsidR="00401A0D" w:rsidRPr="00694E6A" w:rsidTr="00694E6A">
        <w:trPr>
          <w:jc w:val="center"/>
        </w:trPr>
        <w:tc>
          <w:tcPr>
            <w:tcW w:w="1012" w:type="pct"/>
            <w:vMerge/>
            <w:tcBorders>
              <w:left w:val="single" w:sz="4" w:space="0" w:color="auto"/>
              <w:right w:val="single" w:sz="4" w:space="0" w:color="auto"/>
            </w:tcBorders>
            <w:shd w:val="clear" w:color="auto" w:fill="auto"/>
            <w:tcMar>
              <w:top w:w="0" w:type="dxa"/>
              <w:left w:w="10" w:type="dxa"/>
              <w:bottom w:w="0" w:type="dxa"/>
              <w:right w:w="10" w:type="dxa"/>
            </w:tcMar>
          </w:tcPr>
          <w:p w:rsidR="00401A0D" w:rsidRPr="00694E6A" w:rsidRDefault="00401A0D" w:rsidP="006F2CA1">
            <w:pPr>
              <w:rPr>
                <w:rFonts w:ascii="Times New Roman" w:eastAsia="Calibri" w:hAnsi="Times New Roman" w:cs="Times New Roman"/>
                <w:sz w:val="24"/>
                <w:szCs w:val="24"/>
              </w:rPr>
            </w:pPr>
          </w:p>
        </w:tc>
        <w:tc>
          <w:tcPr>
            <w:tcW w:w="1287" w:type="pct"/>
            <w:vMerge/>
            <w:tcBorders>
              <w:left w:val="single" w:sz="4" w:space="0" w:color="auto"/>
              <w:right w:val="single" w:sz="4" w:space="0" w:color="auto"/>
            </w:tcBorders>
            <w:shd w:val="clear" w:color="auto" w:fill="auto"/>
            <w:tcMar>
              <w:top w:w="0" w:type="dxa"/>
              <w:left w:w="108" w:type="dxa"/>
              <w:bottom w:w="0" w:type="dxa"/>
              <w:right w:w="108" w:type="dxa"/>
            </w:tcMar>
          </w:tcPr>
          <w:p w:rsidR="00401A0D" w:rsidRPr="00694E6A" w:rsidRDefault="00401A0D" w:rsidP="006F2CA1">
            <w:pPr>
              <w:rPr>
                <w:rFonts w:ascii="Times New Roman" w:eastAsia="Calibri" w:hAnsi="Times New Roman" w:cs="Times New Roman"/>
                <w:sz w:val="24"/>
                <w:szCs w:val="24"/>
              </w:rPr>
            </w:pPr>
          </w:p>
        </w:tc>
        <w:tc>
          <w:tcPr>
            <w:tcW w:w="270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83521" w:rsidRPr="00694E6A" w:rsidRDefault="00383521" w:rsidP="00383521">
            <w:pPr>
              <w:ind w:firstLine="0"/>
              <w:rPr>
                <w:rFonts w:ascii="Times New Roman" w:hAnsi="Times New Roman" w:cs="Times New Roman"/>
                <w:sz w:val="24"/>
                <w:szCs w:val="24"/>
              </w:rPr>
            </w:pPr>
            <w:r w:rsidRPr="00694E6A">
              <w:rPr>
                <w:rFonts w:ascii="Times New Roman" w:hAnsi="Times New Roman" w:cs="Times New Roman"/>
                <w:sz w:val="24"/>
                <w:szCs w:val="24"/>
              </w:rPr>
              <w:t>На уровне умений:</w:t>
            </w:r>
          </w:p>
          <w:p w:rsidR="00383521" w:rsidRPr="00694E6A" w:rsidRDefault="00383521" w:rsidP="00A92C09">
            <w:pPr>
              <w:pStyle w:val="af1"/>
              <w:numPr>
                <w:ilvl w:val="0"/>
                <w:numId w:val="5"/>
              </w:numPr>
              <w:rPr>
                <w:rFonts w:ascii="Times New Roman" w:hAnsi="Times New Roman" w:cs="Times New Roman"/>
                <w:sz w:val="24"/>
                <w:szCs w:val="24"/>
              </w:rPr>
            </w:pPr>
            <w:r w:rsidRPr="00694E6A">
              <w:rPr>
                <w:rFonts w:ascii="Times New Roman" w:hAnsi="Times New Roman"/>
                <w:sz w:val="24"/>
                <w:szCs w:val="24"/>
              </w:rPr>
              <w:t>осуществлять отбор вариантов в соответствии с жанром речи и ситуацией коммуникации</w:t>
            </w:r>
          </w:p>
        </w:tc>
      </w:tr>
      <w:tr w:rsidR="00401A0D" w:rsidRPr="00694E6A" w:rsidTr="00694E6A">
        <w:trPr>
          <w:jc w:val="center"/>
        </w:trPr>
        <w:tc>
          <w:tcPr>
            <w:tcW w:w="1012" w:type="pct"/>
            <w:vMerge/>
            <w:tcBorders>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401A0D" w:rsidRPr="00694E6A" w:rsidRDefault="00401A0D" w:rsidP="006F2CA1">
            <w:pPr>
              <w:rPr>
                <w:rFonts w:ascii="Times New Roman" w:eastAsia="Calibri" w:hAnsi="Times New Roman" w:cs="Times New Roman"/>
                <w:sz w:val="24"/>
                <w:szCs w:val="24"/>
              </w:rPr>
            </w:pPr>
          </w:p>
        </w:tc>
        <w:tc>
          <w:tcPr>
            <w:tcW w:w="1287" w:type="pct"/>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01A0D" w:rsidRPr="00694E6A" w:rsidRDefault="00401A0D" w:rsidP="006F2CA1">
            <w:pPr>
              <w:rPr>
                <w:rFonts w:ascii="Times New Roman" w:eastAsia="Calibri" w:hAnsi="Times New Roman" w:cs="Times New Roman"/>
                <w:sz w:val="24"/>
                <w:szCs w:val="24"/>
              </w:rPr>
            </w:pPr>
          </w:p>
        </w:tc>
        <w:tc>
          <w:tcPr>
            <w:tcW w:w="270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83521" w:rsidRPr="00694E6A" w:rsidRDefault="00383521" w:rsidP="00383521">
            <w:pPr>
              <w:ind w:firstLine="0"/>
              <w:rPr>
                <w:rFonts w:ascii="Times New Roman" w:hAnsi="Times New Roman" w:cs="Times New Roman"/>
                <w:sz w:val="24"/>
                <w:szCs w:val="24"/>
              </w:rPr>
            </w:pPr>
            <w:r w:rsidRPr="00694E6A">
              <w:rPr>
                <w:rFonts w:ascii="Times New Roman" w:hAnsi="Times New Roman" w:cs="Times New Roman"/>
                <w:sz w:val="24"/>
                <w:szCs w:val="24"/>
              </w:rPr>
              <w:t>На уровне навыков:</w:t>
            </w:r>
          </w:p>
          <w:p w:rsidR="00401A0D" w:rsidRPr="00694E6A" w:rsidRDefault="009A56ED" w:rsidP="00A92C09">
            <w:pPr>
              <w:pStyle w:val="af1"/>
              <w:numPr>
                <w:ilvl w:val="0"/>
                <w:numId w:val="5"/>
              </w:numPr>
              <w:rPr>
                <w:rFonts w:ascii="Times New Roman" w:hAnsi="Times New Roman" w:cs="Times New Roman"/>
                <w:sz w:val="24"/>
                <w:szCs w:val="24"/>
              </w:rPr>
            </w:pPr>
            <w:r w:rsidRPr="00694E6A">
              <w:rPr>
                <w:rFonts w:ascii="Times New Roman" w:hAnsi="Times New Roman"/>
                <w:sz w:val="24"/>
                <w:szCs w:val="24"/>
              </w:rPr>
              <w:t>владеть навыками</w:t>
            </w:r>
            <w:r w:rsidR="00383521" w:rsidRPr="00694E6A">
              <w:rPr>
                <w:rFonts w:ascii="Times New Roman" w:hAnsi="Times New Roman"/>
                <w:sz w:val="24"/>
                <w:szCs w:val="24"/>
              </w:rPr>
              <w:t xml:space="preserve"> применения лексических, грамматических, семантических, стилистических норм современного русского языка</w:t>
            </w:r>
          </w:p>
        </w:tc>
      </w:tr>
    </w:tbl>
    <w:p w:rsidR="004C5927" w:rsidRDefault="004C5927" w:rsidP="004C5927">
      <w:pPr>
        <w:pStyle w:val="35"/>
        <w:ind w:left="0" w:firstLine="0"/>
        <w:rPr>
          <w:rFonts w:ascii="Times New Roman" w:hAnsi="Times New Roman" w:cs="Times New Roman"/>
          <w:i/>
          <w:sz w:val="20"/>
        </w:rPr>
      </w:pPr>
    </w:p>
    <w:p w:rsidR="00362477" w:rsidRPr="00362477" w:rsidRDefault="00362477" w:rsidP="00362477">
      <w:pPr>
        <w:jc w:val="center"/>
        <w:rPr>
          <w:rFonts w:ascii="Times New Roman" w:hAnsi="Times New Roman"/>
          <w:b/>
          <w:sz w:val="24"/>
          <w:szCs w:val="24"/>
        </w:rPr>
      </w:pPr>
      <w:r>
        <w:rPr>
          <w:rFonts w:ascii="Times New Roman" w:hAnsi="Times New Roman"/>
          <w:b/>
          <w:sz w:val="24"/>
          <w:szCs w:val="24"/>
        </w:rPr>
        <w:t xml:space="preserve">2. </w:t>
      </w:r>
      <w:r w:rsidRPr="00362477">
        <w:rPr>
          <w:rFonts w:ascii="Times New Roman" w:hAnsi="Times New Roman"/>
          <w:b/>
          <w:sz w:val="24"/>
          <w:szCs w:val="24"/>
        </w:rPr>
        <w:t>О</w:t>
      </w:r>
      <w:r w:rsidR="004C5927">
        <w:rPr>
          <w:rFonts w:ascii="Times New Roman" w:hAnsi="Times New Roman"/>
          <w:b/>
          <w:sz w:val="24"/>
          <w:szCs w:val="24"/>
        </w:rPr>
        <w:t>бъем и место дисциплины</w:t>
      </w:r>
      <w:r w:rsidRPr="00362477">
        <w:rPr>
          <w:rFonts w:ascii="Times New Roman" w:hAnsi="Times New Roman"/>
          <w:b/>
          <w:sz w:val="24"/>
          <w:szCs w:val="24"/>
        </w:rPr>
        <w:t xml:space="preserve"> в структуре ОП ВО</w:t>
      </w:r>
    </w:p>
    <w:p w:rsidR="00694E6A" w:rsidRPr="00694E6A" w:rsidRDefault="00694E6A" w:rsidP="00694E6A">
      <w:pPr>
        <w:widowControl w:val="0"/>
        <w:suppressAutoHyphens/>
        <w:overflowPunct w:val="0"/>
        <w:autoSpaceDE w:val="0"/>
        <w:autoSpaceDN w:val="0"/>
        <w:ind w:firstLine="851"/>
        <w:rPr>
          <w:rFonts w:ascii="Times New Roman" w:eastAsia="Times New Roman" w:hAnsi="Times New Roman" w:cs="Times New Roman"/>
          <w:kern w:val="3"/>
          <w:sz w:val="24"/>
          <w:szCs w:val="24"/>
          <w:lang w:eastAsia="ru-RU"/>
        </w:rPr>
      </w:pPr>
      <w:r w:rsidRPr="00694E6A">
        <w:rPr>
          <w:rFonts w:ascii="Times New Roman" w:eastAsia="Times New Roman" w:hAnsi="Times New Roman" w:cs="Times New Roman"/>
          <w:kern w:val="3"/>
          <w:sz w:val="24"/>
          <w:szCs w:val="24"/>
          <w:lang w:eastAsia="ru-RU"/>
        </w:rPr>
        <w:t xml:space="preserve">Общая трудоемкость дисциплины составляет </w:t>
      </w:r>
      <w:r>
        <w:rPr>
          <w:rFonts w:ascii="Times New Roman" w:eastAsia="Times New Roman" w:hAnsi="Times New Roman" w:cs="Times New Roman"/>
          <w:kern w:val="3"/>
          <w:sz w:val="24"/>
          <w:szCs w:val="24"/>
          <w:lang w:eastAsia="ru-RU"/>
        </w:rPr>
        <w:t>2</w:t>
      </w:r>
      <w:r w:rsidRPr="00694E6A">
        <w:rPr>
          <w:rFonts w:ascii="Times New Roman" w:eastAsia="Times New Roman" w:hAnsi="Times New Roman" w:cs="Times New Roman"/>
          <w:kern w:val="3"/>
          <w:sz w:val="24"/>
          <w:szCs w:val="24"/>
          <w:lang w:eastAsia="ru-RU"/>
        </w:rPr>
        <w:t xml:space="preserve"> </w:t>
      </w:r>
      <w:r>
        <w:rPr>
          <w:rFonts w:ascii="Times New Roman" w:eastAsia="Times New Roman" w:hAnsi="Times New Roman" w:cs="Times New Roman"/>
          <w:kern w:val="3"/>
          <w:sz w:val="24"/>
          <w:szCs w:val="24"/>
          <w:lang w:eastAsia="ru-RU"/>
        </w:rPr>
        <w:t>зачетные</w:t>
      </w:r>
      <w:r w:rsidRPr="00694E6A">
        <w:rPr>
          <w:rFonts w:ascii="Times New Roman" w:eastAsia="Times New Roman" w:hAnsi="Times New Roman" w:cs="Times New Roman"/>
          <w:kern w:val="3"/>
          <w:sz w:val="24"/>
          <w:szCs w:val="24"/>
          <w:lang w:eastAsia="ru-RU"/>
        </w:rPr>
        <w:t xml:space="preserve"> единицы или </w:t>
      </w:r>
      <w:r>
        <w:rPr>
          <w:rFonts w:ascii="Times New Roman" w:eastAsia="Times New Roman" w:hAnsi="Times New Roman" w:cs="Times New Roman"/>
          <w:kern w:val="3"/>
          <w:sz w:val="24"/>
          <w:szCs w:val="24"/>
          <w:lang w:eastAsia="ru-RU"/>
        </w:rPr>
        <w:t xml:space="preserve">72 </w:t>
      </w:r>
      <w:r w:rsidRPr="00694E6A">
        <w:rPr>
          <w:rFonts w:ascii="Times New Roman" w:eastAsia="Times New Roman" w:hAnsi="Times New Roman" w:cs="Times New Roman"/>
          <w:kern w:val="3"/>
          <w:sz w:val="24"/>
          <w:szCs w:val="24"/>
          <w:lang w:eastAsia="ru-RU"/>
        </w:rPr>
        <w:t>академических час</w:t>
      </w:r>
      <w:r>
        <w:rPr>
          <w:rFonts w:ascii="Times New Roman" w:eastAsia="Times New Roman" w:hAnsi="Times New Roman" w:cs="Times New Roman"/>
          <w:kern w:val="3"/>
          <w:sz w:val="24"/>
          <w:szCs w:val="24"/>
          <w:lang w:eastAsia="ru-RU"/>
        </w:rPr>
        <w:t>а</w:t>
      </w:r>
      <w:r w:rsidRPr="00694E6A">
        <w:rPr>
          <w:rFonts w:ascii="Times New Roman" w:eastAsia="Times New Roman" w:hAnsi="Times New Roman" w:cs="Times New Roman"/>
          <w:kern w:val="3"/>
          <w:sz w:val="24"/>
          <w:szCs w:val="24"/>
          <w:lang w:eastAsia="ru-RU"/>
        </w:rPr>
        <w:t xml:space="preserve">. </w:t>
      </w:r>
    </w:p>
    <w:p w:rsidR="00396F80" w:rsidRPr="0063657E" w:rsidRDefault="00396F80" w:rsidP="00396F80">
      <w:pPr>
        <w:pStyle w:val="ab"/>
        <w:ind w:firstLine="709"/>
        <w:jc w:val="both"/>
        <w:rPr>
          <w:sz w:val="24"/>
          <w:szCs w:val="24"/>
        </w:rPr>
      </w:pPr>
      <w:r w:rsidRPr="0063657E">
        <w:rPr>
          <w:sz w:val="24"/>
          <w:szCs w:val="24"/>
        </w:rPr>
        <w:t>Дисциплина реализуется с применением дистанционных образовательных технологий (далее – ДОТ).</w:t>
      </w:r>
    </w:p>
    <w:p w:rsidR="00396F80" w:rsidRPr="00396F80" w:rsidRDefault="00396F80" w:rsidP="00396F80">
      <w:pPr>
        <w:widowControl w:val="0"/>
        <w:ind w:firstLine="0"/>
        <w:jc w:val="right"/>
        <w:rPr>
          <w:rFonts w:ascii="Times New Roman" w:eastAsia="Times New Roman" w:hAnsi="Times New Roman"/>
          <w:b/>
          <w:i/>
          <w:snapToGrid w:val="0"/>
          <w:lang w:eastAsia="ru-RU"/>
        </w:rPr>
      </w:pPr>
      <w:r>
        <w:rPr>
          <w:rFonts w:ascii="Times New Roman" w:eastAsia="Times New Roman" w:hAnsi="Times New Roman"/>
          <w:b/>
          <w:i/>
          <w:snapToGrid w:val="0"/>
          <w:lang w:eastAsia="ru-RU"/>
        </w:rPr>
        <w:t>Таблица 3.1</w:t>
      </w:r>
    </w:p>
    <w:p w:rsidR="00396F80" w:rsidRPr="00396F80" w:rsidRDefault="00396F80" w:rsidP="00396F80">
      <w:pPr>
        <w:widowControl w:val="0"/>
        <w:ind w:firstLine="0"/>
        <w:jc w:val="left"/>
        <w:rPr>
          <w:rFonts w:ascii="Times New Roman" w:eastAsia="Times New Roman" w:hAnsi="Times New Roman" w:cs="Times New Roman"/>
          <w:b/>
          <w:i/>
          <w:snapToGrid w:val="0"/>
          <w:lang w:eastAsia="ru-RU"/>
        </w:rPr>
      </w:pPr>
      <w:r w:rsidRPr="00396F80">
        <w:rPr>
          <w:rFonts w:ascii="Times New Roman" w:eastAsia="Times New Roman" w:hAnsi="Times New Roman" w:cs="Times New Roman"/>
          <w:b/>
          <w:i/>
          <w:snapToGrid w:val="0"/>
          <w:lang w:eastAsia="ru-RU"/>
        </w:rPr>
        <w:t>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5"/>
        <w:gridCol w:w="2295"/>
        <w:gridCol w:w="2295"/>
      </w:tblGrid>
      <w:tr w:rsidR="00396F80" w:rsidRPr="00D157C0" w:rsidTr="00396F80">
        <w:trPr>
          <w:trHeight w:val="715"/>
        </w:trPr>
        <w:tc>
          <w:tcPr>
            <w:tcW w:w="2544" w:type="pct"/>
          </w:tcPr>
          <w:p w:rsidR="00396F80" w:rsidRPr="00396F80" w:rsidRDefault="00396F80" w:rsidP="00396F80">
            <w:pPr>
              <w:ind w:firstLine="0"/>
              <w:jc w:val="center"/>
              <w:rPr>
                <w:rFonts w:ascii="Times New Roman" w:eastAsia="Calibri" w:hAnsi="Times New Roman" w:cs="Times New Roman"/>
                <w:sz w:val="20"/>
                <w:szCs w:val="20"/>
              </w:rPr>
            </w:pPr>
            <w:r w:rsidRPr="00396F80">
              <w:rPr>
                <w:rFonts w:ascii="Times New Roman" w:eastAsia="Calibri" w:hAnsi="Times New Roman" w:cs="Times New Roman"/>
                <w:bCs/>
              </w:rPr>
              <w:t>Вид работы</w:t>
            </w:r>
          </w:p>
        </w:tc>
        <w:tc>
          <w:tcPr>
            <w:tcW w:w="1228" w:type="pct"/>
          </w:tcPr>
          <w:p w:rsidR="00396F80" w:rsidRPr="00396F80" w:rsidRDefault="00396F80" w:rsidP="00396F80">
            <w:pPr>
              <w:ind w:firstLine="0"/>
              <w:jc w:val="center"/>
              <w:rPr>
                <w:rFonts w:ascii="Times New Roman" w:eastAsia="Calibri" w:hAnsi="Times New Roman" w:cs="Times New Roman"/>
                <w:bCs/>
              </w:rPr>
            </w:pPr>
            <w:r w:rsidRPr="00396F80">
              <w:rPr>
                <w:rFonts w:ascii="Times New Roman" w:eastAsia="Calibri" w:hAnsi="Times New Roman" w:cs="Times New Roman"/>
                <w:bCs/>
              </w:rPr>
              <w:t>Трудоемкость</w:t>
            </w:r>
          </w:p>
          <w:p w:rsidR="00396F80" w:rsidRPr="00396F80" w:rsidRDefault="00396F80" w:rsidP="00396F80">
            <w:pPr>
              <w:ind w:firstLine="0"/>
              <w:jc w:val="center"/>
              <w:rPr>
                <w:rFonts w:ascii="Times New Roman" w:eastAsia="Calibri" w:hAnsi="Times New Roman" w:cs="Times New Roman"/>
                <w:bCs/>
              </w:rPr>
            </w:pPr>
            <w:r w:rsidRPr="00396F80">
              <w:rPr>
                <w:rFonts w:ascii="Times New Roman" w:eastAsia="Calibri" w:hAnsi="Times New Roman" w:cs="Times New Roman"/>
                <w:bCs/>
              </w:rPr>
              <w:t>в акад. часах</w:t>
            </w:r>
          </w:p>
          <w:p w:rsidR="00396F80" w:rsidRPr="00396F80" w:rsidRDefault="00396F80" w:rsidP="00396F80">
            <w:pPr>
              <w:ind w:firstLine="0"/>
              <w:jc w:val="center"/>
              <w:rPr>
                <w:rFonts w:ascii="Times New Roman" w:eastAsia="Calibri" w:hAnsi="Times New Roman" w:cs="Times New Roman"/>
                <w:bCs/>
              </w:rPr>
            </w:pPr>
            <w:r w:rsidRPr="00396F80">
              <w:rPr>
                <w:rFonts w:ascii="Times New Roman" w:eastAsia="Calibri" w:hAnsi="Times New Roman" w:cs="Times New Roman"/>
                <w:bCs/>
              </w:rPr>
              <w:t>ауд./ЭО, ДОТ</w:t>
            </w:r>
          </w:p>
        </w:tc>
        <w:tc>
          <w:tcPr>
            <w:tcW w:w="1228" w:type="pct"/>
          </w:tcPr>
          <w:p w:rsidR="00396F80" w:rsidRPr="00396F80" w:rsidRDefault="00396F80" w:rsidP="00396F80">
            <w:pPr>
              <w:ind w:firstLine="0"/>
              <w:jc w:val="center"/>
              <w:rPr>
                <w:rFonts w:ascii="Times New Roman" w:eastAsia="Calibri" w:hAnsi="Times New Roman" w:cs="Times New Roman"/>
                <w:bCs/>
              </w:rPr>
            </w:pPr>
            <w:r w:rsidRPr="00396F80">
              <w:rPr>
                <w:rFonts w:ascii="Times New Roman" w:eastAsia="Calibri" w:hAnsi="Times New Roman" w:cs="Times New Roman"/>
                <w:bCs/>
              </w:rPr>
              <w:t>Трудоемкость</w:t>
            </w:r>
          </w:p>
          <w:p w:rsidR="00396F80" w:rsidRPr="00396F80" w:rsidRDefault="00396F80" w:rsidP="00396F80">
            <w:pPr>
              <w:ind w:firstLine="0"/>
              <w:jc w:val="center"/>
              <w:rPr>
                <w:rFonts w:ascii="Times New Roman" w:eastAsia="Calibri" w:hAnsi="Times New Roman" w:cs="Times New Roman"/>
                <w:bCs/>
              </w:rPr>
            </w:pPr>
            <w:r w:rsidRPr="00396F80">
              <w:rPr>
                <w:rFonts w:ascii="Times New Roman" w:eastAsia="Calibri" w:hAnsi="Times New Roman" w:cs="Times New Roman"/>
                <w:bCs/>
              </w:rPr>
              <w:t xml:space="preserve">в </w:t>
            </w:r>
            <w:proofErr w:type="spellStart"/>
            <w:r w:rsidRPr="00396F80">
              <w:rPr>
                <w:rFonts w:ascii="Times New Roman" w:eastAsia="Calibri" w:hAnsi="Times New Roman" w:cs="Times New Roman"/>
                <w:bCs/>
              </w:rPr>
              <w:t>астрон</w:t>
            </w:r>
            <w:proofErr w:type="spellEnd"/>
            <w:r w:rsidRPr="00396F80">
              <w:rPr>
                <w:rFonts w:ascii="Times New Roman" w:eastAsia="Calibri" w:hAnsi="Times New Roman" w:cs="Times New Roman"/>
                <w:bCs/>
              </w:rPr>
              <w:t>. часах</w:t>
            </w:r>
          </w:p>
          <w:p w:rsidR="00396F80" w:rsidRPr="00396F80" w:rsidRDefault="00396F80" w:rsidP="00396F80">
            <w:pPr>
              <w:ind w:firstLine="0"/>
              <w:jc w:val="center"/>
              <w:rPr>
                <w:rFonts w:ascii="Times New Roman" w:eastAsia="Calibri" w:hAnsi="Times New Roman" w:cs="Times New Roman"/>
                <w:bCs/>
              </w:rPr>
            </w:pPr>
            <w:r w:rsidRPr="00396F80">
              <w:rPr>
                <w:rFonts w:ascii="Times New Roman" w:eastAsia="Calibri" w:hAnsi="Times New Roman" w:cs="Times New Roman"/>
                <w:bCs/>
              </w:rPr>
              <w:t>ауд./ЭО, ДОТ</w:t>
            </w:r>
          </w:p>
        </w:tc>
      </w:tr>
      <w:tr w:rsidR="00396F80" w:rsidRPr="00D157C0" w:rsidTr="00396F80">
        <w:tc>
          <w:tcPr>
            <w:tcW w:w="2544" w:type="pct"/>
          </w:tcPr>
          <w:p w:rsidR="00396F80" w:rsidRPr="00396F80" w:rsidRDefault="00396F80" w:rsidP="00396F80">
            <w:pPr>
              <w:ind w:firstLine="0"/>
              <w:rPr>
                <w:rFonts w:ascii="Times New Roman" w:eastAsia="Calibri" w:hAnsi="Times New Roman" w:cs="Times New Roman"/>
                <w:sz w:val="24"/>
                <w:szCs w:val="24"/>
              </w:rPr>
            </w:pPr>
            <w:r w:rsidRPr="00396F80">
              <w:rPr>
                <w:rFonts w:ascii="Times New Roman" w:eastAsia="Calibri" w:hAnsi="Times New Roman" w:cs="Times New Roman"/>
                <w:sz w:val="24"/>
                <w:szCs w:val="24"/>
              </w:rPr>
              <w:t>Общая трудоемкость</w:t>
            </w:r>
          </w:p>
        </w:tc>
        <w:tc>
          <w:tcPr>
            <w:tcW w:w="1228" w:type="pct"/>
            <w:vAlign w:val="center"/>
          </w:tcPr>
          <w:p w:rsidR="00396F80" w:rsidRPr="00396F80" w:rsidRDefault="002044AB" w:rsidP="00396F80">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72</w:t>
            </w:r>
          </w:p>
        </w:tc>
        <w:tc>
          <w:tcPr>
            <w:tcW w:w="1228" w:type="pct"/>
            <w:vAlign w:val="bottom"/>
          </w:tcPr>
          <w:p w:rsidR="00396F80" w:rsidRPr="00396F80" w:rsidRDefault="002044AB" w:rsidP="002044AB">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54</w:t>
            </w:r>
          </w:p>
        </w:tc>
      </w:tr>
      <w:tr w:rsidR="00396F80" w:rsidRPr="00D157C0" w:rsidTr="00396F80">
        <w:tc>
          <w:tcPr>
            <w:tcW w:w="2544" w:type="pct"/>
          </w:tcPr>
          <w:p w:rsidR="00396F80" w:rsidRPr="00396F80" w:rsidRDefault="002044AB" w:rsidP="00396F80">
            <w:pPr>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Контактная </w:t>
            </w:r>
            <w:r w:rsidR="00396F80" w:rsidRPr="00396F80">
              <w:rPr>
                <w:rFonts w:ascii="Times New Roman" w:eastAsia="Calibri" w:hAnsi="Times New Roman" w:cs="Times New Roman"/>
                <w:sz w:val="24"/>
                <w:szCs w:val="24"/>
              </w:rPr>
              <w:t>работа с преподавателем</w:t>
            </w:r>
          </w:p>
        </w:tc>
        <w:tc>
          <w:tcPr>
            <w:tcW w:w="1228" w:type="pct"/>
            <w:vAlign w:val="center"/>
          </w:tcPr>
          <w:p w:rsidR="00396F80" w:rsidRPr="00396F80" w:rsidRDefault="002044AB" w:rsidP="00396F80">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1228" w:type="pct"/>
            <w:vAlign w:val="bottom"/>
          </w:tcPr>
          <w:p w:rsidR="00396F80" w:rsidRPr="00396F80" w:rsidRDefault="002044AB" w:rsidP="002044AB">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27</w:t>
            </w:r>
          </w:p>
        </w:tc>
      </w:tr>
      <w:tr w:rsidR="00396F80" w:rsidRPr="00D157C0" w:rsidTr="00396F80">
        <w:tc>
          <w:tcPr>
            <w:tcW w:w="2544" w:type="pct"/>
          </w:tcPr>
          <w:p w:rsidR="00396F80" w:rsidRPr="00396F80" w:rsidRDefault="00396F80" w:rsidP="00396F80">
            <w:pPr>
              <w:ind w:firstLine="0"/>
              <w:rPr>
                <w:rFonts w:ascii="Times New Roman" w:eastAsia="Calibri" w:hAnsi="Times New Roman" w:cs="Times New Roman"/>
                <w:sz w:val="24"/>
                <w:szCs w:val="24"/>
              </w:rPr>
            </w:pPr>
            <w:r w:rsidRPr="00396F80">
              <w:rPr>
                <w:rFonts w:ascii="Times New Roman" w:eastAsia="Calibri" w:hAnsi="Times New Roman" w:cs="Times New Roman"/>
                <w:sz w:val="24"/>
                <w:szCs w:val="24"/>
              </w:rPr>
              <w:t>Лекции</w:t>
            </w:r>
          </w:p>
        </w:tc>
        <w:tc>
          <w:tcPr>
            <w:tcW w:w="1228" w:type="pct"/>
            <w:vAlign w:val="center"/>
          </w:tcPr>
          <w:p w:rsidR="00396F80" w:rsidRPr="00396F80" w:rsidRDefault="002044AB" w:rsidP="00396F80">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18/</w:t>
            </w:r>
            <w:r w:rsidR="00396F80" w:rsidRPr="00396F80">
              <w:rPr>
                <w:rFonts w:ascii="Times New Roman" w:eastAsia="Calibri" w:hAnsi="Times New Roman" w:cs="Times New Roman"/>
                <w:sz w:val="24"/>
                <w:szCs w:val="24"/>
              </w:rPr>
              <w:t>0</w:t>
            </w:r>
          </w:p>
        </w:tc>
        <w:tc>
          <w:tcPr>
            <w:tcW w:w="1228" w:type="pct"/>
            <w:vAlign w:val="bottom"/>
          </w:tcPr>
          <w:p w:rsidR="00396F80" w:rsidRPr="00396F80" w:rsidRDefault="002044AB" w:rsidP="002044AB">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13,5</w:t>
            </w:r>
          </w:p>
        </w:tc>
      </w:tr>
      <w:tr w:rsidR="00396F80" w:rsidRPr="00D157C0" w:rsidTr="00396F80">
        <w:tc>
          <w:tcPr>
            <w:tcW w:w="2544" w:type="pct"/>
          </w:tcPr>
          <w:p w:rsidR="00396F80" w:rsidRPr="00396F80" w:rsidRDefault="00396F80" w:rsidP="00396F80">
            <w:pPr>
              <w:ind w:firstLine="0"/>
              <w:rPr>
                <w:rFonts w:ascii="Times New Roman" w:eastAsia="Calibri" w:hAnsi="Times New Roman" w:cs="Times New Roman"/>
                <w:sz w:val="24"/>
                <w:szCs w:val="24"/>
              </w:rPr>
            </w:pPr>
            <w:r w:rsidRPr="00396F80">
              <w:rPr>
                <w:rFonts w:ascii="Times New Roman" w:eastAsia="Calibri" w:hAnsi="Times New Roman" w:cs="Times New Roman"/>
                <w:sz w:val="24"/>
                <w:szCs w:val="24"/>
              </w:rPr>
              <w:t>Практические занятия</w:t>
            </w:r>
          </w:p>
        </w:tc>
        <w:tc>
          <w:tcPr>
            <w:tcW w:w="1228" w:type="pct"/>
            <w:vAlign w:val="center"/>
          </w:tcPr>
          <w:p w:rsidR="00396F80" w:rsidRPr="00396F80" w:rsidRDefault="002044AB" w:rsidP="00396F80">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18/0</w:t>
            </w:r>
          </w:p>
        </w:tc>
        <w:tc>
          <w:tcPr>
            <w:tcW w:w="1228" w:type="pct"/>
            <w:vAlign w:val="bottom"/>
          </w:tcPr>
          <w:p w:rsidR="00396F80" w:rsidRPr="00396F80" w:rsidRDefault="002044AB" w:rsidP="002044AB">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13,5</w:t>
            </w:r>
          </w:p>
        </w:tc>
      </w:tr>
      <w:tr w:rsidR="00396F80" w:rsidRPr="00D157C0" w:rsidTr="00396F80">
        <w:tc>
          <w:tcPr>
            <w:tcW w:w="2544" w:type="pct"/>
          </w:tcPr>
          <w:p w:rsidR="00396F80" w:rsidRPr="00396F80" w:rsidRDefault="00396F80" w:rsidP="00396F80">
            <w:pPr>
              <w:ind w:firstLine="0"/>
              <w:rPr>
                <w:rFonts w:ascii="Times New Roman" w:eastAsia="Calibri" w:hAnsi="Times New Roman" w:cs="Times New Roman"/>
                <w:sz w:val="24"/>
                <w:szCs w:val="24"/>
              </w:rPr>
            </w:pPr>
            <w:r w:rsidRPr="00396F80">
              <w:rPr>
                <w:rFonts w:ascii="Times New Roman" w:eastAsia="Calibri" w:hAnsi="Times New Roman" w:cs="Times New Roman"/>
                <w:sz w:val="24"/>
                <w:szCs w:val="24"/>
              </w:rPr>
              <w:t>Лабораторные занятия</w:t>
            </w:r>
          </w:p>
        </w:tc>
        <w:tc>
          <w:tcPr>
            <w:tcW w:w="1228" w:type="pct"/>
            <w:vAlign w:val="center"/>
          </w:tcPr>
          <w:p w:rsidR="00396F80" w:rsidRPr="00396F80" w:rsidRDefault="00396F80" w:rsidP="00396F80">
            <w:pPr>
              <w:ind w:firstLine="0"/>
              <w:jc w:val="center"/>
              <w:rPr>
                <w:rFonts w:ascii="Times New Roman" w:eastAsia="Calibri" w:hAnsi="Times New Roman" w:cs="Times New Roman"/>
                <w:sz w:val="24"/>
                <w:szCs w:val="24"/>
              </w:rPr>
            </w:pPr>
          </w:p>
        </w:tc>
        <w:tc>
          <w:tcPr>
            <w:tcW w:w="1228" w:type="pct"/>
            <w:vAlign w:val="bottom"/>
          </w:tcPr>
          <w:p w:rsidR="00396F80" w:rsidRPr="00396F80" w:rsidRDefault="00396F80" w:rsidP="002044AB">
            <w:pPr>
              <w:ind w:firstLine="0"/>
              <w:jc w:val="center"/>
              <w:rPr>
                <w:rFonts w:ascii="Times New Roman" w:eastAsia="Calibri" w:hAnsi="Times New Roman" w:cs="Times New Roman"/>
                <w:color w:val="000000"/>
                <w:sz w:val="24"/>
                <w:szCs w:val="24"/>
              </w:rPr>
            </w:pPr>
          </w:p>
        </w:tc>
      </w:tr>
      <w:tr w:rsidR="00396F80" w:rsidRPr="00D157C0" w:rsidTr="00396F80">
        <w:tc>
          <w:tcPr>
            <w:tcW w:w="2544" w:type="pct"/>
          </w:tcPr>
          <w:p w:rsidR="00396F80" w:rsidRPr="00396F80" w:rsidRDefault="00396F80" w:rsidP="00396F80">
            <w:pPr>
              <w:ind w:firstLine="0"/>
              <w:rPr>
                <w:rFonts w:ascii="Times New Roman" w:eastAsia="Calibri" w:hAnsi="Times New Roman" w:cs="Times New Roman"/>
                <w:sz w:val="24"/>
                <w:szCs w:val="24"/>
              </w:rPr>
            </w:pPr>
            <w:r w:rsidRPr="00396F80">
              <w:rPr>
                <w:rFonts w:ascii="Times New Roman" w:eastAsia="Calibri" w:hAnsi="Times New Roman" w:cs="Times New Roman"/>
                <w:sz w:val="24"/>
                <w:szCs w:val="24"/>
              </w:rPr>
              <w:t>Самостоятельная работа</w:t>
            </w:r>
          </w:p>
        </w:tc>
        <w:tc>
          <w:tcPr>
            <w:tcW w:w="1228" w:type="pct"/>
            <w:vAlign w:val="center"/>
          </w:tcPr>
          <w:p w:rsidR="00396F80" w:rsidRPr="00396F80" w:rsidRDefault="002044AB" w:rsidP="00396F80">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1228" w:type="pct"/>
            <w:vAlign w:val="bottom"/>
          </w:tcPr>
          <w:p w:rsidR="00396F80" w:rsidRPr="00396F80" w:rsidRDefault="002044AB" w:rsidP="002044AB">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27</w:t>
            </w:r>
          </w:p>
        </w:tc>
      </w:tr>
      <w:tr w:rsidR="00396F80" w:rsidRPr="00D157C0" w:rsidTr="00396F80">
        <w:tc>
          <w:tcPr>
            <w:tcW w:w="2544" w:type="pct"/>
          </w:tcPr>
          <w:p w:rsidR="00396F80" w:rsidRPr="00396F80" w:rsidRDefault="00396F80" w:rsidP="00396F80">
            <w:pPr>
              <w:ind w:firstLine="0"/>
              <w:rPr>
                <w:rFonts w:ascii="Times New Roman" w:eastAsia="Calibri" w:hAnsi="Times New Roman" w:cs="Times New Roman"/>
              </w:rPr>
            </w:pPr>
            <w:r w:rsidRPr="00396F80">
              <w:rPr>
                <w:rFonts w:ascii="Times New Roman" w:eastAsia="Calibri" w:hAnsi="Times New Roman" w:cs="Times New Roman"/>
              </w:rPr>
              <w:t>Контроль</w:t>
            </w:r>
          </w:p>
        </w:tc>
        <w:tc>
          <w:tcPr>
            <w:tcW w:w="1228" w:type="pct"/>
            <w:vAlign w:val="center"/>
          </w:tcPr>
          <w:p w:rsidR="00396F80" w:rsidRPr="00396F80" w:rsidRDefault="00396F80" w:rsidP="00396F80">
            <w:pPr>
              <w:ind w:firstLine="0"/>
              <w:jc w:val="center"/>
              <w:rPr>
                <w:rFonts w:ascii="Times New Roman" w:eastAsia="Calibri" w:hAnsi="Times New Roman" w:cs="Times New Roman"/>
              </w:rPr>
            </w:pPr>
          </w:p>
        </w:tc>
        <w:tc>
          <w:tcPr>
            <w:tcW w:w="1228" w:type="pct"/>
          </w:tcPr>
          <w:p w:rsidR="00396F80" w:rsidRPr="00396F80" w:rsidRDefault="00396F80" w:rsidP="00396F80">
            <w:pPr>
              <w:ind w:firstLine="0"/>
              <w:jc w:val="center"/>
              <w:rPr>
                <w:rFonts w:ascii="Times New Roman" w:eastAsia="Calibri" w:hAnsi="Times New Roman" w:cs="Times New Roman"/>
              </w:rPr>
            </w:pPr>
          </w:p>
        </w:tc>
      </w:tr>
      <w:tr w:rsidR="00396F80" w:rsidRPr="00D157C0" w:rsidTr="00396F80">
        <w:tc>
          <w:tcPr>
            <w:tcW w:w="2544" w:type="pct"/>
          </w:tcPr>
          <w:p w:rsidR="00396F80" w:rsidRPr="00396F80" w:rsidRDefault="00396F80" w:rsidP="00396F80">
            <w:pPr>
              <w:ind w:firstLine="0"/>
              <w:rPr>
                <w:rFonts w:ascii="Times New Roman" w:eastAsia="Calibri" w:hAnsi="Times New Roman" w:cs="Times New Roman"/>
                <w:lang w:val="en-US"/>
              </w:rPr>
            </w:pPr>
            <w:r w:rsidRPr="00396F80">
              <w:rPr>
                <w:rFonts w:ascii="Times New Roman" w:eastAsia="Calibri" w:hAnsi="Times New Roman" w:cs="Times New Roman"/>
              </w:rPr>
              <w:t>Формы текущего контроля</w:t>
            </w:r>
          </w:p>
        </w:tc>
        <w:tc>
          <w:tcPr>
            <w:tcW w:w="2456" w:type="pct"/>
            <w:gridSpan w:val="2"/>
            <w:vAlign w:val="center"/>
          </w:tcPr>
          <w:p w:rsidR="00396F80" w:rsidRPr="00396F80" w:rsidRDefault="00396F80" w:rsidP="00AC7CA0">
            <w:pPr>
              <w:ind w:firstLine="0"/>
              <w:jc w:val="center"/>
              <w:rPr>
                <w:rFonts w:ascii="Times New Roman" w:eastAsia="Calibri" w:hAnsi="Times New Roman" w:cs="Times New Roman"/>
                <w:sz w:val="24"/>
                <w:szCs w:val="24"/>
              </w:rPr>
            </w:pPr>
            <w:r w:rsidRPr="00396F80">
              <w:rPr>
                <w:rFonts w:ascii="Times New Roman" w:eastAsia="Calibri" w:hAnsi="Times New Roman" w:cs="Times New Roman"/>
                <w:sz w:val="24"/>
                <w:szCs w:val="24"/>
              </w:rPr>
              <w:t xml:space="preserve">устный опрос, доклад, </w:t>
            </w:r>
            <w:r w:rsidR="00AC7CA0">
              <w:rPr>
                <w:rFonts w:ascii="Times New Roman" w:hAnsi="Times New Roman"/>
                <w:sz w:val="24"/>
                <w:szCs w:val="24"/>
              </w:rPr>
              <w:t>ситуативная задача, тестирование</w:t>
            </w:r>
          </w:p>
        </w:tc>
      </w:tr>
      <w:tr w:rsidR="00396F80" w:rsidRPr="00D157C0" w:rsidTr="00396F80">
        <w:tc>
          <w:tcPr>
            <w:tcW w:w="2544" w:type="pct"/>
          </w:tcPr>
          <w:p w:rsidR="00396F80" w:rsidRPr="00396F80" w:rsidRDefault="00396F80" w:rsidP="00396F80">
            <w:pPr>
              <w:ind w:firstLine="0"/>
              <w:rPr>
                <w:rFonts w:ascii="Times New Roman" w:eastAsia="Calibri" w:hAnsi="Times New Roman" w:cs="Times New Roman"/>
              </w:rPr>
            </w:pPr>
            <w:r>
              <w:rPr>
                <w:rFonts w:ascii="Times New Roman" w:hAnsi="Times New Roman"/>
              </w:rPr>
              <w:t xml:space="preserve">Форма </w:t>
            </w:r>
            <w:r w:rsidRPr="00396F80">
              <w:rPr>
                <w:rFonts w:ascii="Times New Roman" w:eastAsia="Calibri" w:hAnsi="Times New Roman" w:cs="Times New Roman"/>
              </w:rPr>
              <w:t>промежуточной аттестации</w:t>
            </w:r>
          </w:p>
        </w:tc>
        <w:tc>
          <w:tcPr>
            <w:tcW w:w="2456" w:type="pct"/>
            <w:gridSpan w:val="2"/>
            <w:vAlign w:val="center"/>
          </w:tcPr>
          <w:p w:rsidR="00396F80" w:rsidRPr="00396F80" w:rsidRDefault="00396F80" w:rsidP="00396F80">
            <w:pPr>
              <w:ind w:firstLine="0"/>
              <w:jc w:val="center"/>
              <w:rPr>
                <w:rFonts w:ascii="Times New Roman" w:eastAsia="Calibri" w:hAnsi="Times New Roman" w:cs="Times New Roman"/>
              </w:rPr>
            </w:pPr>
            <w:r w:rsidRPr="00396F80">
              <w:rPr>
                <w:rFonts w:ascii="Times New Roman" w:eastAsia="Calibri" w:hAnsi="Times New Roman" w:cs="Times New Roman"/>
              </w:rPr>
              <w:t xml:space="preserve">Зачет </w:t>
            </w:r>
            <w:r w:rsidR="002044AB">
              <w:rPr>
                <w:rFonts w:ascii="Times New Roman" w:eastAsia="Calibri" w:hAnsi="Times New Roman" w:cs="Times New Roman"/>
              </w:rPr>
              <w:t>– 2 семестр</w:t>
            </w:r>
          </w:p>
        </w:tc>
      </w:tr>
    </w:tbl>
    <w:p w:rsidR="00396F80" w:rsidRDefault="00396F80" w:rsidP="00396F80">
      <w:pPr>
        <w:spacing w:before="40"/>
        <w:rPr>
          <w:rFonts w:ascii="Times New Roman" w:eastAsia="Times New Roman" w:hAnsi="Times New Roman"/>
          <w:b/>
          <w:color w:val="000000"/>
          <w:sz w:val="24"/>
          <w:szCs w:val="24"/>
          <w:lang w:eastAsia="ru-RU"/>
        </w:rPr>
      </w:pPr>
    </w:p>
    <w:p w:rsidR="002044AB" w:rsidRPr="00396F80" w:rsidRDefault="002044AB" w:rsidP="002044AB">
      <w:pPr>
        <w:widowControl w:val="0"/>
        <w:ind w:firstLine="0"/>
        <w:jc w:val="right"/>
        <w:rPr>
          <w:rFonts w:ascii="Times New Roman" w:eastAsia="Times New Roman" w:hAnsi="Times New Roman"/>
          <w:b/>
          <w:i/>
          <w:snapToGrid w:val="0"/>
          <w:lang w:eastAsia="ru-RU"/>
        </w:rPr>
      </w:pPr>
      <w:r>
        <w:rPr>
          <w:rFonts w:ascii="Times New Roman" w:eastAsia="Times New Roman" w:hAnsi="Times New Roman"/>
          <w:b/>
          <w:i/>
          <w:snapToGrid w:val="0"/>
          <w:lang w:eastAsia="ru-RU"/>
        </w:rPr>
        <w:t>Таблица 3.2</w:t>
      </w:r>
    </w:p>
    <w:p w:rsidR="002044AB" w:rsidRPr="00396F80" w:rsidRDefault="002044AB" w:rsidP="002044AB">
      <w:pPr>
        <w:widowControl w:val="0"/>
        <w:ind w:firstLine="0"/>
        <w:jc w:val="left"/>
        <w:rPr>
          <w:rFonts w:ascii="Times New Roman" w:eastAsia="Times New Roman" w:hAnsi="Times New Roman" w:cs="Times New Roman"/>
          <w:b/>
          <w:i/>
          <w:snapToGrid w:val="0"/>
          <w:lang w:eastAsia="ru-RU"/>
        </w:rPr>
      </w:pPr>
      <w:r>
        <w:rPr>
          <w:rFonts w:ascii="Times New Roman" w:eastAsia="Times New Roman" w:hAnsi="Times New Roman" w:cs="Times New Roman"/>
          <w:b/>
          <w:i/>
          <w:snapToGrid w:val="0"/>
          <w:lang w:eastAsia="ru-RU"/>
        </w:rPr>
        <w:t>Зао</w:t>
      </w:r>
      <w:r w:rsidRPr="00396F80">
        <w:rPr>
          <w:rFonts w:ascii="Times New Roman" w:eastAsia="Times New Roman" w:hAnsi="Times New Roman" w:cs="Times New Roman"/>
          <w:b/>
          <w:i/>
          <w:snapToGrid w:val="0"/>
          <w:lang w:eastAsia="ru-RU"/>
        </w:rPr>
        <w:t>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5"/>
        <w:gridCol w:w="2295"/>
        <w:gridCol w:w="2295"/>
      </w:tblGrid>
      <w:tr w:rsidR="002044AB" w:rsidRPr="00D157C0" w:rsidTr="000A4ED5">
        <w:trPr>
          <w:trHeight w:val="715"/>
        </w:trPr>
        <w:tc>
          <w:tcPr>
            <w:tcW w:w="2544" w:type="pct"/>
          </w:tcPr>
          <w:p w:rsidR="002044AB" w:rsidRPr="00396F80" w:rsidRDefault="002044AB" w:rsidP="000A4ED5">
            <w:pPr>
              <w:ind w:firstLine="0"/>
              <w:jc w:val="center"/>
              <w:rPr>
                <w:rFonts w:ascii="Times New Roman" w:eastAsia="Calibri" w:hAnsi="Times New Roman" w:cs="Times New Roman"/>
                <w:sz w:val="20"/>
                <w:szCs w:val="20"/>
              </w:rPr>
            </w:pPr>
            <w:r w:rsidRPr="00396F80">
              <w:rPr>
                <w:rFonts w:ascii="Times New Roman" w:eastAsia="Calibri" w:hAnsi="Times New Roman" w:cs="Times New Roman"/>
                <w:bCs/>
              </w:rPr>
              <w:t>Вид работы</w:t>
            </w:r>
          </w:p>
        </w:tc>
        <w:tc>
          <w:tcPr>
            <w:tcW w:w="1228" w:type="pct"/>
          </w:tcPr>
          <w:p w:rsidR="002044AB" w:rsidRPr="00396F80" w:rsidRDefault="002044AB" w:rsidP="000A4ED5">
            <w:pPr>
              <w:ind w:firstLine="0"/>
              <w:jc w:val="center"/>
              <w:rPr>
                <w:rFonts w:ascii="Times New Roman" w:eastAsia="Calibri" w:hAnsi="Times New Roman" w:cs="Times New Roman"/>
                <w:bCs/>
              </w:rPr>
            </w:pPr>
            <w:r w:rsidRPr="00396F80">
              <w:rPr>
                <w:rFonts w:ascii="Times New Roman" w:eastAsia="Calibri" w:hAnsi="Times New Roman" w:cs="Times New Roman"/>
                <w:bCs/>
              </w:rPr>
              <w:t>Трудоемкость</w:t>
            </w:r>
          </w:p>
          <w:p w:rsidR="002044AB" w:rsidRPr="00396F80" w:rsidRDefault="002044AB" w:rsidP="000A4ED5">
            <w:pPr>
              <w:ind w:firstLine="0"/>
              <w:jc w:val="center"/>
              <w:rPr>
                <w:rFonts w:ascii="Times New Roman" w:eastAsia="Calibri" w:hAnsi="Times New Roman" w:cs="Times New Roman"/>
                <w:bCs/>
              </w:rPr>
            </w:pPr>
            <w:r w:rsidRPr="00396F80">
              <w:rPr>
                <w:rFonts w:ascii="Times New Roman" w:eastAsia="Calibri" w:hAnsi="Times New Roman" w:cs="Times New Roman"/>
                <w:bCs/>
              </w:rPr>
              <w:t>в акад. часах</w:t>
            </w:r>
          </w:p>
          <w:p w:rsidR="002044AB" w:rsidRPr="00396F80" w:rsidRDefault="002044AB" w:rsidP="000A4ED5">
            <w:pPr>
              <w:ind w:firstLine="0"/>
              <w:jc w:val="center"/>
              <w:rPr>
                <w:rFonts w:ascii="Times New Roman" w:eastAsia="Calibri" w:hAnsi="Times New Roman" w:cs="Times New Roman"/>
                <w:bCs/>
              </w:rPr>
            </w:pPr>
            <w:r w:rsidRPr="00396F80">
              <w:rPr>
                <w:rFonts w:ascii="Times New Roman" w:eastAsia="Calibri" w:hAnsi="Times New Roman" w:cs="Times New Roman"/>
                <w:bCs/>
              </w:rPr>
              <w:t>ауд./ЭО, ДОТ</w:t>
            </w:r>
          </w:p>
        </w:tc>
        <w:tc>
          <w:tcPr>
            <w:tcW w:w="1228" w:type="pct"/>
          </w:tcPr>
          <w:p w:rsidR="002044AB" w:rsidRPr="00396F80" w:rsidRDefault="002044AB" w:rsidP="000A4ED5">
            <w:pPr>
              <w:ind w:firstLine="0"/>
              <w:jc w:val="center"/>
              <w:rPr>
                <w:rFonts w:ascii="Times New Roman" w:eastAsia="Calibri" w:hAnsi="Times New Roman" w:cs="Times New Roman"/>
                <w:bCs/>
              </w:rPr>
            </w:pPr>
            <w:r w:rsidRPr="00396F80">
              <w:rPr>
                <w:rFonts w:ascii="Times New Roman" w:eastAsia="Calibri" w:hAnsi="Times New Roman" w:cs="Times New Roman"/>
                <w:bCs/>
              </w:rPr>
              <w:t>Трудоемкость</w:t>
            </w:r>
          </w:p>
          <w:p w:rsidR="002044AB" w:rsidRPr="00396F80" w:rsidRDefault="002044AB" w:rsidP="000A4ED5">
            <w:pPr>
              <w:ind w:firstLine="0"/>
              <w:jc w:val="center"/>
              <w:rPr>
                <w:rFonts w:ascii="Times New Roman" w:eastAsia="Calibri" w:hAnsi="Times New Roman" w:cs="Times New Roman"/>
                <w:bCs/>
              </w:rPr>
            </w:pPr>
            <w:r w:rsidRPr="00396F80">
              <w:rPr>
                <w:rFonts w:ascii="Times New Roman" w:eastAsia="Calibri" w:hAnsi="Times New Roman" w:cs="Times New Roman"/>
                <w:bCs/>
              </w:rPr>
              <w:t xml:space="preserve">в </w:t>
            </w:r>
            <w:proofErr w:type="spellStart"/>
            <w:r w:rsidRPr="00396F80">
              <w:rPr>
                <w:rFonts w:ascii="Times New Roman" w:eastAsia="Calibri" w:hAnsi="Times New Roman" w:cs="Times New Roman"/>
                <w:bCs/>
              </w:rPr>
              <w:t>астрон</w:t>
            </w:r>
            <w:proofErr w:type="spellEnd"/>
            <w:r w:rsidRPr="00396F80">
              <w:rPr>
                <w:rFonts w:ascii="Times New Roman" w:eastAsia="Calibri" w:hAnsi="Times New Roman" w:cs="Times New Roman"/>
                <w:bCs/>
              </w:rPr>
              <w:t>. часах</w:t>
            </w:r>
          </w:p>
          <w:p w:rsidR="002044AB" w:rsidRPr="00396F80" w:rsidRDefault="002044AB" w:rsidP="000A4ED5">
            <w:pPr>
              <w:ind w:firstLine="0"/>
              <w:jc w:val="center"/>
              <w:rPr>
                <w:rFonts w:ascii="Times New Roman" w:eastAsia="Calibri" w:hAnsi="Times New Roman" w:cs="Times New Roman"/>
                <w:bCs/>
              </w:rPr>
            </w:pPr>
            <w:r w:rsidRPr="00396F80">
              <w:rPr>
                <w:rFonts w:ascii="Times New Roman" w:eastAsia="Calibri" w:hAnsi="Times New Roman" w:cs="Times New Roman"/>
                <w:bCs/>
              </w:rPr>
              <w:t>ауд./ЭО, ДОТ</w:t>
            </w:r>
          </w:p>
        </w:tc>
      </w:tr>
      <w:tr w:rsidR="002044AB" w:rsidRPr="00D157C0" w:rsidTr="000A4ED5">
        <w:tc>
          <w:tcPr>
            <w:tcW w:w="2544" w:type="pct"/>
          </w:tcPr>
          <w:p w:rsidR="002044AB" w:rsidRPr="00396F80" w:rsidRDefault="002044AB" w:rsidP="000A4ED5">
            <w:pPr>
              <w:ind w:firstLine="0"/>
              <w:rPr>
                <w:rFonts w:ascii="Times New Roman" w:eastAsia="Calibri" w:hAnsi="Times New Roman" w:cs="Times New Roman"/>
                <w:sz w:val="24"/>
                <w:szCs w:val="24"/>
              </w:rPr>
            </w:pPr>
            <w:r w:rsidRPr="00396F80">
              <w:rPr>
                <w:rFonts w:ascii="Times New Roman" w:eastAsia="Calibri" w:hAnsi="Times New Roman" w:cs="Times New Roman"/>
                <w:sz w:val="24"/>
                <w:szCs w:val="24"/>
              </w:rPr>
              <w:t>Общая трудоемкость</w:t>
            </w:r>
          </w:p>
        </w:tc>
        <w:tc>
          <w:tcPr>
            <w:tcW w:w="1228" w:type="pct"/>
            <w:vAlign w:val="center"/>
          </w:tcPr>
          <w:p w:rsidR="002044AB" w:rsidRPr="00396F80" w:rsidRDefault="002044AB" w:rsidP="000A4ED5">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72</w:t>
            </w:r>
          </w:p>
        </w:tc>
        <w:tc>
          <w:tcPr>
            <w:tcW w:w="1228" w:type="pct"/>
            <w:vAlign w:val="bottom"/>
          </w:tcPr>
          <w:p w:rsidR="002044AB" w:rsidRPr="00396F80" w:rsidRDefault="002044AB" w:rsidP="000A4ED5">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54</w:t>
            </w:r>
          </w:p>
        </w:tc>
      </w:tr>
      <w:tr w:rsidR="002044AB" w:rsidRPr="00D157C0" w:rsidTr="000A4ED5">
        <w:tc>
          <w:tcPr>
            <w:tcW w:w="2544" w:type="pct"/>
          </w:tcPr>
          <w:p w:rsidR="002044AB" w:rsidRPr="00396F80" w:rsidRDefault="002044AB" w:rsidP="000A4ED5">
            <w:pPr>
              <w:ind w:firstLine="0"/>
              <w:rPr>
                <w:rFonts w:ascii="Times New Roman" w:eastAsia="Calibri" w:hAnsi="Times New Roman" w:cs="Times New Roman"/>
                <w:sz w:val="24"/>
                <w:szCs w:val="24"/>
              </w:rPr>
            </w:pPr>
            <w:r>
              <w:rPr>
                <w:rFonts w:ascii="Times New Roman" w:eastAsia="Calibri" w:hAnsi="Times New Roman" w:cs="Times New Roman"/>
                <w:sz w:val="24"/>
                <w:szCs w:val="24"/>
              </w:rPr>
              <w:t>Контактная</w:t>
            </w:r>
            <w:r w:rsidRPr="00396F80">
              <w:rPr>
                <w:rFonts w:ascii="Times New Roman" w:eastAsia="Calibri" w:hAnsi="Times New Roman" w:cs="Times New Roman"/>
                <w:sz w:val="24"/>
                <w:szCs w:val="24"/>
              </w:rPr>
              <w:t xml:space="preserve"> работа с преподавателем</w:t>
            </w:r>
          </w:p>
        </w:tc>
        <w:tc>
          <w:tcPr>
            <w:tcW w:w="1228" w:type="pct"/>
            <w:vAlign w:val="center"/>
          </w:tcPr>
          <w:p w:rsidR="002044AB" w:rsidRPr="00396F80" w:rsidRDefault="002044AB" w:rsidP="000A4ED5">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228" w:type="pct"/>
            <w:vAlign w:val="bottom"/>
          </w:tcPr>
          <w:p w:rsidR="002044AB" w:rsidRPr="00396F80" w:rsidRDefault="002044AB" w:rsidP="000A4ED5">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27</w:t>
            </w:r>
          </w:p>
        </w:tc>
      </w:tr>
      <w:tr w:rsidR="002044AB" w:rsidRPr="00D157C0" w:rsidTr="000A4ED5">
        <w:tc>
          <w:tcPr>
            <w:tcW w:w="2544" w:type="pct"/>
          </w:tcPr>
          <w:p w:rsidR="002044AB" w:rsidRPr="00396F80" w:rsidRDefault="002044AB" w:rsidP="000A4ED5">
            <w:pPr>
              <w:ind w:firstLine="0"/>
              <w:rPr>
                <w:rFonts w:ascii="Times New Roman" w:eastAsia="Calibri" w:hAnsi="Times New Roman" w:cs="Times New Roman"/>
                <w:sz w:val="24"/>
                <w:szCs w:val="24"/>
              </w:rPr>
            </w:pPr>
            <w:r w:rsidRPr="00396F80">
              <w:rPr>
                <w:rFonts w:ascii="Times New Roman" w:eastAsia="Calibri" w:hAnsi="Times New Roman" w:cs="Times New Roman"/>
                <w:sz w:val="24"/>
                <w:szCs w:val="24"/>
              </w:rPr>
              <w:t>Лекции</w:t>
            </w:r>
          </w:p>
        </w:tc>
        <w:tc>
          <w:tcPr>
            <w:tcW w:w="1228" w:type="pct"/>
            <w:vAlign w:val="center"/>
          </w:tcPr>
          <w:p w:rsidR="002044AB" w:rsidRPr="00396F80" w:rsidRDefault="002044AB" w:rsidP="000A4ED5">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Pr="00396F80">
              <w:rPr>
                <w:rFonts w:ascii="Times New Roman" w:eastAsia="Calibri" w:hAnsi="Times New Roman" w:cs="Times New Roman"/>
                <w:sz w:val="24"/>
                <w:szCs w:val="24"/>
              </w:rPr>
              <w:t>0</w:t>
            </w:r>
          </w:p>
        </w:tc>
        <w:tc>
          <w:tcPr>
            <w:tcW w:w="1228" w:type="pct"/>
            <w:vAlign w:val="bottom"/>
          </w:tcPr>
          <w:p w:rsidR="002044AB" w:rsidRPr="00396F80" w:rsidRDefault="002044AB" w:rsidP="000A4ED5">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p>
        </w:tc>
      </w:tr>
      <w:tr w:rsidR="002044AB" w:rsidRPr="00D157C0" w:rsidTr="000A4ED5">
        <w:tc>
          <w:tcPr>
            <w:tcW w:w="2544" w:type="pct"/>
          </w:tcPr>
          <w:p w:rsidR="002044AB" w:rsidRPr="00396F80" w:rsidRDefault="002044AB" w:rsidP="000A4ED5">
            <w:pPr>
              <w:ind w:firstLine="0"/>
              <w:rPr>
                <w:rFonts w:ascii="Times New Roman" w:eastAsia="Calibri" w:hAnsi="Times New Roman" w:cs="Times New Roman"/>
                <w:sz w:val="24"/>
                <w:szCs w:val="24"/>
              </w:rPr>
            </w:pPr>
            <w:r w:rsidRPr="00396F80">
              <w:rPr>
                <w:rFonts w:ascii="Times New Roman" w:eastAsia="Calibri" w:hAnsi="Times New Roman" w:cs="Times New Roman"/>
                <w:sz w:val="24"/>
                <w:szCs w:val="24"/>
              </w:rPr>
              <w:t>Практические занятия</w:t>
            </w:r>
          </w:p>
        </w:tc>
        <w:tc>
          <w:tcPr>
            <w:tcW w:w="1228" w:type="pct"/>
            <w:vAlign w:val="center"/>
          </w:tcPr>
          <w:p w:rsidR="002044AB" w:rsidRPr="00396F80" w:rsidRDefault="002044AB" w:rsidP="000A4ED5">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1228" w:type="pct"/>
            <w:vAlign w:val="bottom"/>
          </w:tcPr>
          <w:p w:rsidR="002044AB" w:rsidRPr="00396F80" w:rsidRDefault="002044AB" w:rsidP="000A4ED5">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p>
        </w:tc>
      </w:tr>
      <w:tr w:rsidR="002044AB" w:rsidRPr="00D157C0" w:rsidTr="000A4ED5">
        <w:tc>
          <w:tcPr>
            <w:tcW w:w="2544" w:type="pct"/>
          </w:tcPr>
          <w:p w:rsidR="002044AB" w:rsidRPr="00396F80" w:rsidRDefault="002044AB" w:rsidP="000A4ED5">
            <w:pPr>
              <w:ind w:firstLine="0"/>
              <w:rPr>
                <w:rFonts w:ascii="Times New Roman" w:eastAsia="Calibri" w:hAnsi="Times New Roman" w:cs="Times New Roman"/>
                <w:sz w:val="24"/>
                <w:szCs w:val="24"/>
              </w:rPr>
            </w:pPr>
            <w:r w:rsidRPr="00396F80">
              <w:rPr>
                <w:rFonts w:ascii="Times New Roman" w:eastAsia="Calibri" w:hAnsi="Times New Roman" w:cs="Times New Roman"/>
                <w:sz w:val="24"/>
                <w:szCs w:val="24"/>
              </w:rPr>
              <w:t>Лабораторные занятия</w:t>
            </w:r>
          </w:p>
        </w:tc>
        <w:tc>
          <w:tcPr>
            <w:tcW w:w="1228" w:type="pct"/>
            <w:vAlign w:val="center"/>
          </w:tcPr>
          <w:p w:rsidR="002044AB" w:rsidRPr="00396F80" w:rsidRDefault="002044AB" w:rsidP="000A4ED5">
            <w:pPr>
              <w:ind w:firstLine="0"/>
              <w:jc w:val="center"/>
              <w:rPr>
                <w:rFonts w:ascii="Times New Roman" w:eastAsia="Calibri" w:hAnsi="Times New Roman" w:cs="Times New Roman"/>
                <w:sz w:val="24"/>
                <w:szCs w:val="24"/>
              </w:rPr>
            </w:pPr>
          </w:p>
        </w:tc>
        <w:tc>
          <w:tcPr>
            <w:tcW w:w="1228" w:type="pct"/>
            <w:vAlign w:val="bottom"/>
          </w:tcPr>
          <w:p w:rsidR="002044AB" w:rsidRPr="00396F80" w:rsidRDefault="002044AB" w:rsidP="000A4ED5">
            <w:pPr>
              <w:ind w:firstLine="0"/>
              <w:jc w:val="center"/>
              <w:rPr>
                <w:rFonts w:ascii="Times New Roman" w:eastAsia="Calibri" w:hAnsi="Times New Roman" w:cs="Times New Roman"/>
                <w:color w:val="000000"/>
                <w:sz w:val="24"/>
                <w:szCs w:val="24"/>
              </w:rPr>
            </w:pPr>
          </w:p>
        </w:tc>
      </w:tr>
      <w:tr w:rsidR="002044AB" w:rsidRPr="00D157C0" w:rsidTr="000A4ED5">
        <w:tc>
          <w:tcPr>
            <w:tcW w:w="2544" w:type="pct"/>
          </w:tcPr>
          <w:p w:rsidR="002044AB" w:rsidRPr="00396F80" w:rsidRDefault="002044AB" w:rsidP="000A4ED5">
            <w:pPr>
              <w:ind w:firstLine="0"/>
              <w:rPr>
                <w:rFonts w:ascii="Times New Roman" w:eastAsia="Calibri" w:hAnsi="Times New Roman" w:cs="Times New Roman"/>
                <w:sz w:val="24"/>
                <w:szCs w:val="24"/>
              </w:rPr>
            </w:pPr>
            <w:r w:rsidRPr="00396F80">
              <w:rPr>
                <w:rFonts w:ascii="Times New Roman" w:eastAsia="Calibri" w:hAnsi="Times New Roman" w:cs="Times New Roman"/>
                <w:sz w:val="24"/>
                <w:szCs w:val="24"/>
              </w:rPr>
              <w:t>Самостоятельная работа</w:t>
            </w:r>
          </w:p>
        </w:tc>
        <w:tc>
          <w:tcPr>
            <w:tcW w:w="1228" w:type="pct"/>
            <w:vAlign w:val="center"/>
          </w:tcPr>
          <w:p w:rsidR="002044AB" w:rsidRPr="00396F80" w:rsidRDefault="002044AB" w:rsidP="000A4ED5">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228" w:type="pct"/>
            <w:vAlign w:val="bottom"/>
          </w:tcPr>
          <w:p w:rsidR="002044AB" w:rsidRPr="00396F80" w:rsidRDefault="002044AB" w:rsidP="000A4ED5">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45</w:t>
            </w:r>
          </w:p>
        </w:tc>
      </w:tr>
      <w:tr w:rsidR="002044AB" w:rsidRPr="00D157C0" w:rsidTr="000A4ED5">
        <w:tc>
          <w:tcPr>
            <w:tcW w:w="2544" w:type="pct"/>
          </w:tcPr>
          <w:p w:rsidR="002044AB" w:rsidRPr="00396F80" w:rsidRDefault="002044AB" w:rsidP="000A4ED5">
            <w:pPr>
              <w:ind w:firstLine="0"/>
              <w:rPr>
                <w:rFonts w:ascii="Times New Roman" w:eastAsia="Calibri" w:hAnsi="Times New Roman" w:cs="Times New Roman"/>
              </w:rPr>
            </w:pPr>
            <w:r w:rsidRPr="00396F80">
              <w:rPr>
                <w:rFonts w:ascii="Times New Roman" w:eastAsia="Calibri" w:hAnsi="Times New Roman" w:cs="Times New Roman"/>
              </w:rPr>
              <w:t>Контроль</w:t>
            </w:r>
          </w:p>
        </w:tc>
        <w:tc>
          <w:tcPr>
            <w:tcW w:w="1228" w:type="pct"/>
            <w:vAlign w:val="center"/>
          </w:tcPr>
          <w:p w:rsidR="002044AB" w:rsidRPr="00396F80" w:rsidRDefault="002044AB" w:rsidP="000A4ED5">
            <w:pPr>
              <w:ind w:firstLine="0"/>
              <w:jc w:val="center"/>
              <w:rPr>
                <w:rFonts w:ascii="Times New Roman" w:eastAsia="Calibri" w:hAnsi="Times New Roman" w:cs="Times New Roman"/>
              </w:rPr>
            </w:pPr>
            <w:r>
              <w:rPr>
                <w:rFonts w:ascii="Times New Roman" w:eastAsia="Calibri" w:hAnsi="Times New Roman" w:cs="Times New Roman"/>
              </w:rPr>
              <w:t>4</w:t>
            </w:r>
          </w:p>
        </w:tc>
        <w:tc>
          <w:tcPr>
            <w:tcW w:w="1228" w:type="pct"/>
          </w:tcPr>
          <w:p w:rsidR="002044AB" w:rsidRPr="00396F80" w:rsidRDefault="002044AB" w:rsidP="000A4ED5">
            <w:pPr>
              <w:ind w:firstLine="0"/>
              <w:jc w:val="center"/>
              <w:rPr>
                <w:rFonts w:ascii="Times New Roman" w:eastAsia="Calibri" w:hAnsi="Times New Roman" w:cs="Times New Roman"/>
              </w:rPr>
            </w:pPr>
            <w:r>
              <w:rPr>
                <w:rFonts w:ascii="Times New Roman" w:eastAsia="Calibri" w:hAnsi="Times New Roman" w:cs="Times New Roman"/>
              </w:rPr>
              <w:t>3</w:t>
            </w:r>
          </w:p>
        </w:tc>
      </w:tr>
      <w:tr w:rsidR="002044AB" w:rsidRPr="00D157C0" w:rsidTr="000A4ED5">
        <w:tc>
          <w:tcPr>
            <w:tcW w:w="2544" w:type="pct"/>
          </w:tcPr>
          <w:p w:rsidR="002044AB" w:rsidRPr="00396F80" w:rsidRDefault="002044AB" w:rsidP="000A4ED5">
            <w:pPr>
              <w:ind w:firstLine="0"/>
              <w:rPr>
                <w:rFonts w:ascii="Times New Roman" w:eastAsia="Calibri" w:hAnsi="Times New Roman" w:cs="Times New Roman"/>
                <w:lang w:val="en-US"/>
              </w:rPr>
            </w:pPr>
            <w:r w:rsidRPr="00396F80">
              <w:rPr>
                <w:rFonts w:ascii="Times New Roman" w:eastAsia="Calibri" w:hAnsi="Times New Roman" w:cs="Times New Roman"/>
              </w:rPr>
              <w:t>Формы текущего контроля</w:t>
            </w:r>
          </w:p>
        </w:tc>
        <w:tc>
          <w:tcPr>
            <w:tcW w:w="2456" w:type="pct"/>
            <w:gridSpan w:val="2"/>
            <w:vAlign w:val="center"/>
          </w:tcPr>
          <w:p w:rsidR="002044AB" w:rsidRPr="00396F80" w:rsidRDefault="002044AB" w:rsidP="000A4ED5">
            <w:pPr>
              <w:ind w:firstLine="0"/>
              <w:jc w:val="center"/>
              <w:rPr>
                <w:rFonts w:ascii="Times New Roman" w:eastAsia="Calibri" w:hAnsi="Times New Roman" w:cs="Times New Roman"/>
                <w:sz w:val="24"/>
                <w:szCs w:val="24"/>
              </w:rPr>
            </w:pPr>
            <w:r w:rsidRPr="00396F80">
              <w:rPr>
                <w:rFonts w:ascii="Times New Roman" w:eastAsia="Calibri" w:hAnsi="Times New Roman" w:cs="Times New Roman"/>
                <w:sz w:val="24"/>
                <w:szCs w:val="24"/>
              </w:rPr>
              <w:t xml:space="preserve">устный опрос, доклад, </w:t>
            </w:r>
            <w:r>
              <w:rPr>
                <w:rFonts w:ascii="Times New Roman" w:hAnsi="Times New Roman"/>
                <w:sz w:val="24"/>
                <w:szCs w:val="24"/>
              </w:rPr>
              <w:t>ситуативная задача, тестирование</w:t>
            </w:r>
          </w:p>
        </w:tc>
      </w:tr>
      <w:tr w:rsidR="002044AB" w:rsidRPr="00D157C0" w:rsidTr="000A4ED5">
        <w:tc>
          <w:tcPr>
            <w:tcW w:w="2544" w:type="pct"/>
          </w:tcPr>
          <w:p w:rsidR="002044AB" w:rsidRPr="00396F80" w:rsidRDefault="002044AB" w:rsidP="000A4ED5">
            <w:pPr>
              <w:ind w:firstLine="0"/>
              <w:rPr>
                <w:rFonts w:ascii="Times New Roman" w:eastAsia="Calibri" w:hAnsi="Times New Roman" w:cs="Times New Roman"/>
              </w:rPr>
            </w:pPr>
            <w:r>
              <w:rPr>
                <w:rFonts w:ascii="Times New Roman" w:hAnsi="Times New Roman"/>
              </w:rPr>
              <w:t xml:space="preserve">Форма </w:t>
            </w:r>
            <w:r w:rsidRPr="00396F80">
              <w:rPr>
                <w:rFonts w:ascii="Times New Roman" w:eastAsia="Calibri" w:hAnsi="Times New Roman" w:cs="Times New Roman"/>
              </w:rPr>
              <w:t>промежуточной аттестации</w:t>
            </w:r>
          </w:p>
        </w:tc>
        <w:tc>
          <w:tcPr>
            <w:tcW w:w="2456" w:type="pct"/>
            <w:gridSpan w:val="2"/>
            <w:vAlign w:val="center"/>
          </w:tcPr>
          <w:p w:rsidR="002044AB" w:rsidRPr="00396F80" w:rsidRDefault="002044AB" w:rsidP="000A4ED5">
            <w:pPr>
              <w:ind w:firstLine="0"/>
              <w:jc w:val="center"/>
              <w:rPr>
                <w:rFonts w:ascii="Times New Roman" w:eastAsia="Calibri" w:hAnsi="Times New Roman" w:cs="Times New Roman"/>
              </w:rPr>
            </w:pPr>
            <w:r w:rsidRPr="00396F80">
              <w:rPr>
                <w:rFonts w:ascii="Times New Roman" w:eastAsia="Calibri" w:hAnsi="Times New Roman" w:cs="Times New Roman"/>
              </w:rPr>
              <w:t xml:space="preserve">Зачет </w:t>
            </w:r>
            <w:r>
              <w:rPr>
                <w:rFonts w:ascii="Times New Roman" w:eastAsia="Calibri" w:hAnsi="Times New Roman" w:cs="Times New Roman"/>
              </w:rPr>
              <w:t>– 1 семестр</w:t>
            </w:r>
          </w:p>
        </w:tc>
      </w:tr>
    </w:tbl>
    <w:p w:rsidR="00694E6A" w:rsidRDefault="00694E6A" w:rsidP="001F214D">
      <w:pPr>
        <w:pStyle w:val="ab"/>
        <w:ind w:firstLine="709"/>
        <w:jc w:val="both"/>
        <w:rPr>
          <w:b/>
          <w:sz w:val="24"/>
          <w:szCs w:val="24"/>
        </w:rPr>
      </w:pPr>
    </w:p>
    <w:p w:rsidR="009B3DF5" w:rsidRDefault="001A20A9" w:rsidP="001F214D">
      <w:pPr>
        <w:pStyle w:val="ab"/>
        <w:ind w:firstLine="709"/>
        <w:jc w:val="both"/>
        <w:rPr>
          <w:color w:val="000000"/>
          <w:sz w:val="24"/>
          <w:szCs w:val="24"/>
        </w:rPr>
      </w:pPr>
      <w:r w:rsidRPr="001A20A9">
        <w:rPr>
          <w:b/>
          <w:sz w:val="24"/>
          <w:szCs w:val="24"/>
        </w:rPr>
        <w:t xml:space="preserve">Место </w:t>
      </w:r>
      <w:r w:rsidRPr="001F214D">
        <w:rPr>
          <w:b/>
          <w:sz w:val="24"/>
          <w:szCs w:val="24"/>
        </w:rPr>
        <w:t>дисциплины.</w:t>
      </w:r>
      <w:r w:rsidRPr="001F214D">
        <w:rPr>
          <w:sz w:val="24"/>
          <w:szCs w:val="24"/>
        </w:rPr>
        <w:t xml:space="preserve"> </w:t>
      </w:r>
      <w:r w:rsidR="001F214D" w:rsidRPr="001F214D">
        <w:rPr>
          <w:color w:val="000000"/>
          <w:sz w:val="24"/>
          <w:szCs w:val="24"/>
        </w:rPr>
        <w:t>Учебная</w:t>
      </w:r>
      <w:r w:rsidR="001F214D" w:rsidRPr="00023250">
        <w:rPr>
          <w:color w:val="000000"/>
          <w:sz w:val="24"/>
          <w:szCs w:val="24"/>
        </w:rPr>
        <w:t xml:space="preserve"> дисциплина входит </w:t>
      </w:r>
      <w:r w:rsidR="001F214D">
        <w:rPr>
          <w:color w:val="000000"/>
          <w:sz w:val="24"/>
          <w:szCs w:val="24"/>
        </w:rPr>
        <w:t xml:space="preserve">в базовую </w:t>
      </w:r>
      <w:r w:rsidR="001F214D" w:rsidRPr="00023250">
        <w:rPr>
          <w:color w:val="000000"/>
          <w:sz w:val="24"/>
          <w:szCs w:val="24"/>
        </w:rPr>
        <w:t>част</w:t>
      </w:r>
      <w:r w:rsidR="001F214D">
        <w:rPr>
          <w:color w:val="000000"/>
          <w:sz w:val="24"/>
          <w:szCs w:val="24"/>
        </w:rPr>
        <w:t>ь дисциплин направления подготовки</w:t>
      </w:r>
      <w:r w:rsidR="001F214D" w:rsidRPr="00B754D1">
        <w:rPr>
          <w:sz w:val="24"/>
          <w:szCs w:val="24"/>
        </w:rPr>
        <w:t xml:space="preserve">. </w:t>
      </w:r>
      <w:r w:rsidR="001F214D" w:rsidRPr="00023250">
        <w:rPr>
          <w:color w:val="000000"/>
          <w:sz w:val="24"/>
          <w:szCs w:val="24"/>
        </w:rPr>
        <w:t xml:space="preserve">Дисциплина закладывает теоретический и методологический фундамент для овладения </w:t>
      </w:r>
      <w:r w:rsidR="001F214D">
        <w:rPr>
          <w:color w:val="000000"/>
          <w:sz w:val="24"/>
          <w:szCs w:val="24"/>
        </w:rPr>
        <w:t xml:space="preserve">такими </w:t>
      </w:r>
      <w:r w:rsidR="001F214D" w:rsidRPr="00023250">
        <w:rPr>
          <w:color w:val="000000"/>
          <w:sz w:val="24"/>
          <w:szCs w:val="24"/>
        </w:rPr>
        <w:t>профессиональными дисципли</w:t>
      </w:r>
      <w:r w:rsidR="001F214D">
        <w:rPr>
          <w:color w:val="000000"/>
          <w:sz w:val="24"/>
          <w:szCs w:val="24"/>
        </w:rPr>
        <w:t>нами,</w:t>
      </w:r>
      <w:r w:rsidR="00694E6A">
        <w:rPr>
          <w:color w:val="000000"/>
          <w:sz w:val="24"/>
          <w:szCs w:val="24"/>
        </w:rPr>
        <w:t xml:space="preserve"> как</w:t>
      </w:r>
      <w:r w:rsidR="001F214D">
        <w:rPr>
          <w:color w:val="000000"/>
          <w:sz w:val="24"/>
          <w:szCs w:val="24"/>
        </w:rPr>
        <w:t xml:space="preserve"> </w:t>
      </w:r>
      <w:r w:rsidR="009B3DF5">
        <w:rPr>
          <w:color w:val="000000"/>
          <w:sz w:val="24"/>
          <w:szCs w:val="24"/>
        </w:rPr>
        <w:t xml:space="preserve">«Основы документооборота в таможенных органах» </w:t>
      </w:r>
      <w:r w:rsidR="00694E6A">
        <w:rPr>
          <w:color w:val="000000"/>
          <w:sz w:val="24"/>
          <w:szCs w:val="24"/>
        </w:rPr>
        <w:t xml:space="preserve">и «Таможенное декларирование товаров и транспортных средств». </w:t>
      </w:r>
    </w:p>
    <w:p w:rsidR="001F214D" w:rsidRDefault="001F214D" w:rsidP="001F214D">
      <w:pPr>
        <w:pStyle w:val="23"/>
        <w:spacing w:before="0" w:line="240" w:lineRule="auto"/>
        <w:ind w:firstLine="708"/>
        <w:rPr>
          <w:snapToGrid/>
          <w:color w:val="000000"/>
          <w:sz w:val="24"/>
          <w:szCs w:val="24"/>
        </w:rPr>
      </w:pPr>
      <w:r>
        <w:rPr>
          <w:snapToGrid/>
          <w:color w:val="000000"/>
          <w:sz w:val="24"/>
          <w:szCs w:val="24"/>
        </w:rPr>
        <w:t xml:space="preserve">Для успешного изучения дисциплины необходимы знания по </w:t>
      </w:r>
      <w:r w:rsidR="0094409A">
        <w:rPr>
          <w:snapToGrid/>
          <w:color w:val="000000"/>
          <w:sz w:val="24"/>
          <w:szCs w:val="24"/>
        </w:rPr>
        <w:t xml:space="preserve">курсу русского языка на уровне </w:t>
      </w:r>
      <w:r w:rsidR="00BD73AF">
        <w:rPr>
          <w:snapToGrid/>
          <w:color w:val="000000"/>
          <w:sz w:val="24"/>
          <w:szCs w:val="24"/>
        </w:rPr>
        <w:t>среднего общего</w:t>
      </w:r>
      <w:r w:rsidR="0094409A">
        <w:rPr>
          <w:snapToGrid/>
          <w:color w:val="000000"/>
          <w:sz w:val="24"/>
          <w:szCs w:val="24"/>
        </w:rPr>
        <w:t xml:space="preserve"> образования. </w:t>
      </w:r>
    </w:p>
    <w:p w:rsidR="00396F80" w:rsidRDefault="00694E6A" w:rsidP="00396F80">
      <w:pPr>
        <w:pStyle w:val="ab"/>
        <w:ind w:firstLine="709"/>
        <w:jc w:val="both"/>
        <w:rPr>
          <w:sz w:val="24"/>
          <w:szCs w:val="24"/>
        </w:rPr>
      </w:pPr>
      <w:r w:rsidRPr="00694E6A">
        <w:rPr>
          <w:sz w:val="24"/>
          <w:szCs w:val="24"/>
        </w:rPr>
        <w:t>Формы промежуточной аттестации в соответствии с учебным планом: зачет.</w:t>
      </w:r>
    </w:p>
    <w:p w:rsidR="00396F80" w:rsidRPr="00686AA5" w:rsidRDefault="00396F80" w:rsidP="00396F80">
      <w:pPr>
        <w:pStyle w:val="af1"/>
        <w:ind w:left="0"/>
        <w:outlineLvl w:val="0"/>
        <w:rPr>
          <w:rFonts w:ascii="Times New Roman" w:eastAsia="Times New Roman" w:hAnsi="Times New Roman" w:cs="Times New Roman"/>
          <w:b/>
          <w:sz w:val="24"/>
          <w:szCs w:val="24"/>
        </w:rPr>
      </w:pPr>
      <w:r w:rsidRPr="00686AA5">
        <w:rPr>
          <w:rFonts w:ascii="Times New Roman" w:eastAsia="Calibri" w:hAnsi="Times New Roman" w:cs="Times New Roman"/>
          <w:sz w:val="24"/>
          <w:szCs w:val="24"/>
        </w:rPr>
        <w:t>Доступ к системе дистанционных образовательных</w:t>
      </w:r>
      <w:r>
        <w:rPr>
          <w:rFonts w:ascii="Times New Roman" w:eastAsia="Calibri" w:hAnsi="Times New Roman" w:cs="Times New Roman"/>
          <w:sz w:val="24"/>
          <w:szCs w:val="24"/>
        </w:rPr>
        <w:t xml:space="preserve"> технологий</w:t>
      </w:r>
      <w:r w:rsidRPr="00686AA5">
        <w:rPr>
          <w:rFonts w:ascii="Times New Roman" w:eastAsia="Calibri" w:hAnsi="Times New Roman" w:cs="Times New Roman"/>
          <w:sz w:val="24"/>
          <w:szCs w:val="24"/>
        </w:rPr>
        <w:t xml:space="preserve"> осуществляется каждым обучающимся самостоятельно с любого устройства на портале: https://sziu-de.ranepa.ru/. Пароль и логин к личному кабинету / профилю предоставляется студенту в деканате.</w:t>
      </w:r>
    </w:p>
    <w:p w:rsidR="00396F80" w:rsidRDefault="00396F80" w:rsidP="00396F80">
      <w:pPr>
        <w:pStyle w:val="af1"/>
        <w:ind w:left="0"/>
        <w:outlineLvl w:val="0"/>
        <w:rPr>
          <w:rFonts w:ascii="Times New Roman" w:eastAsia="Calibri" w:hAnsi="Times New Roman" w:cs="Times New Roman"/>
          <w:sz w:val="24"/>
          <w:szCs w:val="24"/>
        </w:rPr>
      </w:pPr>
      <w:r w:rsidRPr="00175794">
        <w:rPr>
          <w:rFonts w:ascii="Times New Roman" w:eastAsia="Calibri" w:hAnsi="Times New Roman" w:cs="Times New Roman"/>
          <w:sz w:val="24"/>
          <w:szCs w:val="24"/>
        </w:rPr>
        <w:t>Все формы текущего контроля, проводимые в системе дистанционного обучения, оцениваются в системе дистанционного обучения. Доступ к видео и материалам лекций предоставляется в течение всего семестра. Доступ к каждому виду работ и количество попыток на выполнение задания предоставляется на ограниченное время согласно регламенту дисциплины, опубликованному в СДО. Преподаватель оценивает выполненные обучающимся работы не позднее 10 рабочих дней после окончания срока выполнения.</w:t>
      </w:r>
    </w:p>
    <w:p w:rsidR="00396F80" w:rsidRDefault="00396F80" w:rsidP="00362477">
      <w:pPr>
        <w:pStyle w:val="ab"/>
        <w:ind w:firstLine="709"/>
        <w:jc w:val="both"/>
        <w:rPr>
          <w:sz w:val="24"/>
          <w:szCs w:val="24"/>
        </w:rPr>
      </w:pPr>
    </w:p>
    <w:p w:rsidR="003218F9" w:rsidRPr="001C2CF0" w:rsidRDefault="00EB2AE3" w:rsidP="00CA48C6">
      <w:pPr>
        <w:spacing w:line="360" w:lineRule="exact"/>
        <w:ind w:firstLine="0"/>
        <w:jc w:val="center"/>
        <w:rPr>
          <w:rFonts w:ascii="Times New Roman" w:hAnsi="Times New Roman" w:cs="Times New Roman"/>
          <w:b/>
          <w:bCs/>
          <w:sz w:val="24"/>
          <w:szCs w:val="24"/>
        </w:rPr>
      </w:pPr>
      <w:r w:rsidRPr="001C2CF0">
        <w:rPr>
          <w:rFonts w:ascii="Times New Roman" w:hAnsi="Times New Roman" w:cs="Times New Roman"/>
          <w:b/>
          <w:bCs/>
          <w:sz w:val="24"/>
          <w:szCs w:val="24"/>
        </w:rPr>
        <w:t>3</w:t>
      </w:r>
      <w:r w:rsidR="00CA48C6" w:rsidRPr="001C2CF0">
        <w:rPr>
          <w:rFonts w:ascii="Times New Roman" w:hAnsi="Times New Roman" w:cs="Times New Roman"/>
          <w:b/>
          <w:bCs/>
          <w:sz w:val="24"/>
          <w:szCs w:val="24"/>
        </w:rPr>
        <w:t xml:space="preserve">. </w:t>
      </w:r>
      <w:r w:rsidR="003218F9" w:rsidRPr="001C2CF0">
        <w:rPr>
          <w:rFonts w:ascii="Times New Roman" w:hAnsi="Times New Roman" w:cs="Times New Roman"/>
          <w:b/>
          <w:bCs/>
          <w:sz w:val="24"/>
          <w:szCs w:val="24"/>
        </w:rPr>
        <w:t>Содержание</w:t>
      </w:r>
      <w:r w:rsidR="00815F63">
        <w:rPr>
          <w:rFonts w:ascii="Times New Roman" w:hAnsi="Times New Roman" w:cs="Times New Roman"/>
          <w:b/>
          <w:bCs/>
          <w:sz w:val="24"/>
          <w:szCs w:val="24"/>
        </w:rPr>
        <w:t xml:space="preserve"> и структура дисциплины</w:t>
      </w:r>
    </w:p>
    <w:p w:rsidR="001C2CF0" w:rsidRPr="001C2CF0" w:rsidRDefault="001C2CF0" w:rsidP="001C2CF0">
      <w:pPr>
        <w:ind w:firstLine="0"/>
        <w:jc w:val="center"/>
        <w:rPr>
          <w:rFonts w:ascii="Times New Roman" w:hAnsi="Times New Roman" w:cs="Times New Roman"/>
          <w:b/>
          <w:i/>
          <w:sz w:val="24"/>
          <w:szCs w:val="24"/>
        </w:rPr>
      </w:pPr>
      <w:r w:rsidRPr="001C2CF0">
        <w:rPr>
          <w:rFonts w:ascii="Times New Roman" w:hAnsi="Times New Roman" w:cs="Times New Roman"/>
          <w:b/>
          <w:i/>
          <w:sz w:val="24"/>
          <w:szCs w:val="24"/>
        </w:rPr>
        <w:t>3.1. Учебно-тематический план</w:t>
      </w:r>
    </w:p>
    <w:p w:rsidR="003218F9" w:rsidRPr="001C2CF0" w:rsidRDefault="00D732BA" w:rsidP="00D732BA">
      <w:pPr>
        <w:pStyle w:val="15"/>
        <w:spacing w:before="0" w:line="360" w:lineRule="exact"/>
        <w:ind w:left="360"/>
        <w:jc w:val="right"/>
        <w:rPr>
          <w:b/>
          <w:i/>
          <w:sz w:val="20"/>
        </w:rPr>
      </w:pPr>
      <w:r w:rsidRPr="00377009">
        <w:rPr>
          <w:b/>
          <w:i/>
          <w:sz w:val="20"/>
        </w:rPr>
        <w:t xml:space="preserve">Таблица </w:t>
      </w:r>
      <w:r w:rsidR="008622F2">
        <w:rPr>
          <w:b/>
          <w:i/>
          <w:sz w:val="20"/>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3"/>
        <w:gridCol w:w="2019"/>
        <w:gridCol w:w="790"/>
        <w:gridCol w:w="883"/>
        <w:gridCol w:w="819"/>
        <w:gridCol w:w="819"/>
        <w:gridCol w:w="694"/>
        <w:gridCol w:w="651"/>
        <w:gridCol w:w="1847"/>
      </w:tblGrid>
      <w:tr w:rsidR="00EB2AE3" w:rsidRPr="00694E6A" w:rsidTr="000A4ED5">
        <w:trPr>
          <w:trHeight w:val="80"/>
          <w:tblHeader/>
        </w:trPr>
        <w:tc>
          <w:tcPr>
            <w:tcW w:w="444" w:type="pct"/>
            <w:vMerge w:val="restart"/>
            <w:shd w:val="clear" w:color="auto" w:fill="FFFFFF"/>
            <w:vAlign w:val="center"/>
          </w:tcPr>
          <w:p w:rsidR="00EB2AE3" w:rsidRPr="00694E6A" w:rsidRDefault="00EB2AE3" w:rsidP="00B534FD">
            <w:pPr>
              <w:ind w:firstLine="0"/>
              <w:jc w:val="center"/>
              <w:rPr>
                <w:rFonts w:ascii="Times New Roman" w:hAnsi="Times New Roman" w:cs="Times New Roman"/>
                <w:i/>
                <w:sz w:val="24"/>
                <w:szCs w:val="24"/>
              </w:rPr>
            </w:pPr>
            <w:r w:rsidRPr="00694E6A">
              <w:rPr>
                <w:rFonts w:ascii="Times New Roman" w:hAnsi="Times New Roman" w:cs="Times New Roman"/>
                <w:i/>
                <w:sz w:val="24"/>
                <w:szCs w:val="24"/>
              </w:rPr>
              <w:t>№ п/п</w:t>
            </w:r>
          </w:p>
        </w:tc>
        <w:tc>
          <w:tcPr>
            <w:tcW w:w="1083" w:type="pct"/>
            <w:vMerge w:val="restart"/>
            <w:shd w:val="clear" w:color="auto" w:fill="FFFFFF"/>
            <w:vAlign w:val="center"/>
          </w:tcPr>
          <w:p w:rsidR="00EB2AE3" w:rsidRPr="00694E6A" w:rsidRDefault="0086096C" w:rsidP="00B534FD">
            <w:pPr>
              <w:ind w:firstLine="0"/>
              <w:jc w:val="center"/>
              <w:rPr>
                <w:rFonts w:ascii="Times New Roman" w:hAnsi="Times New Roman" w:cs="Times New Roman"/>
                <w:i/>
                <w:sz w:val="24"/>
                <w:szCs w:val="24"/>
              </w:rPr>
            </w:pPr>
            <w:r w:rsidRPr="00694E6A">
              <w:rPr>
                <w:rFonts w:ascii="Times New Roman" w:hAnsi="Times New Roman" w:cs="Times New Roman"/>
                <w:i/>
                <w:sz w:val="24"/>
                <w:szCs w:val="24"/>
              </w:rPr>
              <w:t>Наименование тем (разделов)</w:t>
            </w:r>
          </w:p>
        </w:tc>
        <w:tc>
          <w:tcPr>
            <w:tcW w:w="2481" w:type="pct"/>
            <w:gridSpan w:val="6"/>
            <w:shd w:val="clear" w:color="auto" w:fill="FFFFFF"/>
            <w:vAlign w:val="center"/>
          </w:tcPr>
          <w:p w:rsidR="00EB2AE3" w:rsidRPr="00694E6A" w:rsidRDefault="00EB2AE3" w:rsidP="00B534FD">
            <w:pPr>
              <w:ind w:firstLine="0"/>
              <w:jc w:val="center"/>
              <w:rPr>
                <w:rFonts w:ascii="Times New Roman" w:hAnsi="Times New Roman" w:cs="Times New Roman"/>
                <w:i/>
                <w:sz w:val="24"/>
                <w:szCs w:val="24"/>
              </w:rPr>
            </w:pPr>
            <w:r w:rsidRPr="00694E6A">
              <w:rPr>
                <w:rFonts w:ascii="Times New Roman" w:hAnsi="Times New Roman" w:cs="Times New Roman"/>
                <w:i/>
                <w:sz w:val="24"/>
                <w:szCs w:val="24"/>
              </w:rPr>
              <w:t>Объем дисциплины (модуля), час.</w:t>
            </w:r>
          </w:p>
        </w:tc>
        <w:tc>
          <w:tcPr>
            <w:tcW w:w="992" w:type="pct"/>
            <w:vMerge w:val="restart"/>
            <w:shd w:val="clear" w:color="auto" w:fill="FFFFFF"/>
            <w:vAlign w:val="center"/>
          </w:tcPr>
          <w:p w:rsidR="00EB2AE3" w:rsidRPr="00694E6A" w:rsidRDefault="00EB2AE3" w:rsidP="00B534FD">
            <w:pPr>
              <w:ind w:firstLine="0"/>
              <w:jc w:val="center"/>
              <w:rPr>
                <w:rFonts w:ascii="Times New Roman" w:hAnsi="Times New Roman" w:cs="Times New Roman"/>
                <w:i/>
                <w:sz w:val="20"/>
                <w:szCs w:val="20"/>
              </w:rPr>
            </w:pPr>
            <w:r w:rsidRPr="00694E6A">
              <w:rPr>
                <w:rFonts w:ascii="Times New Roman" w:hAnsi="Times New Roman" w:cs="Times New Roman"/>
                <w:i/>
                <w:sz w:val="20"/>
                <w:szCs w:val="20"/>
              </w:rPr>
              <w:t>Форма</w:t>
            </w:r>
            <w:r w:rsidRPr="00694E6A">
              <w:rPr>
                <w:rFonts w:ascii="Times New Roman" w:hAnsi="Times New Roman" w:cs="Times New Roman"/>
                <w:i/>
                <w:sz w:val="20"/>
                <w:szCs w:val="20"/>
              </w:rPr>
              <w:br/>
              <w:t xml:space="preserve">текущего </w:t>
            </w:r>
            <w:r w:rsidRPr="00694E6A">
              <w:rPr>
                <w:rFonts w:ascii="Times New Roman" w:hAnsi="Times New Roman" w:cs="Times New Roman"/>
                <w:i/>
                <w:sz w:val="20"/>
                <w:szCs w:val="20"/>
              </w:rPr>
              <w:br/>
              <w:t>контроля успеваемости</w:t>
            </w:r>
            <w:r w:rsidRPr="00694E6A">
              <w:rPr>
                <w:rFonts w:ascii="Times New Roman" w:hAnsi="Times New Roman" w:cs="Times New Roman"/>
                <w:i/>
                <w:sz w:val="20"/>
                <w:szCs w:val="20"/>
                <w:vertAlign w:val="superscript"/>
              </w:rPr>
              <w:t>**</w:t>
            </w:r>
            <w:r w:rsidRPr="00694E6A">
              <w:rPr>
                <w:rFonts w:ascii="Times New Roman" w:hAnsi="Times New Roman" w:cs="Times New Roman"/>
                <w:i/>
                <w:sz w:val="20"/>
                <w:szCs w:val="20"/>
              </w:rPr>
              <w:t>, промежуточной аттестации</w:t>
            </w:r>
          </w:p>
        </w:tc>
      </w:tr>
      <w:tr w:rsidR="00EB2AE3" w:rsidRPr="00694E6A" w:rsidTr="000A4ED5">
        <w:trPr>
          <w:trHeight w:val="80"/>
          <w:tblHeader/>
        </w:trPr>
        <w:tc>
          <w:tcPr>
            <w:tcW w:w="444" w:type="pct"/>
            <w:vMerge/>
            <w:shd w:val="clear" w:color="auto" w:fill="FFFFFF"/>
            <w:vAlign w:val="center"/>
          </w:tcPr>
          <w:p w:rsidR="00EB2AE3" w:rsidRPr="00694E6A" w:rsidRDefault="00EB2AE3" w:rsidP="00B534FD">
            <w:pPr>
              <w:ind w:firstLine="567"/>
              <w:jc w:val="center"/>
              <w:rPr>
                <w:rFonts w:ascii="Times New Roman" w:hAnsi="Times New Roman" w:cs="Times New Roman"/>
                <w:b/>
                <w:sz w:val="24"/>
                <w:szCs w:val="24"/>
              </w:rPr>
            </w:pPr>
          </w:p>
        </w:tc>
        <w:tc>
          <w:tcPr>
            <w:tcW w:w="1083" w:type="pct"/>
            <w:vMerge/>
            <w:shd w:val="clear" w:color="auto" w:fill="FFFFFF"/>
            <w:vAlign w:val="center"/>
          </w:tcPr>
          <w:p w:rsidR="00EB2AE3" w:rsidRPr="00694E6A" w:rsidRDefault="00EB2AE3" w:rsidP="00B534FD">
            <w:pPr>
              <w:ind w:firstLine="567"/>
              <w:jc w:val="center"/>
              <w:rPr>
                <w:rFonts w:ascii="Times New Roman" w:hAnsi="Times New Roman" w:cs="Times New Roman"/>
                <w:b/>
                <w:sz w:val="24"/>
                <w:szCs w:val="24"/>
              </w:rPr>
            </w:pPr>
          </w:p>
        </w:tc>
        <w:tc>
          <w:tcPr>
            <w:tcW w:w="422" w:type="pct"/>
            <w:vMerge w:val="restart"/>
            <w:tcBorders>
              <w:top w:val="nil"/>
            </w:tcBorders>
            <w:shd w:val="clear" w:color="auto" w:fill="FFFFFF"/>
            <w:vAlign w:val="center"/>
          </w:tcPr>
          <w:p w:rsidR="00EB2AE3" w:rsidRPr="00694E6A" w:rsidRDefault="00EB2AE3" w:rsidP="00B534FD">
            <w:pPr>
              <w:ind w:firstLine="0"/>
              <w:jc w:val="center"/>
              <w:rPr>
                <w:rFonts w:ascii="Times New Roman" w:hAnsi="Times New Roman" w:cs="Times New Roman"/>
                <w:i/>
                <w:sz w:val="24"/>
                <w:szCs w:val="24"/>
              </w:rPr>
            </w:pPr>
            <w:r w:rsidRPr="00694E6A">
              <w:rPr>
                <w:rFonts w:ascii="Times New Roman" w:hAnsi="Times New Roman" w:cs="Times New Roman"/>
                <w:i/>
                <w:sz w:val="24"/>
                <w:szCs w:val="24"/>
              </w:rPr>
              <w:t>Всего</w:t>
            </w:r>
          </w:p>
        </w:tc>
        <w:tc>
          <w:tcPr>
            <w:tcW w:w="1707" w:type="pct"/>
            <w:gridSpan w:val="4"/>
            <w:shd w:val="clear" w:color="auto" w:fill="FFFFFF"/>
            <w:vAlign w:val="center"/>
          </w:tcPr>
          <w:p w:rsidR="00EB2AE3" w:rsidRPr="00694E6A" w:rsidRDefault="00EB2AE3" w:rsidP="00B534FD">
            <w:pPr>
              <w:ind w:firstLine="0"/>
              <w:jc w:val="center"/>
              <w:rPr>
                <w:rFonts w:ascii="Times New Roman" w:hAnsi="Times New Roman" w:cs="Times New Roman"/>
                <w:i/>
                <w:sz w:val="24"/>
                <w:szCs w:val="24"/>
              </w:rPr>
            </w:pPr>
            <w:r w:rsidRPr="00694E6A">
              <w:rPr>
                <w:rFonts w:ascii="Times New Roman" w:hAnsi="Times New Roman" w:cs="Times New Roman"/>
                <w:i/>
                <w:sz w:val="24"/>
                <w:szCs w:val="24"/>
              </w:rPr>
              <w:t>Контактная работа обучающихся с преподавателем</w:t>
            </w:r>
            <w:r w:rsidRPr="00694E6A">
              <w:rPr>
                <w:rFonts w:ascii="Times New Roman" w:hAnsi="Times New Roman" w:cs="Times New Roman"/>
                <w:i/>
                <w:sz w:val="24"/>
                <w:szCs w:val="24"/>
              </w:rPr>
              <w:br/>
              <w:t>по видам учебных занятий</w:t>
            </w:r>
          </w:p>
        </w:tc>
        <w:tc>
          <w:tcPr>
            <w:tcW w:w="352" w:type="pct"/>
            <w:vMerge w:val="restart"/>
            <w:tcBorders>
              <w:top w:val="nil"/>
            </w:tcBorders>
            <w:shd w:val="clear" w:color="auto" w:fill="FFFFFF"/>
            <w:vAlign w:val="center"/>
          </w:tcPr>
          <w:p w:rsidR="00EB2AE3" w:rsidRPr="00694E6A" w:rsidRDefault="00EB2AE3" w:rsidP="00B534FD">
            <w:pPr>
              <w:ind w:firstLine="0"/>
              <w:jc w:val="center"/>
              <w:rPr>
                <w:rFonts w:ascii="Times New Roman" w:hAnsi="Times New Roman" w:cs="Times New Roman"/>
                <w:i/>
                <w:sz w:val="24"/>
                <w:szCs w:val="24"/>
              </w:rPr>
            </w:pPr>
            <w:r w:rsidRPr="00694E6A">
              <w:rPr>
                <w:rFonts w:ascii="Times New Roman" w:hAnsi="Times New Roman" w:cs="Times New Roman"/>
                <w:i/>
                <w:sz w:val="24"/>
                <w:szCs w:val="24"/>
              </w:rPr>
              <w:t>СР</w:t>
            </w:r>
          </w:p>
        </w:tc>
        <w:tc>
          <w:tcPr>
            <w:tcW w:w="992" w:type="pct"/>
            <w:vMerge/>
            <w:shd w:val="clear" w:color="auto" w:fill="FFFFFF"/>
            <w:vAlign w:val="center"/>
          </w:tcPr>
          <w:p w:rsidR="00EB2AE3" w:rsidRPr="00694E6A" w:rsidRDefault="00EB2AE3" w:rsidP="00B534FD">
            <w:pPr>
              <w:ind w:firstLine="567"/>
              <w:jc w:val="center"/>
              <w:rPr>
                <w:rFonts w:ascii="Times New Roman" w:hAnsi="Times New Roman" w:cs="Times New Roman"/>
                <w:b/>
                <w:sz w:val="24"/>
                <w:szCs w:val="24"/>
              </w:rPr>
            </w:pPr>
          </w:p>
        </w:tc>
      </w:tr>
      <w:tr w:rsidR="005E7301" w:rsidRPr="00694E6A" w:rsidTr="000A4ED5">
        <w:trPr>
          <w:trHeight w:val="80"/>
          <w:tblHeader/>
        </w:trPr>
        <w:tc>
          <w:tcPr>
            <w:tcW w:w="444" w:type="pct"/>
            <w:vMerge/>
            <w:shd w:val="clear" w:color="auto" w:fill="FFFFFF"/>
            <w:vAlign w:val="center"/>
          </w:tcPr>
          <w:p w:rsidR="00EB2AE3" w:rsidRPr="00694E6A" w:rsidRDefault="00EB2AE3" w:rsidP="00B534FD">
            <w:pPr>
              <w:ind w:firstLine="567"/>
              <w:jc w:val="center"/>
              <w:rPr>
                <w:rFonts w:ascii="Times New Roman" w:hAnsi="Times New Roman" w:cs="Times New Roman"/>
                <w:b/>
                <w:sz w:val="24"/>
                <w:szCs w:val="24"/>
              </w:rPr>
            </w:pPr>
          </w:p>
        </w:tc>
        <w:tc>
          <w:tcPr>
            <w:tcW w:w="1083" w:type="pct"/>
            <w:vMerge/>
            <w:shd w:val="clear" w:color="auto" w:fill="FFFFFF"/>
            <w:vAlign w:val="center"/>
          </w:tcPr>
          <w:p w:rsidR="00EB2AE3" w:rsidRPr="00694E6A" w:rsidRDefault="00EB2AE3" w:rsidP="00B534FD">
            <w:pPr>
              <w:ind w:firstLine="567"/>
              <w:jc w:val="center"/>
              <w:rPr>
                <w:rFonts w:ascii="Times New Roman" w:hAnsi="Times New Roman" w:cs="Times New Roman"/>
                <w:b/>
                <w:sz w:val="24"/>
                <w:szCs w:val="24"/>
              </w:rPr>
            </w:pPr>
          </w:p>
        </w:tc>
        <w:tc>
          <w:tcPr>
            <w:tcW w:w="422" w:type="pct"/>
            <w:vMerge/>
            <w:shd w:val="clear" w:color="auto" w:fill="FFFFFF"/>
            <w:vAlign w:val="center"/>
          </w:tcPr>
          <w:p w:rsidR="00EB2AE3" w:rsidRPr="00694E6A" w:rsidRDefault="00EB2AE3" w:rsidP="00B534FD">
            <w:pPr>
              <w:ind w:firstLine="567"/>
              <w:jc w:val="center"/>
              <w:rPr>
                <w:rFonts w:ascii="Times New Roman" w:hAnsi="Times New Roman" w:cs="Times New Roman"/>
                <w:i/>
                <w:sz w:val="24"/>
                <w:szCs w:val="24"/>
              </w:rPr>
            </w:pPr>
          </w:p>
        </w:tc>
        <w:tc>
          <w:tcPr>
            <w:tcW w:w="477" w:type="pct"/>
            <w:shd w:val="clear" w:color="auto" w:fill="FFFFFF"/>
            <w:vAlign w:val="center"/>
          </w:tcPr>
          <w:p w:rsidR="00EB2AE3" w:rsidRPr="00694E6A" w:rsidRDefault="004E3568" w:rsidP="00B534FD">
            <w:pPr>
              <w:ind w:firstLine="34"/>
              <w:jc w:val="center"/>
              <w:rPr>
                <w:rFonts w:ascii="Times New Roman" w:hAnsi="Times New Roman" w:cs="Times New Roman"/>
                <w:i/>
                <w:sz w:val="20"/>
                <w:szCs w:val="20"/>
              </w:rPr>
            </w:pPr>
            <w:r w:rsidRPr="00694E6A">
              <w:rPr>
                <w:rFonts w:ascii="Times New Roman" w:hAnsi="Times New Roman" w:cs="Times New Roman"/>
                <w:i/>
                <w:sz w:val="20"/>
                <w:szCs w:val="20"/>
              </w:rPr>
              <w:t>Л</w:t>
            </w:r>
            <w:r w:rsidR="00211716">
              <w:rPr>
                <w:rFonts w:ascii="Times New Roman" w:hAnsi="Times New Roman" w:cs="Times New Roman"/>
                <w:i/>
                <w:sz w:val="20"/>
                <w:szCs w:val="20"/>
              </w:rPr>
              <w:t>/</w:t>
            </w:r>
            <w:r w:rsidR="00211716" w:rsidRPr="00211716">
              <w:rPr>
                <w:rFonts w:ascii="Times New Roman" w:hAnsi="Times New Roman" w:cs="Times New Roman"/>
                <w:i/>
                <w:sz w:val="20"/>
                <w:szCs w:val="20"/>
              </w:rPr>
              <w:t xml:space="preserve"> </w:t>
            </w:r>
            <w:r w:rsidR="00211716" w:rsidRPr="00211716">
              <w:rPr>
                <w:rFonts w:ascii="Times New Roman" w:eastAsia="Calibri" w:hAnsi="Times New Roman" w:cs="Times New Roman"/>
                <w:i/>
                <w:sz w:val="20"/>
                <w:szCs w:val="20"/>
              </w:rPr>
              <w:t>ЭО, ДОТ</w:t>
            </w:r>
          </w:p>
        </w:tc>
        <w:tc>
          <w:tcPr>
            <w:tcW w:w="442" w:type="pct"/>
            <w:shd w:val="clear" w:color="auto" w:fill="FFFFFF"/>
            <w:vAlign w:val="center"/>
          </w:tcPr>
          <w:p w:rsidR="00EB2AE3" w:rsidRPr="00694E6A" w:rsidRDefault="00EB2AE3" w:rsidP="00B534FD">
            <w:pPr>
              <w:ind w:firstLine="34"/>
              <w:jc w:val="center"/>
              <w:rPr>
                <w:rFonts w:ascii="Times New Roman" w:hAnsi="Times New Roman" w:cs="Times New Roman"/>
                <w:i/>
                <w:sz w:val="20"/>
                <w:szCs w:val="20"/>
              </w:rPr>
            </w:pPr>
            <w:r w:rsidRPr="00694E6A">
              <w:rPr>
                <w:rFonts w:ascii="Times New Roman" w:hAnsi="Times New Roman" w:cs="Times New Roman"/>
                <w:i/>
                <w:sz w:val="20"/>
                <w:szCs w:val="20"/>
              </w:rPr>
              <w:t>ЛР</w:t>
            </w:r>
            <w:r w:rsidR="00211716">
              <w:rPr>
                <w:rFonts w:ascii="Times New Roman" w:hAnsi="Times New Roman" w:cs="Times New Roman"/>
                <w:i/>
                <w:sz w:val="20"/>
                <w:szCs w:val="20"/>
              </w:rPr>
              <w:t>/</w:t>
            </w:r>
            <w:r w:rsidR="00211716" w:rsidRPr="00211716">
              <w:rPr>
                <w:rFonts w:ascii="Times New Roman" w:hAnsi="Times New Roman" w:cs="Times New Roman"/>
                <w:i/>
                <w:sz w:val="20"/>
                <w:szCs w:val="20"/>
              </w:rPr>
              <w:t xml:space="preserve"> </w:t>
            </w:r>
            <w:r w:rsidR="00211716" w:rsidRPr="00211716">
              <w:rPr>
                <w:rFonts w:ascii="Times New Roman" w:eastAsia="Calibri" w:hAnsi="Times New Roman" w:cs="Times New Roman"/>
                <w:i/>
                <w:sz w:val="20"/>
                <w:szCs w:val="20"/>
              </w:rPr>
              <w:t>ЭО, ДОТ</w:t>
            </w:r>
          </w:p>
        </w:tc>
        <w:tc>
          <w:tcPr>
            <w:tcW w:w="442" w:type="pct"/>
            <w:shd w:val="clear" w:color="auto" w:fill="FFFFFF"/>
            <w:vAlign w:val="center"/>
          </w:tcPr>
          <w:p w:rsidR="00EB2AE3" w:rsidRPr="00694E6A" w:rsidRDefault="00EB2AE3" w:rsidP="00B534FD">
            <w:pPr>
              <w:ind w:firstLine="34"/>
              <w:jc w:val="center"/>
              <w:rPr>
                <w:rFonts w:ascii="Times New Roman" w:hAnsi="Times New Roman" w:cs="Times New Roman"/>
                <w:i/>
                <w:sz w:val="20"/>
                <w:szCs w:val="20"/>
              </w:rPr>
            </w:pPr>
            <w:r w:rsidRPr="00694E6A">
              <w:rPr>
                <w:rFonts w:ascii="Times New Roman" w:hAnsi="Times New Roman" w:cs="Times New Roman"/>
                <w:i/>
                <w:sz w:val="20"/>
                <w:szCs w:val="20"/>
              </w:rPr>
              <w:t>ПЗ</w:t>
            </w:r>
            <w:r w:rsidR="00211716">
              <w:rPr>
                <w:rFonts w:ascii="Times New Roman" w:hAnsi="Times New Roman" w:cs="Times New Roman"/>
                <w:i/>
                <w:sz w:val="20"/>
                <w:szCs w:val="20"/>
              </w:rPr>
              <w:t>/</w:t>
            </w:r>
            <w:r w:rsidR="00211716" w:rsidRPr="00211716">
              <w:rPr>
                <w:rFonts w:ascii="Times New Roman" w:hAnsi="Times New Roman" w:cs="Times New Roman"/>
                <w:i/>
                <w:sz w:val="20"/>
                <w:szCs w:val="20"/>
              </w:rPr>
              <w:t xml:space="preserve"> </w:t>
            </w:r>
            <w:r w:rsidR="00211716" w:rsidRPr="00211716">
              <w:rPr>
                <w:rFonts w:ascii="Times New Roman" w:eastAsia="Calibri" w:hAnsi="Times New Roman" w:cs="Times New Roman"/>
                <w:i/>
                <w:sz w:val="20"/>
                <w:szCs w:val="20"/>
              </w:rPr>
              <w:t>ЭО, ДОТ</w:t>
            </w:r>
          </w:p>
        </w:tc>
        <w:tc>
          <w:tcPr>
            <w:tcW w:w="346" w:type="pct"/>
            <w:shd w:val="clear" w:color="auto" w:fill="FFFFFF"/>
            <w:vAlign w:val="center"/>
          </w:tcPr>
          <w:p w:rsidR="00EB2AE3" w:rsidRPr="00211716" w:rsidRDefault="00EB2AE3" w:rsidP="00B534FD">
            <w:pPr>
              <w:ind w:firstLine="34"/>
              <w:jc w:val="center"/>
              <w:rPr>
                <w:rFonts w:ascii="Times New Roman" w:hAnsi="Times New Roman" w:cs="Times New Roman"/>
                <w:i/>
                <w:sz w:val="20"/>
                <w:szCs w:val="20"/>
              </w:rPr>
            </w:pPr>
            <w:r w:rsidRPr="00694E6A">
              <w:rPr>
                <w:rFonts w:ascii="Times New Roman" w:hAnsi="Times New Roman" w:cs="Times New Roman"/>
                <w:i/>
                <w:sz w:val="20"/>
                <w:szCs w:val="20"/>
              </w:rPr>
              <w:t>КСР</w:t>
            </w:r>
            <w:r w:rsidR="00211716">
              <w:rPr>
                <w:rFonts w:ascii="Times New Roman" w:hAnsi="Times New Roman" w:cs="Times New Roman"/>
                <w:i/>
                <w:sz w:val="20"/>
                <w:szCs w:val="20"/>
              </w:rPr>
              <w:t>/</w:t>
            </w:r>
            <w:r w:rsidR="00211716" w:rsidRPr="00211716">
              <w:rPr>
                <w:rFonts w:ascii="Times New Roman" w:hAnsi="Times New Roman" w:cs="Times New Roman"/>
                <w:i/>
                <w:sz w:val="20"/>
                <w:szCs w:val="20"/>
              </w:rPr>
              <w:t xml:space="preserve"> </w:t>
            </w:r>
            <w:r w:rsidR="00211716" w:rsidRPr="00211716">
              <w:rPr>
                <w:rFonts w:ascii="Times New Roman" w:eastAsia="Calibri" w:hAnsi="Times New Roman" w:cs="Times New Roman"/>
                <w:i/>
                <w:sz w:val="20"/>
                <w:szCs w:val="20"/>
              </w:rPr>
              <w:t>ЭО, ДОТ</w:t>
            </w:r>
          </w:p>
        </w:tc>
        <w:tc>
          <w:tcPr>
            <w:tcW w:w="352" w:type="pct"/>
            <w:vMerge/>
            <w:shd w:val="clear" w:color="auto" w:fill="FFFFFF"/>
            <w:vAlign w:val="center"/>
          </w:tcPr>
          <w:p w:rsidR="00EB2AE3" w:rsidRPr="00694E6A" w:rsidRDefault="00EB2AE3" w:rsidP="00B534FD">
            <w:pPr>
              <w:ind w:firstLine="567"/>
              <w:jc w:val="center"/>
              <w:rPr>
                <w:rFonts w:ascii="Times New Roman" w:hAnsi="Times New Roman" w:cs="Times New Roman"/>
                <w:b/>
                <w:sz w:val="24"/>
                <w:szCs w:val="24"/>
              </w:rPr>
            </w:pPr>
          </w:p>
        </w:tc>
        <w:tc>
          <w:tcPr>
            <w:tcW w:w="992" w:type="pct"/>
            <w:vMerge/>
            <w:shd w:val="clear" w:color="auto" w:fill="FFFFFF"/>
            <w:vAlign w:val="center"/>
          </w:tcPr>
          <w:p w:rsidR="00EB2AE3" w:rsidRPr="00694E6A" w:rsidRDefault="00EB2AE3" w:rsidP="00B534FD">
            <w:pPr>
              <w:ind w:firstLine="567"/>
              <w:jc w:val="center"/>
              <w:rPr>
                <w:rFonts w:ascii="Times New Roman" w:hAnsi="Times New Roman" w:cs="Times New Roman"/>
                <w:b/>
                <w:sz w:val="24"/>
                <w:szCs w:val="24"/>
              </w:rPr>
            </w:pPr>
          </w:p>
        </w:tc>
      </w:tr>
      <w:tr w:rsidR="00EB2AE3" w:rsidRPr="00694E6A" w:rsidTr="00E24F27">
        <w:trPr>
          <w:trHeight w:val="190"/>
          <w:tblHeader/>
        </w:trPr>
        <w:tc>
          <w:tcPr>
            <w:tcW w:w="5000" w:type="pct"/>
            <w:gridSpan w:val="9"/>
            <w:shd w:val="clear" w:color="auto" w:fill="FFFFFF"/>
          </w:tcPr>
          <w:p w:rsidR="00EB2AE3" w:rsidRPr="00694E6A" w:rsidRDefault="00EB2AE3" w:rsidP="00B534FD">
            <w:pPr>
              <w:ind w:firstLine="567"/>
              <w:jc w:val="center"/>
              <w:rPr>
                <w:rFonts w:ascii="Times New Roman" w:hAnsi="Times New Roman" w:cs="Times New Roman"/>
                <w:b/>
                <w:i/>
                <w:sz w:val="24"/>
                <w:szCs w:val="24"/>
              </w:rPr>
            </w:pPr>
            <w:r w:rsidRPr="00694E6A">
              <w:rPr>
                <w:rFonts w:ascii="Times New Roman" w:hAnsi="Times New Roman" w:cs="Times New Roman"/>
                <w:b/>
                <w:i/>
                <w:sz w:val="24"/>
                <w:szCs w:val="24"/>
                <w:lang w:eastAsia="ru-RU"/>
              </w:rPr>
              <w:t>Очная форма обучения</w:t>
            </w:r>
          </w:p>
        </w:tc>
      </w:tr>
      <w:tr w:rsidR="00694E6A" w:rsidRPr="00694E6A" w:rsidTr="000A4ED5">
        <w:tc>
          <w:tcPr>
            <w:tcW w:w="444" w:type="pct"/>
            <w:shd w:val="clear" w:color="auto" w:fill="FFFFFF"/>
            <w:vAlign w:val="center"/>
          </w:tcPr>
          <w:p w:rsidR="00694E6A" w:rsidRPr="00694E6A" w:rsidRDefault="00694E6A" w:rsidP="00EB2AE3">
            <w:pPr>
              <w:ind w:left="-36" w:firstLine="36"/>
              <w:rPr>
                <w:rFonts w:ascii="Times New Roman" w:hAnsi="Times New Roman" w:cs="Times New Roman"/>
                <w:lang w:eastAsia="ru-RU"/>
              </w:rPr>
            </w:pPr>
            <w:r w:rsidRPr="00694E6A">
              <w:rPr>
                <w:rFonts w:ascii="Times New Roman" w:hAnsi="Times New Roman" w:cs="Times New Roman"/>
                <w:lang w:eastAsia="ru-RU"/>
              </w:rPr>
              <w:t>Тема 1</w:t>
            </w:r>
          </w:p>
        </w:tc>
        <w:tc>
          <w:tcPr>
            <w:tcW w:w="1083" w:type="pct"/>
            <w:shd w:val="clear" w:color="auto" w:fill="FFFFFF"/>
          </w:tcPr>
          <w:p w:rsidR="00694E6A" w:rsidRPr="00694E6A" w:rsidRDefault="00694E6A" w:rsidP="0086096C">
            <w:pPr>
              <w:ind w:firstLine="36"/>
              <w:rPr>
                <w:rFonts w:ascii="Times New Roman" w:hAnsi="Times New Roman" w:cs="Times New Roman"/>
              </w:rPr>
            </w:pPr>
            <w:r w:rsidRPr="00694E6A">
              <w:rPr>
                <w:rFonts w:ascii="Times New Roman" w:hAnsi="Times New Roman" w:cs="Times New Roman"/>
              </w:rPr>
              <w:t>Культура речи. Язык и речь. Нормы.</w:t>
            </w:r>
          </w:p>
        </w:tc>
        <w:tc>
          <w:tcPr>
            <w:tcW w:w="422" w:type="pct"/>
            <w:shd w:val="clear" w:color="auto" w:fill="FFFFFF"/>
            <w:vAlign w:val="center"/>
          </w:tcPr>
          <w:p w:rsidR="00694E6A" w:rsidRPr="00694E6A" w:rsidRDefault="00050C74" w:rsidP="00EB2AE3">
            <w:pPr>
              <w:ind w:firstLine="0"/>
              <w:jc w:val="center"/>
              <w:rPr>
                <w:rFonts w:ascii="Times New Roman" w:hAnsi="Times New Roman" w:cs="Times New Roman"/>
              </w:rPr>
            </w:pPr>
            <w:r>
              <w:rPr>
                <w:rFonts w:ascii="Times New Roman" w:hAnsi="Times New Roman" w:cs="Times New Roman"/>
              </w:rPr>
              <w:t>14</w:t>
            </w:r>
          </w:p>
        </w:tc>
        <w:tc>
          <w:tcPr>
            <w:tcW w:w="477" w:type="pct"/>
            <w:shd w:val="clear" w:color="auto" w:fill="FFFFFF"/>
            <w:vAlign w:val="center"/>
          </w:tcPr>
          <w:p w:rsidR="00694E6A" w:rsidRPr="00694E6A" w:rsidRDefault="00BB5BA8" w:rsidP="00EB2AE3">
            <w:pPr>
              <w:ind w:firstLine="0"/>
              <w:jc w:val="center"/>
              <w:rPr>
                <w:rFonts w:ascii="Times New Roman" w:hAnsi="Times New Roman" w:cs="Times New Roman"/>
              </w:rPr>
            </w:pPr>
            <w:r>
              <w:rPr>
                <w:rFonts w:ascii="Times New Roman" w:hAnsi="Times New Roman" w:cs="Times New Roman"/>
              </w:rPr>
              <w:t>4</w:t>
            </w:r>
            <w:r w:rsidR="00211716">
              <w:rPr>
                <w:rFonts w:ascii="Times New Roman" w:hAnsi="Times New Roman" w:cs="Times New Roman"/>
              </w:rPr>
              <w:t>/0</w:t>
            </w:r>
          </w:p>
        </w:tc>
        <w:tc>
          <w:tcPr>
            <w:tcW w:w="442" w:type="pct"/>
            <w:shd w:val="clear" w:color="auto" w:fill="FFFFFF"/>
          </w:tcPr>
          <w:p w:rsidR="00694E6A" w:rsidRPr="00694E6A" w:rsidRDefault="00694E6A" w:rsidP="00EB2AE3">
            <w:pPr>
              <w:ind w:firstLine="0"/>
              <w:jc w:val="center"/>
              <w:rPr>
                <w:rFonts w:ascii="Times New Roman" w:hAnsi="Times New Roman" w:cs="Times New Roman"/>
              </w:rPr>
            </w:pPr>
          </w:p>
        </w:tc>
        <w:tc>
          <w:tcPr>
            <w:tcW w:w="442" w:type="pct"/>
            <w:shd w:val="clear" w:color="auto" w:fill="FFFFFF"/>
            <w:vAlign w:val="center"/>
          </w:tcPr>
          <w:p w:rsidR="00694E6A" w:rsidRPr="00694E6A" w:rsidRDefault="00050C74" w:rsidP="00EB2AE3">
            <w:pPr>
              <w:ind w:firstLine="0"/>
              <w:jc w:val="center"/>
              <w:rPr>
                <w:rFonts w:ascii="Times New Roman" w:hAnsi="Times New Roman" w:cs="Times New Roman"/>
              </w:rPr>
            </w:pPr>
            <w:r>
              <w:rPr>
                <w:rFonts w:ascii="Times New Roman" w:hAnsi="Times New Roman" w:cs="Times New Roman"/>
              </w:rPr>
              <w:t>4</w:t>
            </w:r>
            <w:r w:rsidR="00211716">
              <w:rPr>
                <w:rFonts w:ascii="Times New Roman" w:hAnsi="Times New Roman" w:cs="Times New Roman"/>
              </w:rPr>
              <w:t>/0</w:t>
            </w:r>
          </w:p>
        </w:tc>
        <w:tc>
          <w:tcPr>
            <w:tcW w:w="346" w:type="pct"/>
            <w:shd w:val="clear" w:color="auto" w:fill="FFFFFF"/>
          </w:tcPr>
          <w:p w:rsidR="00694E6A" w:rsidRPr="00694E6A" w:rsidRDefault="00694E6A" w:rsidP="00EB2AE3">
            <w:pPr>
              <w:ind w:firstLine="0"/>
              <w:jc w:val="center"/>
              <w:rPr>
                <w:rFonts w:ascii="Times New Roman" w:hAnsi="Times New Roman" w:cs="Times New Roman"/>
              </w:rPr>
            </w:pPr>
          </w:p>
        </w:tc>
        <w:tc>
          <w:tcPr>
            <w:tcW w:w="352" w:type="pct"/>
            <w:shd w:val="clear" w:color="auto" w:fill="FFFFFF"/>
            <w:vAlign w:val="center"/>
          </w:tcPr>
          <w:p w:rsidR="00694E6A" w:rsidRPr="00694E6A" w:rsidRDefault="00050C74" w:rsidP="00EB2AE3">
            <w:pPr>
              <w:ind w:firstLine="0"/>
              <w:jc w:val="center"/>
              <w:rPr>
                <w:rFonts w:ascii="Times New Roman" w:hAnsi="Times New Roman" w:cs="Times New Roman"/>
              </w:rPr>
            </w:pPr>
            <w:r>
              <w:rPr>
                <w:rFonts w:ascii="Times New Roman" w:hAnsi="Times New Roman" w:cs="Times New Roman"/>
              </w:rPr>
              <w:t>6</w:t>
            </w:r>
          </w:p>
        </w:tc>
        <w:tc>
          <w:tcPr>
            <w:tcW w:w="992" w:type="pct"/>
            <w:shd w:val="clear" w:color="auto" w:fill="FFFFFF"/>
            <w:vAlign w:val="center"/>
          </w:tcPr>
          <w:p w:rsidR="00694E6A" w:rsidRPr="00694E6A" w:rsidRDefault="00211716" w:rsidP="00AC7CA0">
            <w:pPr>
              <w:ind w:firstLine="0"/>
              <w:rPr>
                <w:rFonts w:ascii="Times New Roman" w:hAnsi="Times New Roman" w:cs="Times New Roman"/>
              </w:rPr>
            </w:pPr>
            <w:r>
              <w:rPr>
                <w:rFonts w:ascii="Times New Roman" w:hAnsi="Times New Roman" w:cs="Times New Roman"/>
              </w:rPr>
              <w:t>УО, Д</w:t>
            </w:r>
            <w:r w:rsidR="00694E6A" w:rsidRPr="00694E6A">
              <w:rPr>
                <w:rFonts w:ascii="Times New Roman" w:hAnsi="Times New Roman" w:cs="Times New Roman"/>
              </w:rPr>
              <w:t>, Т</w:t>
            </w:r>
          </w:p>
        </w:tc>
      </w:tr>
      <w:tr w:rsidR="00694E6A" w:rsidRPr="00694E6A" w:rsidTr="000A4ED5">
        <w:tc>
          <w:tcPr>
            <w:tcW w:w="444" w:type="pct"/>
            <w:shd w:val="clear" w:color="auto" w:fill="FFFFFF"/>
            <w:vAlign w:val="center"/>
          </w:tcPr>
          <w:p w:rsidR="00694E6A" w:rsidRPr="00694E6A" w:rsidRDefault="00694E6A" w:rsidP="00EB2AE3">
            <w:pPr>
              <w:ind w:left="-36" w:firstLine="36"/>
              <w:rPr>
                <w:rFonts w:ascii="Times New Roman" w:hAnsi="Times New Roman" w:cs="Times New Roman"/>
                <w:lang w:eastAsia="ru-RU"/>
              </w:rPr>
            </w:pPr>
            <w:r w:rsidRPr="00694E6A">
              <w:rPr>
                <w:rFonts w:ascii="Times New Roman" w:hAnsi="Times New Roman" w:cs="Times New Roman"/>
                <w:lang w:eastAsia="ru-RU"/>
              </w:rPr>
              <w:t>Тема 2</w:t>
            </w:r>
          </w:p>
        </w:tc>
        <w:tc>
          <w:tcPr>
            <w:tcW w:w="1083" w:type="pct"/>
            <w:shd w:val="clear" w:color="auto" w:fill="FFFFFF"/>
          </w:tcPr>
          <w:p w:rsidR="00694E6A" w:rsidRPr="00694E6A" w:rsidRDefault="00694E6A" w:rsidP="0086096C">
            <w:pPr>
              <w:ind w:firstLine="36"/>
              <w:rPr>
                <w:rFonts w:ascii="Times New Roman" w:hAnsi="Times New Roman" w:cs="Times New Roman"/>
              </w:rPr>
            </w:pPr>
            <w:r w:rsidRPr="00694E6A">
              <w:rPr>
                <w:rFonts w:ascii="Times New Roman" w:hAnsi="Times New Roman" w:cs="Times New Roman"/>
              </w:rPr>
              <w:t>Коммуникативные качества речи. Лексические нормы и средства выразительности.</w:t>
            </w:r>
          </w:p>
        </w:tc>
        <w:tc>
          <w:tcPr>
            <w:tcW w:w="422" w:type="pct"/>
            <w:shd w:val="clear" w:color="auto" w:fill="FFFFFF"/>
            <w:vAlign w:val="center"/>
          </w:tcPr>
          <w:p w:rsidR="00694E6A" w:rsidRPr="00694E6A" w:rsidRDefault="00050C74" w:rsidP="00EB2AE3">
            <w:pPr>
              <w:ind w:firstLine="0"/>
              <w:jc w:val="center"/>
              <w:rPr>
                <w:rFonts w:ascii="Times New Roman" w:hAnsi="Times New Roman" w:cs="Times New Roman"/>
              </w:rPr>
            </w:pPr>
            <w:r>
              <w:rPr>
                <w:rFonts w:ascii="Times New Roman" w:hAnsi="Times New Roman" w:cs="Times New Roman"/>
              </w:rPr>
              <w:t>14</w:t>
            </w:r>
          </w:p>
        </w:tc>
        <w:tc>
          <w:tcPr>
            <w:tcW w:w="477" w:type="pct"/>
            <w:shd w:val="clear" w:color="auto" w:fill="FFFFFF"/>
            <w:vAlign w:val="center"/>
          </w:tcPr>
          <w:p w:rsidR="00694E6A" w:rsidRPr="00694E6A" w:rsidRDefault="00694E6A" w:rsidP="00EB2AE3">
            <w:pPr>
              <w:ind w:firstLine="0"/>
              <w:jc w:val="center"/>
              <w:rPr>
                <w:rFonts w:ascii="Times New Roman" w:hAnsi="Times New Roman" w:cs="Times New Roman"/>
              </w:rPr>
            </w:pPr>
            <w:r w:rsidRPr="00694E6A">
              <w:rPr>
                <w:rFonts w:ascii="Times New Roman" w:hAnsi="Times New Roman" w:cs="Times New Roman"/>
              </w:rPr>
              <w:t>4</w:t>
            </w:r>
            <w:r w:rsidR="00211716">
              <w:rPr>
                <w:rFonts w:ascii="Times New Roman" w:hAnsi="Times New Roman" w:cs="Times New Roman"/>
              </w:rPr>
              <w:t>/0</w:t>
            </w:r>
          </w:p>
        </w:tc>
        <w:tc>
          <w:tcPr>
            <w:tcW w:w="442" w:type="pct"/>
            <w:shd w:val="clear" w:color="auto" w:fill="FFFFFF"/>
          </w:tcPr>
          <w:p w:rsidR="00694E6A" w:rsidRPr="00694E6A" w:rsidRDefault="00694E6A" w:rsidP="00EB2AE3">
            <w:pPr>
              <w:ind w:firstLine="0"/>
              <w:jc w:val="center"/>
              <w:rPr>
                <w:rFonts w:ascii="Times New Roman" w:hAnsi="Times New Roman" w:cs="Times New Roman"/>
              </w:rPr>
            </w:pPr>
          </w:p>
        </w:tc>
        <w:tc>
          <w:tcPr>
            <w:tcW w:w="442" w:type="pct"/>
            <w:shd w:val="clear" w:color="auto" w:fill="FFFFFF"/>
            <w:vAlign w:val="center"/>
          </w:tcPr>
          <w:p w:rsidR="00694E6A" w:rsidRPr="00694E6A" w:rsidRDefault="00694E6A" w:rsidP="00EB2AE3">
            <w:pPr>
              <w:ind w:firstLine="0"/>
              <w:jc w:val="center"/>
              <w:rPr>
                <w:rFonts w:ascii="Times New Roman" w:hAnsi="Times New Roman" w:cs="Times New Roman"/>
              </w:rPr>
            </w:pPr>
            <w:r w:rsidRPr="00694E6A">
              <w:rPr>
                <w:rFonts w:ascii="Times New Roman" w:hAnsi="Times New Roman" w:cs="Times New Roman"/>
              </w:rPr>
              <w:t>4</w:t>
            </w:r>
            <w:r w:rsidR="00211716">
              <w:rPr>
                <w:rFonts w:ascii="Times New Roman" w:hAnsi="Times New Roman" w:cs="Times New Roman"/>
              </w:rPr>
              <w:t>/0</w:t>
            </w:r>
          </w:p>
        </w:tc>
        <w:tc>
          <w:tcPr>
            <w:tcW w:w="346" w:type="pct"/>
            <w:shd w:val="clear" w:color="auto" w:fill="FFFFFF"/>
          </w:tcPr>
          <w:p w:rsidR="00694E6A" w:rsidRPr="00694E6A" w:rsidRDefault="00694E6A" w:rsidP="00EB2AE3">
            <w:pPr>
              <w:ind w:firstLine="0"/>
              <w:jc w:val="center"/>
              <w:rPr>
                <w:rFonts w:ascii="Times New Roman" w:hAnsi="Times New Roman" w:cs="Times New Roman"/>
              </w:rPr>
            </w:pPr>
          </w:p>
        </w:tc>
        <w:tc>
          <w:tcPr>
            <w:tcW w:w="352" w:type="pct"/>
            <w:shd w:val="clear" w:color="auto" w:fill="FFFFFF"/>
            <w:vAlign w:val="center"/>
          </w:tcPr>
          <w:p w:rsidR="00694E6A" w:rsidRPr="00694E6A" w:rsidRDefault="00050C74" w:rsidP="00EB2AE3">
            <w:pPr>
              <w:ind w:firstLine="0"/>
              <w:jc w:val="center"/>
              <w:rPr>
                <w:rFonts w:ascii="Times New Roman" w:hAnsi="Times New Roman" w:cs="Times New Roman"/>
              </w:rPr>
            </w:pPr>
            <w:r>
              <w:rPr>
                <w:rFonts w:ascii="Times New Roman" w:hAnsi="Times New Roman" w:cs="Times New Roman"/>
              </w:rPr>
              <w:t>6</w:t>
            </w:r>
          </w:p>
        </w:tc>
        <w:tc>
          <w:tcPr>
            <w:tcW w:w="992" w:type="pct"/>
            <w:shd w:val="clear" w:color="auto" w:fill="FFFFFF"/>
            <w:vAlign w:val="center"/>
          </w:tcPr>
          <w:p w:rsidR="00694E6A" w:rsidRPr="00694E6A" w:rsidRDefault="00694E6A" w:rsidP="00AC7CA0">
            <w:pPr>
              <w:ind w:firstLine="0"/>
              <w:rPr>
                <w:rFonts w:ascii="Times New Roman" w:hAnsi="Times New Roman" w:cs="Times New Roman"/>
              </w:rPr>
            </w:pPr>
            <w:r w:rsidRPr="00694E6A">
              <w:rPr>
                <w:rFonts w:ascii="Times New Roman" w:hAnsi="Times New Roman" w:cs="Times New Roman"/>
              </w:rPr>
              <w:t>УО, СЗ</w:t>
            </w:r>
          </w:p>
        </w:tc>
      </w:tr>
      <w:tr w:rsidR="00694E6A" w:rsidRPr="00694E6A" w:rsidTr="000A4ED5">
        <w:tc>
          <w:tcPr>
            <w:tcW w:w="444" w:type="pct"/>
            <w:shd w:val="clear" w:color="auto" w:fill="FFFFFF"/>
            <w:vAlign w:val="center"/>
          </w:tcPr>
          <w:p w:rsidR="00694E6A" w:rsidRPr="00694E6A" w:rsidRDefault="00694E6A" w:rsidP="00EB2AE3">
            <w:pPr>
              <w:ind w:left="-36" w:firstLine="36"/>
              <w:rPr>
                <w:rFonts w:ascii="Times New Roman" w:hAnsi="Times New Roman" w:cs="Times New Roman"/>
                <w:lang w:eastAsia="ru-RU"/>
              </w:rPr>
            </w:pPr>
            <w:r w:rsidRPr="00694E6A">
              <w:rPr>
                <w:rFonts w:ascii="Times New Roman" w:hAnsi="Times New Roman" w:cs="Times New Roman"/>
                <w:lang w:eastAsia="ru-RU"/>
              </w:rPr>
              <w:t>Тема 3</w:t>
            </w:r>
          </w:p>
        </w:tc>
        <w:tc>
          <w:tcPr>
            <w:tcW w:w="1083" w:type="pct"/>
            <w:shd w:val="clear" w:color="auto" w:fill="FFFFFF"/>
          </w:tcPr>
          <w:p w:rsidR="00694E6A" w:rsidRPr="00694E6A" w:rsidRDefault="00694E6A" w:rsidP="0086096C">
            <w:pPr>
              <w:ind w:firstLine="36"/>
              <w:rPr>
                <w:rFonts w:ascii="Times New Roman" w:hAnsi="Times New Roman" w:cs="Times New Roman"/>
              </w:rPr>
            </w:pPr>
            <w:r w:rsidRPr="00694E6A">
              <w:rPr>
                <w:rFonts w:ascii="Times New Roman" w:hAnsi="Times New Roman" w:cs="Times New Roman"/>
              </w:rPr>
              <w:t>Орфоэпические, морфологические, синтаксические, орфографические и пунктуационные нормы.</w:t>
            </w:r>
          </w:p>
        </w:tc>
        <w:tc>
          <w:tcPr>
            <w:tcW w:w="422" w:type="pct"/>
            <w:shd w:val="clear" w:color="auto" w:fill="FFFFFF"/>
            <w:vAlign w:val="center"/>
          </w:tcPr>
          <w:p w:rsidR="00694E6A" w:rsidRPr="00694E6A" w:rsidRDefault="00050C74" w:rsidP="00EB2AE3">
            <w:pPr>
              <w:ind w:firstLine="0"/>
              <w:jc w:val="center"/>
              <w:rPr>
                <w:rFonts w:ascii="Times New Roman" w:hAnsi="Times New Roman" w:cs="Times New Roman"/>
              </w:rPr>
            </w:pPr>
            <w:r>
              <w:rPr>
                <w:rFonts w:ascii="Times New Roman" w:hAnsi="Times New Roman" w:cs="Times New Roman"/>
              </w:rPr>
              <w:t>1</w:t>
            </w:r>
            <w:r w:rsidR="00211716">
              <w:rPr>
                <w:rFonts w:ascii="Times New Roman" w:hAnsi="Times New Roman" w:cs="Times New Roman"/>
              </w:rPr>
              <w:t>6</w:t>
            </w:r>
          </w:p>
        </w:tc>
        <w:tc>
          <w:tcPr>
            <w:tcW w:w="477" w:type="pct"/>
            <w:shd w:val="clear" w:color="auto" w:fill="FFFFFF"/>
            <w:vAlign w:val="center"/>
          </w:tcPr>
          <w:p w:rsidR="00694E6A" w:rsidRPr="00694E6A" w:rsidRDefault="00211716" w:rsidP="00EB2AE3">
            <w:pPr>
              <w:ind w:firstLine="0"/>
              <w:jc w:val="center"/>
              <w:rPr>
                <w:rFonts w:ascii="Times New Roman" w:hAnsi="Times New Roman" w:cs="Times New Roman"/>
              </w:rPr>
            </w:pPr>
            <w:r>
              <w:rPr>
                <w:rFonts w:ascii="Times New Roman" w:hAnsi="Times New Roman" w:cs="Times New Roman"/>
              </w:rPr>
              <w:t>4/0</w:t>
            </w:r>
          </w:p>
        </w:tc>
        <w:tc>
          <w:tcPr>
            <w:tcW w:w="442" w:type="pct"/>
            <w:shd w:val="clear" w:color="auto" w:fill="FFFFFF"/>
          </w:tcPr>
          <w:p w:rsidR="00694E6A" w:rsidRPr="00694E6A" w:rsidRDefault="00694E6A" w:rsidP="00EB2AE3">
            <w:pPr>
              <w:ind w:firstLine="0"/>
              <w:jc w:val="center"/>
              <w:rPr>
                <w:rFonts w:ascii="Times New Roman" w:hAnsi="Times New Roman" w:cs="Times New Roman"/>
              </w:rPr>
            </w:pPr>
          </w:p>
        </w:tc>
        <w:tc>
          <w:tcPr>
            <w:tcW w:w="442" w:type="pct"/>
            <w:shd w:val="clear" w:color="auto" w:fill="FFFFFF"/>
            <w:vAlign w:val="center"/>
          </w:tcPr>
          <w:p w:rsidR="00694E6A" w:rsidRPr="00694E6A" w:rsidRDefault="00211716" w:rsidP="00EB2AE3">
            <w:pPr>
              <w:ind w:firstLine="0"/>
              <w:jc w:val="center"/>
              <w:rPr>
                <w:rFonts w:ascii="Times New Roman" w:hAnsi="Times New Roman" w:cs="Times New Roman"/>
              </w:rPr>
            </w:pPr>
            <w:r>
              <w:rPr>
                <w:rFonts w:ascii="Times New Roman" w:hAnsi="Times New Roman" w:cs="Times New Roman"/>
              </w:rPr>
              <w:t>4/0</w:t>
            </w:r>
          </w:p>
        </w:tc>
        <w:tc>
          <w:tcPr>
            <w:tcW w:w="346" w:type="pct"/>
            <w:shd w:val="clear" w:color="auto" w:fill="FFFFFF"/>
          </w:tcPr>
          <w:p w:rsidR="00694E6A" w:rsidRPr="00694E6A" w:rsidRDefault="00694E6A" w:rsidP="00EB2AE3">
            <w:pPr>
              <w:ind w:firstLine="0"/>
              <w:jc w:val="center"/>
              <w:rPr>
                <w:rFonts w:ascii="Times New Roman" w:hAnsi="Times New Roman" w:cs="Times New Roman"/>
              </w:rPr>
            </w:pPr>
          </w:p>
        </w:tc>
        <w:tc>
          <w:tcPr>
            <w:tcW w:w="352" w:type="pct"/>
            <w:shd w:val="clear" w:color="auto" w:fill="FFFFFF"/>
            <w:vAlign w:val="center"/>
          </w:tcPr>
          <w:p w:rsidR="00694E6A" w:rsidRPr="00694E6A" w:rsidRDefault="00211716" w:rsidP="00EB2AE3">
            <w:pPr>
              <w:ind w:firstLine="0"/>
              <w:jc w:val="center"/>
              <w:rPr>
                <w:rFonts w:ascii="Times New Roman" w:hAnsi="Times New Roman" w:cs="Times New Roman"/>
              </w:rPr>
            </w:pPr>
            <w:r>
              <w:rPr>
                <w:rFonts w:ascii="Times New Roman" w:hAnsi="Times New Roman" w:cs="Times New Roman"/>
              </w:rPr>
              <w:t>8</w:t>
            </w:r>
          </w:p>
        </w:tc>
        <w:tc>
          <w:tcPr>
            <w:tcW w:w="992" w:type="pct"/>
            <w:shd w:val="clear" w:color="auto" w:fill="FFFFFF"/>
            <w:vAlign w:val="center"/>
          </w:tcPr>
          <w:p w:rsidR="00694E6A" w:rsidRPr="00694E6A" w:rsidRDefault="00211716" w:rsidP="00AC7CA0">
            <w:pPr>
              <w:ind w:firstLine="0"/>
              <w:rPr>
                <w:rFonts w:ascii="Times New Roman" w:hAnsi="Times New Roman" w:cs="Times New Roman"/>
              </w:rPr>
            </w:pPr>
            <w:r>
              <w:rPr>
                <w:rFonts w:ascii="Times New Roman" w:hAnsi="Times New Roman" w:cs="Times New Roman"/>
              </w:rPr>
              <w:t>Д</w:t>
            </w:r>
            <w:r w:rsidR="00694E6A" w:rsidRPr="00694E6A">
              <w:rPr>
                <w:rFonts w:ascii="Times New Roman" w:hAnsi="Times New Roman" w:cs="Times New Roman"/>
              </w:rPr>
              <w:t>, Т</w:t>
            </w:r>
          </w:p>
        </w:tc>
      </w:tr>
      <w:tr w:rsidR="00694E6A" w:rsidRPr="00694E6A" w:rsidTr="000A4ED5">
        <w:tc>
          <w:tcPr>
            <w:tcW w:w="444" w:type="pct"/>
            <w:shd w:val="clear" w:color="auto" w:fill="FFFFFF"/>
            <w:vAlign w:val="center"/>
          </w:tcPr>
          <w:p w:rsidR="00694E6A" w:rsidRPr="00694E6A" w:rsidRDefault="00694E6A" w:rsidP="00EB2AE3">
            <w:pPr>
              <w:ind w:left="-36" w:firstLine="36"/>
              <w:rPr>
                <w:rFonts w:ascii="Times New Roman" w:hAnsi="Times New Roman" w:cs="Times New Roman"/>
                <w:lang w:eastAsia="ru-RU"/>
              </w:rPr>
            </w:pPr>
            <w:r w:rsidRPr="00694E6A">
              <w:rPr>
                <w:rFonts w:ascii="Times New Roman" w:hAnsi="Times New Roman" w:cs="Times New Roman"/>
                <w:lang w:eastAsia="ru-RU"/>
              </w:rPr>
              <w:t xml:space="preserve">Тема </w:t>
            </w:r>
            <w:r w:rsidRPr="00694E6A">
              <w:rPr>
                <w:rFonts w:ascii="Times New Roman" w:hAnsi="Times New Roman" w:cs="Times New Roman"/>
                <w:lang w:val="en-US" w:eastAsia="ru-RU"/>
              </w:rPr>
              <w:t>4</w:t>
            </w:r>
          </w:p>
        </w:tc>
        <w:tc>
          <w:tcPr>
            <w:tcW w:w="1083" w:type="pct"/>
            <w:shd w:val="clear" w:color="auto" w:fill="FFFFFF"/>
          </w:tcPr>
          <w:p w:rsidR="00694E6A" w:rsidRPr="00694E6A" w:rsidRDefault="00694E6A" w:rsidP="0086096C">
            <w:pPr>
              <w:ind w:firstLine="36"/>
              <w:rPr>
                <w:rFonts w:ascii="Times New Roman" w:hAnsi="Times New Roman" w:cs="Times New Roman"/>
              </w:rPr>
            </w:pPr>
            <w:r w:rsidRPr="00694E6A">
              <w:rPr>
                <w:rFonts w:ascii="Times New Roman" w:hAnsi="Times New Roman" w:cs="Times New Roman"/>
              </w:rPr>
              <w:t>Стилистические нормы. Использование языковых средств в разных стилях речи.</w:t>
            </w:r>
          </w:p>
        </w:tc>
        <w:tc>
          <w:tcPr>
            <w:tcW w:w="422" w:type="pct"/>
            <w:shd w:val="clear" w:color="auto" w:fill="FFFFFF"/>
            <w:vAlign w:val="center"/>
          </w:tcPr>
          <w:p w:rsidR="00694E6A" w:rsidRPr="00694E6A" w:rsidRDefault="00050C74" w:rsidP="00EB2AE3">
            <w:pPr>
              <w:ind w:firstLine="0"/>
              <w:jc w:val="center"/>
              <w:rPr>
                <w:rFonts w:ascii="Times New Roman" w:hAnsi="Times New Roman" w:cs="Times New Roman"/>
              </w:rPr>
            </w:pPr>
            <w:r>
              <w:rPr>
                <w:rFonts w:ascii="Times New Roman" w:hAnsi="Times New Roman" w:cs="Times New Roman"/>
              </w:rPr>
              <w:t>12</w:t>
            </w:r>
          </w:p>
        </w:tc>
        <w:tc>
          <w:tcPr>
            <w:tcW w:w="477" w:type="pct"/>
            <w:shd w:val="clear" w:color="auto" w:fill="FFFFFF"/>
            <w:vAlign w:val="center"/>
          </w:tcPr>
          <w:p w:rsidR="00694E6A" w:rsidRPr="00694E6A" w:rsidRDefault="00694E6A" w:rsidP="00EB2AE3">
            <w:pPr>
              <w:ind w:firstLine="0"/>
              <w:jc w:val="center"/>
              <w:rPr>
                <w:rFonts w:ascii="Times New Roman" w:hAnsi="Times New Roman" w:cs="Times New Roman"/>
              </w:rPr>
            </w:pPr>
            <w:r w:rsidRPr="00694E6A">
              <w:rPr>
                <w:rFonts w:ascii="Times New Roman" w:hAnsi="Times New Roman" w:cs="Times New Roman"/>
              </w:rPr>
              <w:t>2</w:t>
            </w:r>
            <w:r w:rsidR="00211716">
              <w:rPr>
                <w:rFonts w:ascii="Times New Roman" w:hAnsi="Times New Roman" w:cs="Times New Roman"/>
              </w:rPr>
              <w:t>/0</w:t>
            </w:r>
          </w:p>
        </w:tc>
        <w:tc>
          <w:tcPr>
            <w:tcW w:w="442" w:type="pct"/>
            <w:shd w:val="clear" w:color="auto" w:fill="FFFFFF"/>
          </w:tcPr>
          <w:p w:rsidR="00694E6A" w:rsidRPr="00694E6A" w:rsidRDefault="00694E6A" w:rsidP="00EB2AE3">
            <w:pPr>
              <w:ind w:firstLine="0"/>
              <w:jc w:val="center"/>
              <w:rPr>
                <w:rFonts w:ascii="Times New Roman" w:hAnsi="Times New Roman" w:cs="Times New Roman"/>
              </w:rPr>
            </w:pPr>
          </w:p>
        </w:tc>
        <w:tc>
          <w:tcPr>
            <w:tcW w:w="442" w:type="pct"/>
            <w:shd w:val="clear" w:color="auto" w:fill="FFFFFF"/>
            <w:vAlign w:val="center"/>
          </w:tcPr>
          <w:p w:rsidR="00694E6A" w:rsidRPr="00694E6A" w:rsidRDefault="00211716" w:rsidP="00EB2AE3">
            <w:pPr>
              <w:ind w:firstLine="0"/>
              <w:jc w:val="center"/>
              <w:rPr>
                <w:rFonts w:ascii="Times New Roman" w:hAnsi="Times New Roman" w:cs="Times New Roman"/>
              </w:rPr>
            </w:pPr>
            <w:r>
              <w:rPr>
                <w:rFonts w:ascii="Times New Roman" w:hAnsi="Times New Roman" w:cs="Times New Roman"/>
              </w:rPr>
              <w:t>2/0</w:t>
            </w:r>
          </w:p>
        </w:tc>
        <w:tc>
          <w:tcPr>
            <w:tcW w:w="346" w:type="pct"/>
            <w:shd w:val="clear" w:color="auto" w:fill="FFFFFF"/>
          </w:tcPr>
          <w:p w:rsidR="00694E6A" w:rsidRPr="00694E6A" w:rsidRDefault="00694E6A" w:rsidP="00EB2AE3">
            <w:pPr>
              <w:ind w:firstLine="0"/>
              <w:jc w:val="center"/>
              <w:rPr>
                <w:rFonts w:ascii="Times New Roman" w:hAnsi="Times New Roman" w:cs="Times New Roman"/>
              </w:rPr>
            </w:pPr>
          </w:p>
        </w:tc>
        <w:tc>
          <w:tcPr>
            <w:tcW w:w="352" w:type="pct"/>
            <w:shd w:val="clear" w:color="auto" w:fill="FFFFFF"/>
            <w:vAlign w:val="center"/>
          </w:tcPr>
          <w:p w:rsidR="00694E6A" w:rsidRPr="00694E6A" w:rsidRDefault="00211716" w:rsidP="00EB2AE3">
            <w:pPr>
              <w:ind w:firstLine="0"/>
              <w:jc w:val="center"/>
              <w:rPr>
                <w:rFonts w:ascii="Times New Roman" w:hAnsi="Times New Roman" w:cs="Times New Roman"/>
              </w:rPr>
            </w:pPr>
            <w:r>
              <w:rPr>
                <w:rFonts w:ascii="Times New Roman" w:hAnsi="Times New Roman" w:cs="Times New Roman"/>
              </w:rPr>
              <w:t>8</w:t>
            </w:r>
          </w:p>
        </w:tc>
        <w:tc>
          <w:tcPr>
            <w:tcW w:w="992" w:type="pct"/>
            <w:shd w:val="clear" w:color="auto" w:fill="FFFFFF"/>
            <w:vAlign w:val="center"/>
          </w:tcPr>
          <w:p w:rsidR="00694E6A" w:rsidRPr="00694E6A" w:rsidRDefault="00211716" w:rsidP="00211716">
            <w:pPr>
              <w:ind w:firstLine="0"/>
              <w:rPr>
                <w:rFonts w:ascii="Times New Roman" w:hAnsi="Times New Roman" w:cs="Times New Roman"/>
              </w:rPr>
            </w:pPr>
            <w:r w:rsidRPr="00694E6A">
              <w:rPr>
                <w:rFonts w:ascii="Times New Roman" w:hAnsi="Times New Roman" w:cs="Times New Roman"/>
              </w:rPr>
              <w:t>УО</w:t>
            </w:r>
            <w:r>
              <w:rPr>
                <w:rFonts w:ascii="Times New Roman" w:hAnsi="Times New Roman" w:cs="Times New Roman"/>
              </w:rPr>
              <w:t>, Т, СЗ</w:t>
            </w:r>
            <w:r w:rsidR="00694E6A" w:rsidRPr="00694E6A">
              <w:rPr>
                <w:rFonts w:ascii="Times New Roman" w:hAnsi="Times New Roman" w:cs="Times New Roman"/>
              </w:rPr>
              <w:t xml:space="preserve"> </w:t>
            </w:r>
          </w:p>
        </w:tc>
      </w:tr>
      <w:tr w:rsidR="00694E6A" w:rsidRPr="00694E6A" w:rsidTr="000A4ED5">
        <w:tc>
          <w:tcPr>
            <w:tcW w:w="444" w:type="pct"/>
            <w:shd w:val="clear" w:color="auto" w:fill="FFFFFF"/>
            <w:vAlign w:val="center"/>
          </w:tcPr>
          <w:p w:rsidR="00694E6A" w:rsidRPr="00694E6A" w:rsidRDefault="00694E6A" w:rsidP="00EB2AE3">
            <w:pPr>
              <w:ind w:left="-36" w:firstLine="36"/>
              <w:rPr>
                <w:rFonts w:ascii="Times New Roman" w:hAnsi="Times New Roman" w:cs="Times New Roman"/>
                <w:lang w:eastAsia="ru-RU"/>
              </w:rPr>
            </w:pPr>
            <w:r w:rsidRPr="00694E6A">
              <w:rPr>
                <w:rFonts w:ascii="Times New Roman" w:hAnsi="Times New Roman" w:cs="Times New Roman"/>
                <w:lang w:eastAsia="ru-RU"/>
              </w:rPr>
              <w:lastRenderedPageBreak/>
              <w:t>Тема 5</w:t>
            </w:r>
          </w:p>
        </w:tc>
        <w:tc>
          <w:tcPr>
            <w:tcW w:w="1083" w:type="pct"/>
            <w:shd w:val="clear" w:color="auto" w:fill="FFFFFF"/>
          </w:tcPr>
          <w:p w:rsidR="00694E6A" w:rsidRPr="00694E6A" w:rsidRDefault="00694E6A" w:rsidP="00EB2AE3">
            <w:pPr>
              <w:ind w:firstLine="36"/>
              <w:rPr>
                <w:rFonts w:ascii="Times New Roman" w:hAnsi="Times New Roman" w:cs="Times New Roman"/>
              </w:rPr>
            </w:pPr>
            <w:r w:rsidRPr="00694E6A">
              <w:rPr>
                <w:rFonts w:ascii="Times New Roman" w:hAnsi="Times New Roman" w:cs="Times New Roman"/>
              </w:rPr>
              <w:t>Нормы разговорной речи. Риторика.</w:t>
            </w:r>
          </w:p>
        </w:tc>
        <w:tc>
          <w:tcPr>
            <w:tcW w:w="422" w:type="pct"/>
            <w:shd w:val="clear" w:color="auto" w:fill="FFFFFF"/>
            <w:vAlign w:val="center"/>
          </w:tcPr>
          <w:p w:rsidR="00694E6A" w:rsidRPr="00694E6A" w:rsidRDefault="00050C74" w:rsidP="00EB2AE3">
            <w:pPr>
              <w:ind w:firstLine="0"/>
              <w:jc w:val="center"/>
              <w:rPr>
                <w:rFonts w:ascii="Times New Roman" w:hAnsi="Times New Roman" w:cs="Times New Roman"/>
              </w:rPr>
            </w:pPr>
            <w:r>
              <w:rPr>
                <w:rFonts w:ascii="Times New Roman" w:hAnsi="Times New Roman" w:cs="Times New Roman"/>
              </w:rPr>
              <w:t>1</w:t>
            </w:r>
            <w:r w:rsidR="00211716">
              <w:rPr>
                <w:rFonts w:ascii="Times New Roman" w:hAnsi="Times New Roman" w:cs="Times New Roman"/>
              </w:rPr>
              <w:t>6</w:t>
            </w:r>
          </w:p>
        </w:tc>
        <w:tc>
          <w:tcPr>
            <w:tcW w:w="477" w:type="pct"/>
            <w:shd w:val="clear" w:color="auto" w:fill="FFFFFF"/>
            <w:vAlign w:val="center"/>
          </w:tcPr>
          <w:p w:rsidR="00694E6A" w:rsidRPr="00694E6A" w:rsidRDefault="00BB5BA8" w:rsidP="00EB2AE3">
            <w:pPr>
              <w:ind w:firstLine="0"/>
              <w:jc w:val="center"/>
              <w:rPr>
                <w:rFonts w:ascii="Times New Roman" w:hAnsi="Times New Roman" w:cs="Times New Roman"/>
              </w:rPr>
            </w:pPr>
            <w:r>
              <w:rPr>
                <w:rFonts w:ascii="Times New Roman" w:hAnsi="Times New Roman" w:cs="Times New Roman"/>
              </w:rPr>
              <w:t>4</w:t>
            </w:r>
            <w:r w:rsidR="00211716">
              <w:rPr>
                <w:rFonts w:ascii="Times New Roman" w:hAnsi="Times New Roman" w:cs="Times New Roman"/>
              </w:rPr>
              <w:t>/0</w:t>
            </w:r>
          </w:p>
        </w:tc>
        <w:tc>
          <w:tcPr>
            <w:tcW w:w="442" w:type="pct"/>
            <w:shd w:val="clear" w:color="auto" w:fill="FFFFFF"/>
          </w:tcPr>
          <w:p w:rsidR="00694E6A" w:rsidRPr="00694E6A" w:rsidRDefault="00694E6A" w:rsidP="00EB2AE3">
            <w:pPr>
              <w:ind w:firstLine="0"/>
              <w:jc w:val="center"/>
              <w:rPr>
                <w:rFonts w:ascii="Times New Roman" w:hAnsi="Times New Roman" w:cs="Times New Roman"/>
              </w:rPr>
            </w:pPr>
          </w:p>
        </w:tc>
        <w:tc>
          <w:tcPr>
            <w:tcW w:w="442" w:type="pct"/>
            <w:shd w:val="clear" w:color="auto" w:fill="FFFFFF"/>
            <w:vAlign w:val="center"/>
          </w:tcPr>
          <w:p w:rsidR="00694E6A" w:rsidRPr="00694E6A" w:rsidRDefault="00211716" w:rsidP="00EB2AE3">
            <w:pPr>
              <w:ind w:firstLine="0"/>
              <w:jc w:val="center"/>
              <w:rPr>
                <w:rFonts w:ascii="Times New Roman" w:hAnsi="Times New Roman" w:cs="Times New Roman"/>
              </w:rPr>
            </w:pPr>
            <w:r>
              <w:rPr>
                <w:rFonts w:ascii="Times New Roman" w:hAnsi="Times New Roman" w:cs="Times New Roman"/>
              </w:rPr>
              <w:t>4/0</w:t>
            </w:r>
          </w:p>
        </w:tc>
        <w:tc>
          <w:tcPr>
            <w:tcW w:w="346" w:type="pct"/>
            <w:shd w:val="clear" w:color="auto" w:fill="FFFFFF"/>
          </w:tcPr>
          <w:p w:rsidR="00694E6A" w:rsidRPr="00694E6A" w:rsidRDefault="00694E6A" w:rsidP="00EB2AE3">
            <w:pPr>
              <w:ind w:firstLine="0"/>
              <w:jc w:val="center"/>
              <w:rPr>
                <w:rFonts w:ascii="Times New Roman" w:hAnsi="Times New Roman" w:cs="Times New Roman"/>
              </w:rPr>
            </w:pPr>
          </w:p>
        </w:tc>
        <w:tc>
          <w:tcPr>
            <w:tcW w:w="352" w:type="pct"/>
            <w:shd w:val="clear" w:color="auto" w:fill="FFFFFF"/>
            <w:vAlign w:val="center"/>
          </w:tcPr>
          <w:p w:rsidR="00694E6A" w:rsidRPr="00694E6A" w:rsidRDefault="00211716" w:rsidP="00EB2AE3">
            <w:pPr>
              <w:ind w:firstLine="0"/>
              <w:jc w:val="center"/>
              <w:rPr>
                <w:rFonts w:ascii="Times New Roman" w:hAnsi="Times New Roman" w:cs="Times New Roman"/>
              </w:rPr>
            </w:pPr>
            <w:r>
              <w:rPr>
                <w:rFonts w:ascii="Times New Roman" w:hAnsi="Times New Roman" w:cs="Times New Roman"/>
              </w:rPr>
              <w:t>8</w:t>
            </w:r>
          </w:p>
        </w:tc>
        <w:tc>
          <w:tcPr>
            <w:tcW w:w="992" w:type="pct"/>
            <w:shd w:val="clear" w:color="auto" w:fill="FFFFFF"/>
            <w:vAlign w:val="center"/>
          </w:tcPr>
          <w:p w:rsidR="00694E6A" w:rsidRPr="00694E6A" w:rsidRDefault="00694E6A" w:rsidP="00AC7CA0">
            <w:pPr>
              <w:ind w:firstLine="0"/>
              <w:rPr>
                <w:rFonts w:ascii="Times New Roman" w:hAnsi="Times New Roman" w:cs="Times New Roman"/>
              </w:rPr>
            </w:pPr>
            <w:r w:rsidRPr="00694E6A">
              <w:rPr>
                <w:rFonts w:ascii="Times New Roman" w:hAnsi="Times New Roman" w:cs="Times New Roman"/>
              </w:rPr>
              <w:t>УО, СЗ</w:t>
            </w:r>
          </w:p>
        </w:tc>
      </w:tr>
      <w:tr w:rsidR="00EB2AE3" w:rsidRPr="00694E6A" w:rsidTr="000A4ED5">
        <w:tc>
          <w:tcPr>
            <w:tcW w:w="1527" w:type="pct"/>
            <w:gridSpan w:val="2"/>
            <w:shd w:val="clear" w:color="auto" w:fill="FFFFFF"/>
            <w:vAlign w:val="center"/>
          </w:tcPr>
          <w:p w:rsidR="00EB2AE3" w:rsidRPr="00694E6A" w:rsidRDefault="00EB2AE3" w:rsidP="00EB2AE3">
            <w:pPr>
              <w:ind w:firstLine="36"/>
              <w:rPr>
                <w:rFonts w:ascii="Times New Roman" w:hAnsi="Times New Roman" w:cs="Times New Roman"/>
              </w:rPr>
            </w:pPr>
            <w:r w:rsidRPr="00694E6A">
              <w:rPr>
                <w:rFonts w:ascii="Times New Roman" w:hAnsi="Times New Roman" w:cs="Times New Roman"/>
              </w:rPr>
              <w:t>Промежуточная аттестация</w:t>
            </w:r>
          </w:p>
        </w:tc>
        <w:tc>
          <w:tcPr>
            <w:tcW w:w="422" w:type="pct"/>
            <w:shd w:val="clear" w:color="auto" w:fill="FFFFFF"/>
            <w:vAlign w:val="center"/>
          </w:tcPr>
          <w:p w:rsidR="00EB2AE3" w:rsidRPr="00694E6A" w:rsidRDefault="00EB2AE3" w:rsidP="00EB2AE3">
            <w:pPr>
              <w:ind w:firstLine="0"/>
              <w:jc w:val="center"/>
              <w:rPr>
                <w:rFonts w:ascii="Times New Roman" w:hAnsi="Times New Roman" w:cs="Times New Roman"/>
              </w:rPr>
            </w:pPr>
          </w:p>
        </w:tc>
        <w:tc>
          <w:tcPr>
            <w:tcW w:w="477" w:type="pct"/>
            <w:shd w:val="clear" w:color="auto" w:fill="FFFFFF"/>
            <w:vAlign w:val="center"/>
          </w:tcPr>
          <w:p w:rsidR="00EB2AE3" w:rsidRPr="00694E6A" w:rsidRDefault="00EB2AE3" w:rsidP="00EB2AE3">
            <w:pPr>
              <w:ind w:firstLine="0"/>
              <w:jc w:val="center"/>
              <w:rPr>
                <w:rFonts w:ascii="Times New Roman" w:hAnsi="Times New Roman" w:cs="Times New Roman"/>
              </w:rPr>
            </w:pPr>
          </w:p>
        </w:tc>
        <w:tc>
          <w:tcPr>
            <w:tcW w:w="442" w:type="pct"/>
            <w:shd w:val="clear" w:color="auto" w:fill="FFFFFF"/>
          </w:tcPr>
          <w:p w:rsidR="00EB2AE3" w:rsidRPr="00694E6A" w:rsidRDefault="00EB2AE3" w:rsidP="00EB2AE3">
            <w:pPr>
              <w:ind w:firstLine="0"/>
              <w:jc w:val="center"/>
              <w:rPr>
                <w:rFonts w:ascii="Times New Roman" w:hAnsi="Times New Roman" w:cs="Times New Roman"/>
              </w:rPr>
            </w:pPr>
          </w:p>
        </w:tc>
        <w:tc>
          <w:tcPr>
            <w:tcW w:w="442" w:type="pct"/>
            <w:shd w:val="clear" w:color="auto" w:fill="FFFFFF"/>
            <w:vAlign w:val="center"/>
          </w:tcPr>
          <w:p w:rsidR="00EB2AE3" w:rsidRPr="00694E6A" w:rsidRDefault="00EB2AE3" w:rsidP="00EB2AE3">
            <w:pPr>
              <w:ind w:firstLine="0"/>
              <w:jc w:val="center"/>
              <w:rPr>
                <w:rFonts w:ascii="Times New Roman" w:hAnsi="Times New Roman" w:cs="Times New Roman"/>
              </w:rPr>
            </w:pPr>
          </w:p>
        </w:tc>
        <w:tc>
          <w:tcPr>
            <w:tcW w:w="346" w:type="pct"/>
            <w:shd w:val="clear" w:color="auto" w:fill="FFFFFF"/>
          </w:tcPr>
          <w:p w:rsidR="00EB2AE3" w:rsidRPr="00694E6A" w:rsidRDefault="00EB2AE3" w:rsidP="00EB2AE3">
            <w:pPr>
              <w:ind w:firstLine="0"/>
              <w:jc w:val="center"/>
              <w:rPr>
                <w:rFonts w:ascii="Times New Roman" w:hAnsi="Times New Roman" w:cs="Times New Roman"/>
              </w:rPr>
            </w:pPr>
          </w:p>
        </w:tc>
        <w:tc>
          <w:tcPr>
            <w:tcW w:w="352" w:type="pct"/>
            <w:shd w:val="clear" w:color="auto" w:fill="FFFFFF"/>
            <w:vAlign w:val="center"/>
          </w:tcPr>
          <w:p w:rsidR="00EB2AE3" w:rsidRPr="00694E6A" w:rsidRDefault="00EB2AE3" w:rsidP="00EB2AE3">
            <w:pPr>
              <w:ind w:firstLine="0"/>
              <w:jc w:val="center"/>
              <w:rPr>
                <w:rFonts w:ascii="Times New Roman" w:hAnsi="Times New Roman" w:cs="Times New Roman"/>
              </w:rPr>
            </w:pPr>
          </w:p>
        </w:tc>
        <w:tc>
          <w:tcPr>
            <w:tcW w:w="992" w:type="pct"/>
            <w:shd w:val="clear" w:color="auto" w:fill="FFFFFF"/>
          </w:tcPr>
          <w:p w:rsidR="00EB2AE3" w:rsidRPr="00694E6A" w:rsidRDefault="005E7301" w:rsidP="00EB2AE3">
            <w:pPr>
              <w:ind w:firstLine="0"/>
              <w:jc w:val="center"/>
              <w:rPr>
                <w:rFonts w:ascii="Times New Roman" w:hAnsi="Times New Roman" w:cs="Times New Roman"/>
              </w:rPr>
            </w:pPr>
            <w:r w:rsidRPr="00694E6A">
              <w:rPr>
                <w:rFonts w:ascii="Times New Roman" w:hAnsi="Times New Roman" w:cs="Times New Roman"/>
              </w:rPr>
              <w:t>Зачет</w:t>
            </w:r>
          </w:p>
        </w:tc>
      </w:tr>
      <w:tr w:rsidR="000A4ED5" w:rsidRPr="00694E6A" w:rsidTr="000A4ED5">
        <w:tc>
          <w:tcPr>
            <w:tcW w:w="1527" w:type="pct"/>
            <w:gridSpan w:val="2"/>
            <w:shd w:val="clear" w:color="auto" w:fill="FFFFFF"/>
            <w:vAlign w:val="center"/>
          </w:tcPr>
          <w:p w:rsidR="000A4ED5" w:rsidRPr="00694E6A" w:rsidRDefault="000A4ED5" w:rsidP="00EB2AE3">
            <w:pPr>
              <w:ind w:firstLine="36"/>
              <w:rPr>
                <w:rFonts w:ascii="Times New Roman" w:hAnsi="Times New Roman" w:cs="Times New Roman"/>
                <w:b/>
                <w:sz w:val="24"/>
                <w:szCs w:val="24"/>
              </w:rPr>
            </w:pPr>
            <w:r>
              <w:rPr>
                <w:rFonts w:ascii="Times New Roman" w:hAnsi="Times New Roman" w:cs="Times New Roman"/>
                <w:b/>
                <w:sz w:val="24"/>
                <w:szCs w:val="24"/>
              </w:rPr>
              <w:t>Итого с учетом ЭО\ДОТ</w:t>
            </w:r>
          </w:p>
        </w:tc>
        <w:tc>
          <w:tcPr>
            <w:tcW w:w="422" w:type="pct"/>
            <w:shd w:val="clear" w:color="auto" w:fill="FFFFFF"/>
            <w:vAlign w:val="center"/>
          </w:tcPr>
          <w:p w:rsidR="000A4ED5" w:rsidRPr="00694E6A" w:rsidRDefault="000A4ED5" w:rsidP="00050C74">
            <w:pPr>
              <w:ind w:firstLine="0"/>
              <w:jc w:val="center"/>
              <w:rPr>
                <w:rFonts w:ascii="Times New Roman" w:hAnsi="Times New Roman" w:cs="Times New Roman"/>
                <w:sz w:val="24"/>
                <w:szCs w:val="24"/>
              </w:rPr>
            </w:pPr>
          </w:p>
        </w:tc>
        <w:tc>
          <w:tcPr>
            <w:tcW w:w="477" w:type="pct"/>
            <w:shd w:val="clear" w:color="auto" w:fill="FFFFFF"/>
            <w:vAlign w:val="center"/>
          </w:tcPr>
          <w:p w:rsidR="000A4ED5" w:rsidRPr="00694E6A" w:rsidRDefault="000A4ED5" w:rsidP="00EB2AE3">
            <w:pPr>
              <w:ind w:firstLine="0"/>
              <w:jc w:val="center"/>
              <w:rPr>
                <w:rFonts w:ascii="Times New Roman" w:hAnsi="Times New Roman" w:cs="Times New Roman"/>
                <w:sz w:val="24"/>
                <w:szCs w:val="24"/>
              </w:rPr>
            </w:pPr>
            <w:r>
              <w:rPr>
                <w:rFonts w:ascii="Times New Roman" w:hAnsi="Times New Roman" w:cs="Times New Roman"/>
                <w:sz w:val="24"/>
                <w:szCs w:val="24"/>
              </w:rPr>
              <w:t>18/0</w:t>
            </w:r>
          </w:p>
        </w:tc>
        <w:tc>
          <w:tcPr>
            <w:tcW w:w="442" w:type="pct"/>
            <w:shd w:val="clear" w:color="auto" w:fill="FFFFFF"/>
          </w:tcPr>
          <w:p w:rsidR="000A4ED5" w:rsidRPr="00694E6A" w:rsidRDefault="000A4ED5" w:rsidP="00EB2AE3">
            <w:pPr>
              <w:ind w:firstLine="0"/>
              <w:jc w:val="center"/>
              <w:rPr>
                <w:rFonts w:ascii="Times New Roman" w:hAnsi="Times New Roman" w:cs="Times New Roman"/>
                <w:sz w:val="24"/>
                <w:szCs w:val="24"/>
              </w:rPr>
            </w:pPr>
          </w:p>
        </w:tc>
        <w:tc>
          <w:tcPr>
            <w:tcW w:w="442" w:type="pct"/>
            <w:shd w:val="clear" w:color="auto" w:fill="FFFFFF"/>
            <w:vAlign w:val="center"/>
          </w:tcPr>
          <w:p w:rsidR="000A4ED5" w:rsidRDefault="000A4ED5" w:rsidP="00EB2AE3">
            <w:pPr>
              <w:ind w:firstLine="0"/>
              <w:jc w:val="center"/>
              <w:rPr>
                <w:rFonts w:ascii="Times New Roman" w:hAnsi="Times New Roman" w:cs="Times New Roman"/>
                <w:sz w:val="24"/>
                <w:szCs w:val="24"/>
              </w:rPr>
            </w:pPr>
            <w:r>
              <w:rPr>
                <w:rFonts w:ascii="Times New Roman" w:hAnsi="Times New Roman" w:cs="Times New Roman"/>
                <w:sz w:val="24"/>
                <w:szCs w:val="24"/>
              </w:rPr>
              <w:t>18/0</w:t>
            </w:r>
          </w:p>
        </w:tc>
        <w:tc>
          <w:tcPr>
            <w:tcW w:w="346" w:type="pct"/>
            <w:shd w:val="clear" w:color="auto" w:fill="FFFFFF"/>
          </w:tcPr>
          <w:p w:rsidR="000A4ED5" w:rsidRPr="00694E6A" w:rsidRDefault="000A4ED5" w:rsidP="00EB2AE3">
            <w:pPr>
              <w:ind w:firstLine="0"/>
              <w:jc w:val="center"/>
              <w:rPr>
                <w:rFonts w:ascii="Times New Roman" w:hAnsi="Times New Roman" w:cs="Times New Roman"/>
                <w:sz w:val="24"/>
                <w:szCs w:val="24"/>
              </w:rPr>
            </w:pPr>
          </w:p>
        </w:tc>
        <w:tc>
          <w:tcPr>
            <w:tcW w:w="352" w:type="pct"/>
            <w:shd w:val="clear" w:color="auto" w:fill="FFFFFF"/>
            <w:vAlign w:val="center"/>
          </w:tcPr>
          <w:p w:rsidR="000A4ED5" w:rsidRDefault="000A4ED5" w:rsidP="00EB2AE3">
            <w:pPr>
              <w:ind w:firstLine="0"/>
              <w:jc w:val="center"/>
              <w:rPr>
                <w:rFonts w:ascii="Times New Roman" w:hAnsi="Times New Roman" w:cs="Times New Roman"/>
                <w:sz w:val="24"/>
                <w:szCs w:val="24"/>
              </w:rPr>
            </w:pPr>
          </w:p>
        </w:tc>
        <w:tc>
          <w:tcPr>
            <w:tcW w:w="992" w:type="pct"/>
            <w:shd w:val="clear" w:color="auto" w:fill="FFFFFF"/>
          </w:tcPr>
          <w:p w:rsidR="000A4ED5" w:rsidRPr="00694E6A" w:rsidRDefault="000A4ED5" w:rsidP="00EB2AE3">
            <w:pPr>
              <w:ind w:firstLine="0"/>
              <w:jc w:val="center"/>
              <w:rPr>
                <w:rFonts w:ascii="Times New Roman" w:hAnsi="Times New Roman" w:cs="Times New Roman"/>
                <w:sz w:val="24"/>
                <w:szCs w:val="24"/>
              </w:rPr>
            </w:pPr>
          </w:p>
        </w:tc>
      </w:tr>
      <w:tr w:rsidR="00EB2AE3" w:rsidRPr="00694E6A" w:rsidTr="000A4ED5">
        <w:tc>
          <w:tcPr>
            <w:tcW w:w="1527" w:type="pct"/>
            <w:gridSpan w:val="2"/>
            <w:shd w:val="clear" w:color="auto" w:fill="FFFFFF"/>
            <w:vAlign w:val="center"/>
          </w:tcPr>
          <w:p w:rsidR="00EB2AE3" w:rsidRPr="00694E6A" w:rsidRDefault="00EB2AE3" w:rsidP="00EB2AE3">
            <w:pPr>
              <w:ind w:firstLine="36"/>
              <w:rPr>
                <w:rFonts w:ascii="Times New Roman" w:hAnsi="Times New Roman" w:cs="Times New Roman"/>
                <w:sz w:val="24"/>
                <w:szCs w:val="24"/>
              </w:rPr>
            </w:pPr>
            <w:r w:rsidRPr="00694E6A">
              <w:rPr>
                <w:rFonts w:ascii="Times New Roman" w:hAnsi="Times New Roman" w:cs="Times New Roman"/>
                <w:b/>
                <w:sz w:val="24"/>
                <w:szCs w:val="24"/>
              </w:rPr>
              <w:t>Всего:</w:t>
            </w:r>
          </w:p>
        </w:tc>
        <w:tc>
          <w:tcPr>
            <w:tcW w:w="422" w:type="pct"/>
            <w:shd w:val="clear" w:color="auto" w:fill="FFFFFF"/>
            <w:vAlign w:val="center"/>
          </w:tcPr>
          <w:p w:rsidR="00EB2AE3" w:rsidRPr="00694E6A" w:rsidRDefault="0086096C" w:rsidP="00050C74">
            <w:pPr>
              <w:ind w:firstLine="0"/>
              <w:jc w:val="center"/>
              <w:rPr>
                <w:rFonts w:ascii="Times New Roman" w:hAnsi="Times New Roman" w:cs="Times New Roman"/>
                <w:sz w:val="24"/>
                <w:szCs w:val="24"/>
              </w:rPr>
            </w:pPr>
            <w:r w:rsidRPr="00694E6A">
              <w:rPr>
                <w:rFonts w:ascii="Times New Roman" w:hAnsi="Times New Roman" w:cs="Times New Roman"/>
                <w:sz w:val="24"/>
                <w:szCs w:val="24"/>
              </w:rPr>
              <w:t>72</w:t>
            </w:r>
          </w:p>
        </w:tc>
        <w:tc>
          <w:tcPr>
            <w:tcW w:w="477" w:type="pct"/>
            <w:shd w:val="clear" w:color="auto" w:fill="FFFFFF"/>
            <w:vAlign w:val="center"/>
          </w:tcPr>
          <w:p w:rsidR="00EB2AE3" w:rsidRPr="00694E6A" w:rsidRDefault="0086096C" w:rsidP="00EB2AE3">
            <w:pPr>
              <w:ind w:firstLine="0"/>
              <w:jc w:val="center"/>
              <w:rPr>
                <w:rFonts w:ascii="Times New Roman" w:hAnsi="Times New Roman" w:cs="Times New Roman"/>
                <w:sz w:val="24"/>
                <w:szCs w:val="24"/>
              </w:rPr>
            </w:pPr>
            <w:r w:rsidRPr="00694E6A">
              <w:rPr>
                <w:rFonts w:ascii="Times New Roman" w:hAnsi="Times New Roman" w:cs="Times New Roman"/>
                <w:sz w:val="24"/>
                <w:szCs w:val="24"/>
              </w:rPr>
              <w:t>1</w:t>
            </w:r>
            <w:r w:rsidR="00211716">
              <w:rPr>
                <w:rFonts w:ascii="Times New Roman" w:hAnsi="Times New Roman" w:cs="Times New Roman"/>
                <w:sz w:val="24"/>
                <w:szCs w:val="24"/>
              </w:rPr>
              <w:t>8</w:t>
            </w:r>
          </w:p>
        </w:tc>
        <w:tc>
          <w:tcPr>
            <w:tcW w:w="442" w:type="pct"/>
            <w:shd w:val="clear" w:color="auto" w:fill="FFFFFF"/>
          </w:tcPr>
          <w:p w:rsidR="00EB2AE3" w:rsidRPr="00694E6A" w:rsidRDefault="00EB2AE3" w:rsidP="00EB2AE3">
            <w:pPr>
              <w:ind w:firstLine="0"/>
              <w:jc w:val="center"/>
              <w:rPr>
                <w:rFonts w:ascii="Times New Roman" w:hAnsi="Times New Roman" w:cs="Times New Roman"/>
                <w:sz w:val="24"/>
                <w:szCs w:val="24"/>
              </w:rPr>
            </w:pPr>
          </w:p>
        </w:tc>
        <w:tc>
          <w:tcPr>
            <w:tcW w:w="442" w:type="pct"/>
            <w:shd w:val="clear" w:color="auto" w:fill="FFFFFF"/>
            <w:vAlign w:val="center"/>
          </w:tcPr>
          <w:p w:rsidR="00EB2AE3" w:rsidRPr="00694E6A" w:rsidRDefault="00211716" w:rsidP="00EB2AE3">
            <w:pPr>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346" w:type="pct"/>
            <w:shd w:val="clear" w:color="auto" w:fill="FFFFFF"/>
          </w:tcPr>
          <w:p w:rsidR="00EB2AE3" w:rsidRPr="00694E6A" w:rsidRDefault="00EB2AE3" w:rsidP="00EB2AE3">
            <w:pPr>
              <w:ind w:firstLine="0"/>
              <w:jc w:val="center"/>
              <w:rPr>
                <w:rFonts w:ascii="Times New Roman" w:hAnsi="Times New Roman" w:cs="Times New Roman"/>
                <w:sz w:val="24"/>
                <w:szCs w:val="24"/>
              </w:rPr>
            </w:pPr>
          </w:p>
        </w:tc>
        <w:tc>
          <w:tcPr>
            <w:tcW w:w="352" w:type="pct"/>
            <w:shd w:val="clear" w:color="auto" w:fill="FFFFFF"/>
            <w:vAlign w:val="center"/>
          </w:tcPr>
          <w:p w:rsidR="00EB2AE3" w:rsidRPr="00694E6A" w:rsidRDefault="00211716" w:rsidP="00EB2AE3">
            <w:pPr>
              <w:ind w:firstLine="0"/>
              <w:jc w:val="center"/>
              <w:rPr>
                <w:rFonts w:ascii="Times New Roman" w:hAnsi="Times New Roman" w:cs="Times New Roman"/>
                <w:sz w:val="24"/>
                <w:szCs w:val="24"/>
              </w:rPr>
            </w:pPr>
            <w:r>
              <w:rPr>
                <w:rFonts w:ascii="Times New Roman" w:hAnsi="Times New Roman" w:cs="Times New Roman"/>
                <w:sz w:val="24"/>
                <w:szCs w:val="24"/>
              </w:rPr>
              <w:t>36</w:t>
            </w:r>
          </w:p>
        </w:tc>
        <w:tc>
          <w:tcPr>
            <w:tcW w:w="992" w:type="pct"/>
            <w:shd w:val="clear" w:color="auto" w:fill="FFFFFF"/>
          </w:tcPr>
          <w:p w:rsidR="00EB2AE3" w:rsidRPr="00694E6A" w:rsidRDefault="00EB2AE3" w:rsidP="00EB2AE3">
            <w:pPr>
              <w:ind w:firstLine="0"/>
              <w:jc w:val="center"/>
              <w:rPr>
                <w:rFonts w:ascii="Times New Roman" w:hAnsi="Times New Roman" w:cs="Times New Roman"/>
                <w:sz w:val="24"/>
                <w:szCs w:val="24"/>
              </w:rPr>
            </w:pPr>
          </w:p>
        </w:tc>
      </w:tr>
      <w:tr w:rsidR="00EA6761" w:rsidRPr="00694E6A" w:rsidTr="00A02DE3">
        <w:trPr>
          <w:trHeight w:val="190"/>
          <w:tblHeader/>
        </w:trPr>
        <w:tc>
          <w:tcPr>
            <w:tcW w:w="5000" w:type="pct"/>
            <w:gridSpan w:val="9"/>
            <w:shd w:val="clear" w:color="auto" w:fill="FFFFFF"/>
          </w:tcPr>
          <w:p w:rsidR="00EA6761" w:rsidRPr="00694E6A" w:rsidRDefault="00EA6761" w:rsidP="00A02DE3">
            <w:pPr>
              <w:ind w:firstLine="567"/>
              <w:jc w:val="center"/>
              <w:rPr>
                <w:rFonts w:ascii="Times New Roman" w:hAnsi="Times New Roman" w:cs="Times New Roman"/>
                <w:b/>
                <w:i/>
                <w:sz w:val="24"/>
                <w:szCs w:val="24"/>
              </w:rPr>
            </w:pPr>
            <w:bookmarkStart w:id="1" w:name="_Hlk491718940"/>
            <w:r w:rsidRPr="00694E6A">
              <w:rPr>
                <w:rFonts w:ascii="Times New Roman" w:hAnsi="Times New Roman" w:cs="Times New Roman"/>
                <w:b/>
                <w:i/>
                <w:sz w:val="24"/>
                <w:szCs w:val="24"/>
                <w:lang w:eastAsia="ru-RU"/>
              </w:rPr>
              <w:t>Заочная форма обучения</w:t>
            </w:r>
          </w:p>
        </w:tc>
      </w:tr>
      <w:tr w:rsidR="00694E6A" w:rsidRPr="00694E6A" w:rsidTr="000A4ED5">
        <w:tc>
          <w:tcPr>
            <w:tcW w:w="444" w:type="pct"/>
            <w:shd w:val="clear" w:color="auto" w:fill="FFFFFF"/>
            <w:vAlign w:val="center"/>
          </w:tcPr>
          <w:p w:rsidR="00694E6A" w:rsidRPr="00694E6A" w:rsidRDefault="00694E6A" w:rsidP="00A02DE3">
            <w:pPr>
              <w:ind w:left="-36" w:firstLine="36"/>
              <w:rPr>
                <w:rFonts w:ascii="Times New Roman" w:hAnsi="Times New Roman" w:cs="Times New Roman"/>
                <w:lang w:eastAsia="ru-RU"/>
              </w:rPr>
            </w:pPr>
            <w:r w:rsidRPr="00694E6A">
              <w:rPr>
                <w:rFonts w:ascii="Times New Roman" w:hAnsi="Times New Roman" w:cs="Times New Roman"/>
                <w:lang w:eastAsia="ru-RU"/>
              </w:rPr>
              <w:t>Тема 1</w:t>
            </w:r>
          </w:p>
        </w:tc>
        <w:tc>
          <w:tcPr>
            <w:tcW w:w="1083" w:type="pct"/>
            <w:shd w:val="clear" w:color="auto" w:fill="FFFFFF"/>
          </w:tcPr>
          <w:p w:rsidR="00694E6A" w:rsidRPr="00694E6A" w:rsidRDefault="00694E6A" w:rsidP="00694E6A">
            <w:pPr>
              <w:ind w:firstLine="36"/>
              <w:rPr>
                <w:rFonts w:ascii="Times New Roman" w:hAnsi="Times New Roman" w:cs="Times New Roman"/>
              </w:rPr>
            </w:pPr>
            <w:r w:rsidRPr="00694E6A">
              <w:rPr>
                <w:rFonts w:ascii="Times New Roman" w:hAnsi="Times New Roman" w:cs="Times New Roman"/>
              </w:rPr>
              <w:t>Ку</w:t>
            </w:r>
            <w:r w:rsidR="00E544CB">
              <w:rPr>
                <w:rFonts w:ascii="Times New Roman" w:hAnsi="Times New Roman" w:cs="Times New Roman"/>
              </w:rPr>
              <w:t>льтура речи. Язык и речь. Нормы.</w:t>
            </w:r>
          </w:p>
        </w:tc>
        <w:tc>
          <w:tcPr>
            <w:tcW w:w="422" w:type="pct"/>
            <w:shd w:val="clear" w:color="auto" w:fill="FFFFFF"/>
            <w:vAlign w:val="center"/>
          </w:tcPr>
          <w:p w:rsidR="00694E6A" w:rsidRPr="00694E6A" w:rsidRDefault="00050C74" w:rsidP="00A02DE3">
            <w:pPr>
              <w:ind w:firstLine="0"/>
              <w:jc w:val="center"/>
              <w:rPr>
                <w:rFonts w:ascii="Times New Roman" w:hAnsi="Times New Roman" w:cs="Times New Roman"/>
              </w:rPr>
            </w:pPr>
            <w:r>
              <w:rPr>
                <w:rFonts w:ascii="Times New Roman" w:hAnsi="Times New Roman" w:cs="Times New Roman"/>
              </w:rPr>
              <w:t>13</w:t>
            </w:r>
          </w:p>
        </w:tc>
        <w:tc>
          <w:tcPr>
            <w:tcW w:w="477" w:type="pct"/>
            <w:shd w:val="clear" w:color="auto" w:fill="FFFFFF"/>
            <w:vAlign w:val="center"/>
          </w:tcPr>
          <w:p w:rsidR="00694E6A" w:rsidRPr="00694E6A" w:rsidRDefault="00BB5BA8" w:rsidP="00A02DE3">
            <w:pPr>
              <w:ind w:firstLine="0"/>
              <w:jc w:val="center"/>
              <w:rPr>
                <w:rFonts w:ascii="Times New Roman" w:hAnsi="Times New Roman" w:cs="Times New Roman"/>
              </w:rPr>
            </w:pPr>
            <w:r>
              <w:rPr>
                <w:rFonts w:ascii="Times New Roman" w:hAnsi="Times New Roman" w:cs="Times New Roman"/>
              </w:rPr>
              <w:t>1</w:t>
            </w:r>
            <w:r w:rsidR="000A4ED5">
              <w:rPr>
                <w:rFonts w:ascii="Times New Roman" w:hAnsi="Times New Roman" w:cs="Times New Roman"/>
              </w:rPr>
              <w:t>/0</w:t>
            </w:r>
          </w:p>
        </w:tc>
        <w:tc>
          <w:tcPr>
            <w:tcW w:w="442" w:type="pct"/>
            <w:shd w:val="clear" w:color="auto" w:fill="FFFFFF"/>
          </w:tcPr>
          <w:p w:rsidR="00694E6A" w:rsidRPr="00694E6A" w:rsidRDefault="00694E6A" w:rsidP="00A02DE3">
            <w:pPr>
              <w:ind w:firstLine="0"/>
              <w:jc w:val="center"/>
              <w:rPr>
                <w:rFonts w:ascii="Times New Roman" w:hAnsi="Times New Roman" w:cs="Times New Roman"/>
              </w:rPr>
            </w:pPr>
          </w:p>
        </w:tc>
        <w:tc>
          <w:tcPr>
            <w:tcW w:w="442" w:type="pct"/>
            <w:shd w:val="clear" w:color="auto" w:fill="FFFFFF"/>
            <w:vAlign w:val="center"/>
          </w:tcPr>
          <w:p w:rsidR="00694E6A" w:rsidRPr="00694E6A" w:rsidRDefault="00694E6A" w:rsidP="00A02DE3">
            <w:pPr>
              <w:ind w:firstLine="0"/>
              <w:jc w:val="center"/>
              <w:rPr>
                <w:rFonts w:ascii="Times New Roman" w:hAnsi="Times New Roman" w:cs="Times New Roman"/>
              </w:rPr>
            </w:pPr>
          </w:p>
        </w:tc>
        <w:tc>
          <w:tcPr>
            <w:tcW w:w="346" w:type="pct"/>
            <w:shd w:val="clear" w:color="auto" w:fill="FFFFFF"/>
          </w:tcPr>
          <w:p w:rsidR="00694E6A" w:rsidRPr="00694E6A" w:rsidRDefault="00694E6A" w:rsidP="00A02DE3">
            <w:pPr>
              <w:ind w:firstLine="0"/>
              <w:jc w:val="center"/>
              <w:rPr>
                <w:rFonts w:ascii="Times New Roman" w:hAnsi="Times New Roman" w:cs="Times New Roman"/>
              </w:rPr>
            </w:pPr>
          </w:p>
        </w:tc>
        <w:tc>
          <w:tcPr>
            <w:tcW w:w="352" w:type="pct"/>
            <w:shd w:val="clear" w:color="auto" w:fill="FFFFFF"/>
            <w:vAlign w:val="center"/>
          </w:tcPr>
          <w:p w:rsidR="00694E6A" w:rsidRPr="00694E6A" w:rsidRDefault="00050C74" w:rsidP="00A02DE3">
            <w:pPr>
              <w:ind w:firstLine="0"/>
              <w:jc w:val="center"/>
              <w:rPr>
                <w:rFonts w:ascii="Times New Roman" w:hAnsi="Times New Roman" w:cs="Times New Roman"/>
              </w:rPr>
            </w:pPr>
            <w:r>
              <w:rPr>
                <w:rFonts w:ascii="Times New Roman" w:hAnsi="Times New Roman" w:cs="Times New Roman"/>
              </w:rPr>
              <w:t>12</w:t>
            </w:r>
          </w:p>
        </w:tc>
        <w:tc>
          <w:tcPr>
            <w:tcW w:w="992" w:type="pct"/>
            <w:shd w:val="clear" w:color="auto" w:fill="FFFFFF"/>
            <w:vAlign w:val="center"/>
          </w:tcPr>
          <w:p w:rsidR="00694E6A" w:rsidRPr="00694E6A" w:rsidRDefault="00211716" w:rsidP="00AC7CA0">
            <w:pPr>
              <w:ind w:firstLine="0"/>
              <w:rPr>
                <w:rFonts w:ascii="Times New Roman" w:hAnsi="Times New Roman" w:cs="Times New Roman"/>
              </w:rPr>
            </w:pPr>
            <w:r>
              <w:rPr>
                <w:rFonts w:ascii="Times New Roman" w:hAnsi="Times New Roman" w:cs="Times New Roman"/>
              </w:rPr>
              <w:t>УО, Д</w:t>
            </w:r>
            <w:r w:rsidR="00694E6A" w:rsidRPr="00694E6A">
              <w:rPr>
                <w:rFonts w:ascii="Times New Roman" w:hAnsi="Times New Roman" w:cs="Times New Roman"/>
              </w:rPr>
              <w:t>, Т</w:t>
            </w:r>
          </w:p>
        </w:tc>
      </w:tr>
      <w:tr w:rsidR="00694E6A" w:rsidRPr="00694E6A" w:rsidTr="000A4ED5">
        <w:tc>
          <w:tcPr>
            <w:tcW w:w="444" w:type="pct"/>
            <w:shd w:val="clear" w:color="auto" w:fill="FFFFFF"/>
            <w:vAlign w:val="center"/>
          </w:tcPr>
          <w:p w:rsidR="00694E6A" w:rsidRPr="00694E6A" w:rsidRDefault="00694E6A" w:rsidP="00A02DE3">
            <w:pPr>
              <w:ind w:left="-36" w:firstLine="36"/>
              <w:rPr>
                <w:rFonts w:ascii="Times New Roman" w:hAnsi="Times New Roman" w:cs="Times New Roman"/>
                <w:lang w:eastAsia="ru-RU"/>
              </w:rPr>
            </w:pPr>
            <w:r w:rsidRPr="00694E6A">
              <w:rPr>
                <w:rFonts w:ascii="Times New Roman" w:hAnsi="Times New Roman" w:cs="Times New Roman"/>
                <w:lang w:eastAsia="ru-RU"/>
              </w:rPr>
              <w:t>Тема 2</w:t>
            </w:r>
          </w:p>
        </w:tc>
        <w:tc>
          <w:tcPr>
            <w:tcW w:w="1083" w:type="pct"/>
            <w:shd w:val="clear" w:color="auto" w:fill="FFFFFF"/>
          </w:tcPr>
          <w:p w:rsidR="00694E6A" w:rsidRPr="00694E6A" w:rsidRDefault="00694E6A" w:rsidP="00694E6A">
            <w:pPr>
              <w:ind w:firstLine="36"/>
              <w:rPr>
                <w:rFonts w:ascii="Times New Roman" w:hAnsi="Times New Roman" w:cs="Times New Roman"/>
              </w:rPr>
            </w:pPr>
            <w:r w:rsidRPr="00694E6A">
              <w:rPr>
                <w:rFonts w:ascii="Times New Roman" w:hAnsi="Times New Roman" w:cs="Times New Roman"/>
              </w:rPr>
              <w:t>Коммуникативные качества речи. Лексические нормы и средства выразительности.</w:t>
            </w:r>
          </w:p>
        </w:tc>
        <w:tc>
          <w:tcPr>
            <w:tcW w:w="422" w:type="pct"/>
            <w:shd w:val="clear" w:color="auto" w:fill="FFFFFF"/>
            <w:vAlign w:val="center"/>
          </w:tcPr>
          <w:p w:rsidR="00694E6A" w:rsidRPr="00694E6A" w:rsidRDefault="00050C74" w:rsidP="00A02DE3">
            <w:pPr>
              <w:ind w:firstLine="0"/>
              <w:jc w:val="center"/>
              <w:rPr>
                <w:rFonts w:ascii="Times New Roman" w:hAnsi="Times New Roman" w:cs="Times New Roman"/>
              </w:rPr>
            </w:pPr>
            <w:r>
              <w:rPr>
                <w:rFonts w:ascii="Times New Roman" w:hAnsi="Times New Roman" w:cs="Times New Roman"/>
              </w:rPr>
              <w:t>14</w:t>
            </w:r>
          </w:p>
        </w:tc>
        <w:tc>
          <w:tcPr>
            <w:tcW w:w="477" w:type="pct"/>
            <w:shd w:val="clear" w:color="auto" w:fill="FFFFFF"/>
            <w:vAlign w:val="center"/>
          </w:tcPr>
          <w:p w:rsidR="00694E6A" w:rsidRPr="00694E6A" w:rsidRDefault="00BB5BA8" w:rsidP="00A02DE3">
            <w:pPr>
              <w:ind w:firstLine="0"/>
              <w:jc w:val="center"/>
              <w:rPr>
                <w:rFonts w:ascii="Times New Roman" w:hAnsi="Times New Roman" w:cs="Times New Roman"/>
              </w:rPr>
            </w:pPr>
            <w:r>
              <w:rPr>
                <w:rFonts w:ascii="Times New Roman" w:hAnsi="Times New Roman" w:cs="Times New Roman"/>
              </w:rPr>
              <w:t>1</w:t>
            </w:r>
            <w:r w:rsidR="000A4ED5">
              <w:rPr>
                <w:rFonts w:ascii="Times New Roman" w:hAnsi="Times New Roman" w:cs="Times New Roman"/>
              </w:rPr>
              <w:t>/0</w:t>
            </w:r>
          </w:p>
        </w:tc>
        <w:tc>
          <w:tcPr>
            <w:tcW w:w="442" w:type="pct"/>
            <w:shd w:val="clear" w:color="auto" w:fill="FFFFFF"/>
          </w:tcPr>
          <w:p w:rsidR="00694E6A" w:rsidRPr="00694E6A" w:rsidRDefault="00694E6A" w:rsidP="00A02DE3">
            <w:pPr>
              <w:ind w:firstLine="0"/>
              <w:jc w:val="center"/>
              <w:rPr>
                <w:rFonts w:ascii="Times New Roman" w:hAnsi="Times New Roman" w:cs="Times New Roman"/>
              </w:rPr>
            </w:pPr>
          </w:p>
        </w:tc>
        <w:tc>
          <w:tcPr>
            <w:tcW w:w="442" w:type="pct"/>
            <w:shd w:val="clear" w:color="auto" w:fill="FFFFFF"/>
            <w:vAlign w:val="center"/>
          </w:tcPr>
          <w:p w:rsidR="00694E6A" w:rsidRPr="00694E6A" w:rsidRDefault="00BB5BA8" w:rsidP="00A02DE3">
            <w:pPr>
              <w:ind w:firstLine="0"/>
              <w:jc w:val="center"/>
              <w:rPr>
                <w:rFonts w:ascii="Times New Roman" w:hAnsi="Times New Roman" w:cs="Times New Roman"/>
              </w:rPr>
            </w:pPr>
            <w:r>
              <w:rPr>
                <w:rFonts w:ascii="Times New Roman" w:hAnsi="Times New Roman" w:cs="Times New Roman"/>
              </w:rPr>
              <w:t>1</w:t>
            </w:r>
            <w:r w:rsidR="000A4ED5">
              <w:rPr>
                <w:rFonts w:ascii="Times New Roman" w:hAnsi="Times New Roman" w:cs="Times New Roman"/>
              </w:rPr>
              <w:t>/0</w:t>
            </w:r>
          </w:p>
        </w:tc>
        <w:tc>
          <w:tcPr>
            <w:tcW w:w="346" w:type="pct"/>
            <w:shd w:val="clear" w:color="auto" w:fill="FFFFFF"/>
          </w:tcPr>
          <w:p w:rsidR="00694E6A" w:rsidRPr="00694E6A" w:rsidRDefault="00694E6A" w:rsidP="00A02DE3">
            <w:pPr>
              <w:ind w:firstLine="0"/>
              <w:jc w:val="center"/>
              <w:rPr>
                <w:rFonts w:ascii="Times New Roman" w:hAnsi="Times New Roman" w:cs="Times New Roman"/>
              </w:rPr>
            </w:pPr>
          </w:p>
        </w:tc>
        <w:tc>
          <w:tcPr>
            <w:tcW w:w="352" w:type="pct"/>
            <w:shd w:val="clear" w:color="auto" w:fill="FFFFFF"/>
            <w:vAlign w:val="center"/>
          </w:tcPr>
          <w:p w:rsidR="00694E6A" w:rsidRPr="00694E6A" w:rsidRDefault="00050C74" w:rsidP="00A02DE3">
            <w:pPr>
              <w:ind w:firstLine="0"/>
              <w:jc w:val="center"/>
              <w:rPr>
                <w:rFonts w:ascii="Times New Roman" w:hAnsi="Times New Roman" w:cs="Times New Roman"/>
              </w:rPr>
            </w:pPr>
            <w:r>
              <w:rPr>
                <w:rFonts w:ascii="Times New Roman" w:hAnsi="Times New Roman" w:cs="Times New Roman"/>
              </w:rPr>
              <w:t>12</w:t>
            </w:r>
          </w:p>
        </w:tc>
        <w:tc>
          <w:tcPr>
            <w:tcW w:w="992" w:type="pct"/>
            <w:shd w:val="clear" w:color="auto" w:fill="FFFFFF"/>
            <w:vAlign w:val="center"/>
          </w:tcPr>
          <w:p w:rsidR="00694E6A" w:rsidRPr="00694E6A" w:rsidRDefault="00694E6A" w:rsidP="00AC7CA0">
            <w:pPr>
              <w:ind w:firstLine="0"/>
              <w:rPr>
                <w:rFonts w:ascii="Times New Roman" w:hAnsi="Times New Roman" w:cs="Times New Roman"/>
              </w:rPr>
            </w:pPr>
            <w:r w:rsidRPr="00694E6A">
              <w:rPr>
                <w:rFonts w:ascii="Times New Roman" w:hAnsi="Times New Roman" w:cs="Times New Roman"/>
              </w:rPr>
              <w:t>УО, СЗ</w:t>
            </w:r>
          </w:p>
        </w:tc>
      </w:tr>
      <w:tr w:rsidR="00694E6A" w:rsidRPr="00694E6A" w:rsidTr="000A4ED5">
        <w:tc>
          <w:tcPr>
            <w:tcW w:w="444" w:type="pct"/>
            <w:shd w:val="clear" w:color="auto" w:fill="FFFFFF"/>
            <w:vAlign w:val="center"/>
          </w:tcPr>
          <w:p w:rsidR="00694E6A" w:rsidRPr="00694E6A" w:rsidRDefault="00694E6A" w:rsidP="00A02DE3">
            <w:pPr>
              <w:ind w:left="-36" w:firstLine="36"/>
              <w:rPr>
                <w:rFonts w:ascii="Times New Roman" w:hAnsi="Times New Roman" w:cs="Times New Roman"/>
                <w:lang w:eastAsia="ru-RU"/>
              </w:rPr>
            </w:pPr>
            <w:r w:rsidRPr="00694E6A">
              <w:rPr>
                <w:rFonts w:ascii="Times New Roman" w:hAnsi="Times New Roman" w:cs="Times New Roman"/>
                <w:lang w:eastAsia="ru-RU"/>
              </w:rPr>
              <w:t>Тема 3</w:t>
            </w:r>
          </w:p>
        </w:tc>
        <w:tc>
          <w:tcPr>
            <w:tcW w:w="1083" w:type="pct"/>
            <w:shd w:val="clear" w:color="auto" w:fill="FFFFFF"/>
          </w:tcPr>
          <w:p w:rsidR="00694E6A" w:rsidRPr="00694E6A" w:rsidRDefault="00694E6A" w:rsidP="00694E6A">
            <w:pPr>
              <w:ind w:firstLine="36"/>
              <w:rPr>
                <w:rFonts w:ascii="Times New Roman" w:hAnsi="Times New Roman" w:cs="Times New Roman"/>
              </w:rPr>
            </w:pPr>
            <w:r w:rsidRPr="00694E6A">
              <w:rPr>
                <w:rFonts w:ascii="Times New Roman" w:hAnsi="Times New Roman" w:cs="Times New Roman"/>
              </w:rPr>
              <w:t>Орфоэпические, морфологические, синтаксические, орфографические и пунктуационные нормы.</w:t>
            </w:r>
          </w:p>
        </w:tc>
        <w:tc>
          <w:tcPr>
            <w:tcW w:w="422" w:type="pct"/>
            <w:shd w:val="clear" w:color="auto" w:fill="FFFFFF"/>
            <w:vAlign w:val="center"/>
          </w:tcPr>
          <w:p w:rsidR="00694E6A" w:rsidRPr="00694E6A" w:rsidRDefault="00050C74" w:rsidP="00A02DE3">
            <w:pPr>
              <w:ind w:firstLine="0"/>
              <w:jc w:val="center"/>
              <w:rPr>
                <w:rFonts w:ascii="Times New Roman" w:hAnsi="Times New Roman" w:cs="Times New Roman"/>
              </w:rPr>
            </w:pPr>
            <w:r>
              <w:rPr>
                <w:rFonts w:ascii="Times New Roman" w:hAnsi="Times New Roman" w:cs="Times New Roman"/>
              </w:rPr>
              <w:t>1</w:t>
            </w:r>
            <w:r w:rsidR="00E544CB">
              <w:rPr>
                <w:rFonts w:ascii="Times New Roman" w:hAnsi="Times New Roman" w:cs="Times New Roman"/>
              </w:rPr>
              <w:t>4</w:t>
            </w:r>
          </w:p>
        </w:tc>
        <w:tc>
          <w:tcPr>
            <w:tcW w:w="477" w:type="pct"/>
            <w:shd w:val="clear" w:color="auto" w:fill="FFFFFF"/>
            <w:vAlign w:val="center"/>
          </w:tcPr>
          <w:p w:rsidR="00694E6A" w:rsidRPr="00694E6A" w:rsidRDefault="00694E6A" w:rsidP="00A02DE3">
            <w:pPr>
              <w:ind w:firstLine="0"/>
              <w:jc w:val="center"/>
              <w:rPr>
                <w:rFonts w:ascii="Times New Roman" w:hAnsi="Times New Roman" w:cs="Times New Roman"/>
              </w:rPr>
            </w:pPr>
          </w:p>
        </w:tc>
        <w:tc>
          <w:tcPr>
            <w:tcW w:w="442" w:type="pct"/>
            <w:shd w:val="clear" w:color="auto" w:fill="FFFFFF"/>
          </w:tcPr>
          <w:p w:rsidR="00694E6A" w:rsidRPr="00694E6A" w:rsidRDefault="00694E6A" w:rsidP="00A02DE3">
            <w:pPr>
              <w:ind w:firstLine="0"/>
              <w:jc w:val="center"/>
              <w:rPr>
                <w:rFonts w:ascii="Times New Roman" w:hAnsi="Times New Roman" w:cs="Times New Roman"/>
              </w:rPr>
            </w:pPr>
          </w:p>
        </w:tc>
        <w:tc>
          <w:tcPr>
            <w:tcW w:w="442" w:type="pct"/>
            <w:shd w:val="clear" w:color="auto" w:fill="FFFFFF"/>
            <w:vAlign w:val="center"/>
          </w:tcPr>
          <w:p w:rsidR="00694E6A" w:rsidRPr="00694E6A" w:rsidRDefault="00211716" w:rsidP="00A02DE3">
            <w:pPr>
              <w:ind w:firstLine="0"/>
              <w:jc w:val="center"/>
              <w:rPr>
                <w:rFonts w:ascii="Times New Roman" w:hAnsi="Times New Roman" w:cs="Times New Roman"/>
              </w:rPr>
            </w:pPr>
            <w:r>
              <w:rPr>
                <w:rFonts w:ascii="Times New Roman" w:hAnsi="Times New Roman" w:cs="Times New Roman"/>
              </w:rPr>
              <w:t>2</w:t>
            </w:r>
            <w:r w:rsidR="000A4ED5">
              <w:rPr>
                <w:rFonts w:ascii="Times New Roman" w:hAnsi="Times New Roman" w:cs="Times New Roman"/>
              </w:rPr>
              <w:t>/0</w:t>
            </w:r>
          </w:p>
        </w:tc>
        <w:tc>
          <w:tcPr>
            <w:tcW w:w="346" w:type="pct"/>
            <w:shd w:val="clear" w:color="auto" w:fill="FFFFFF"/>
          </w:tcPr>
          <w:p w:rsidR="00694E6A" w:rsidRPr="00694E6A" w:rsidRDefault="00694E6A" w:rsidP="00A02DE3">
            <w:pPr>
              <w:ind w:firstLine="0"/>
              <w:jc w:val="center"/>
              <w:rPr>
                <w:rFonts w:ascii="Times New Roman" w:hAnsi="Times New Roman" w:cs="Times New Roman"/>
              </w:rPr>
            </w:pPr>
          </w:p>
        </w:tc>
        <w:tc>
          <w:tcPr>
            <w:tcW w:w="352" w:type="pct"/>
            <w:shd w:val="clear" w:color="auto" w:fill="FFFFFF"/>
            <w:vAlign w:val="center"/>
          </w:tcPr>
          <w:p w:rsidR="00694E6A" w:rsidRPr="00694E6A" w:rsidRDefault="00050C74" w:rsidP="00A02DE3">
            <w:pPr>
              <w:ind w:firstLine="0"/>
              <w:jc w:val="center"/>
              <w:rPr>
                <w:rFonts w:ascii="Times New Roman" w:hAnsi="Times New Roman" w:cs="Times New Roman"/>
              </w:rPr>
            </w:pPr>
            <w:r>
              <w:rPr>
                <w:rFonts w:ascii="Times New Roman" w:hAnsi="Times New Roman" w:cs="Times New Roman"/>
              </w:rPr>
              <w:t>1</w:t>
            </w:r>
            <w:r w:rsidR="00E544CB">
              <w:rPr>
                <w:rFonts w:ascii="Times New Roman" w:hAnsi="Times New Roman" w:cs="Times New Roman"/>
              </w:rPr>
              <w:t>2</w:t>
            </w:r>
          </w:p>
        </w:tc>
        <w:tc>
          <w:tcPr>
            <w:tcW w:w="992" w:type="pct"/>
            <w:shd w:val="clear" w:color="auto" w:fill="FFFFFF"/>
            <w:vAlign w:val="center"/>
          </w:tcPr>
          <w:p w:rsidR="00694E6A" w:rsidRPr="00694E6A" w:rsidRDefault="00211716" w:rsidP="00AC7CA0">
            <w:pPr>
              <w:ind w:firstLine="0"/>
              <w:rPr>
                <w:rFonts w:ascii="Times New Roman" w:hAnsi="Times New Roman" w:cs="Times New Roman"/>
              </w:rPr>
            </w:pPr>
            <w:r>
              <w:rPr>
                <w:rFonts w:ascii="Times New Roman" w:hAnsi="Times New Roman" w:cs="Times New Roman"/>
              </w:rPr>
              <w:t>Д</w:t>
            </w:r>
            <w:r w:rsidR="00694E6A" w:rsidRPr="00694E6A">
              <w:rPr>
                <w:rFonts w:ascii="Times New Roman" w:hAnsi="Times New Roman" w:cs="Times New Roman"/>
              </w:rPr>
              <w:t>, Т</w:t>
            </w:r>
          </w:p>
        </w:tc>
      </w:tr>
      <w:tr w:rsidR="00BB5BA8" w:rsidRPr="00694E6A" w:rsidTr="000A4ED5">
        <w:tc>
          <w:tcPr>
            <w:tcW w:w="444" w:type="pct"/>
            <w:shd w:val="clear" w:color="auto" w:fill="FFFFFF"/>
            <w:vAlign w:val="center"/>
          </w:tcPr>
          <w:p w:rsidR="00BB5BA8" w:rsidRPr="00694E6A" w:rsidRDefault="00BB5BA8" w:rsidP="00A02DE3">
            <w:pPr>
              <w:ind w:left="-36" w:firstLine="36"/>
              <w:rPr>
                <w:rFonts w:ascii="Times New Roman" w:hAnsi="Times New Roman" w:cs="Times New Roman"/>
                <w:lang w:eastAsia="ru-RU"/>
              </w:rPr>
            </w:pPr>
            <w:r w:rsidRPr="00694E6A">
              <w:rPr>
                <w:rFonts w:ascii="Times New Roman" w:hAnsi="Times New Roman" w:cs="Times New Roman"/>
                <w:lang w:eastAsia="ru-RU"/>
              </w:rPr>
              <w:t xml:space="preserve">Тема </w:t>
            </w:r>
            <w:r w:rsidRPr="00694E6A">
              <w:rPr>
                <w:rFonts w:ascii="Times New Roman" w:hAnsi="Times New Roman" w:cs="Times New Roman"/>
                <w:lang w:val="en-US" w:eastAsia="ru-RU"/>
              </w:rPr>
              <w:t>4</w:t>
            </w:r>
          </w:p>
        </w:tc>
        <w:tc>
          <w:tcPr>
            <w:tcW w:w="1083" w:type="pct"/>
            <w:shd w:val="clear" w:color="auto" w:fill="FFFFFF"/>
          </w:tcPr>
          <w:p w:rsidR="00BB5BA8" w:rsidRPr="00694E6A" w:rsidRDefault="00BB5BA8" w:rsidP="00694E6A">
            <w:pPr>
              <w:ind w:firstLine="36"/>
              <w:rPr>
                <w:rFonts w:ascii="Times New Roman" w:hAnsi="Times New Roman" w:cs="Times New Roman"/>
              </w:rPr>
            </w:pPr>
            <w:r w:rsidRPr="00694E6A">
              <w:rPr>
                <w:rFonts w:ascii="Times New Roman" w:hAnsi="Times New Roman" w:cs="Times New Roman"/>
              </w:rPr>
              <w:t>Стилистические нормы. Использование языковых средств в разных стилях речи.</w:t>
            </w:r>
          </w:p>
        </w:tc>
        <w:tc>
          <w:tcPr>
            <w:tcW w:w="422" w:type="pct"/>
            <w:shd w:val="clear" w:color="auto" w:fill="FFFFFF"/>
            <w:vAlign w:val="center"/>
          </w:tcPr>
          <w:p w:rsidR="00BB5BA8" w:rsidRPr="00BB5BA8" w:rsidRDefault="00050C74" w:rsidP="00BB5BA8">
            <w:pPr>
              <w:ind w:firstLine="0"/>
              <w:jc w:val="center"/>
              <w:rPr>
                <w:rFonts w:ascii="Times New Roman" w:hAnsi="Times New Roman" w:cs="Times New Roman"/>
              </w:rPr>
            </w:pPr>
            <w:r>
              <w:rPr>
                <w:rFonts w:ascii="Times New Roman" w:hAnsi="Times New Roman" w:cs="Times New Roman"/>
              </w:rPr>
              <w:t>1</w:t>
            </w:r>
            <w:r w:rsidR="00E544CB">
              <w:rPr>
                <w:rFonts w:ascii="Times New Roman" w:hAnsi="Times New Roman" w:cs="Times New Roman"/>
              </w:rPr>
              <w:t>4</w:t>
            </w:r>
          </w:p>
        </w:tc>
        <w:tc>
          <w:tcPr>
            <w:tcW w:w="477" w:type="pct"/>
            <w:shd w:val="clear" w:color="auto" w:fill="FFFFFF"/>
            <w:vAlign w:val="center"/>
          </w:tcPr>
          <w:p w:rsidR="00BB5BA8" w:rsidRPr="00694E6A" w:rsidRDefault="00211716" w:rsidP="00A02DE3">
            <w:pPr>
              <w:ind w:firstLine="0"/>
              <w:jc w:val="center"/>
              <w:rPr>
                <w:rFonts w:ascii="Times New Roman" w:hAnsi="Times New Roman" w:cs="Times New Roman"/>
              </w:rPr>
            </w:pPr>
            <w:r>
              <w:rPr>
                <w:rFonts w:ascii="Times New Roman" w:hAnsi="Times New Roman" w:cs="Times New Roman"/>
              </w:rPr>
              <w:t>1</w:t>
            </w:r>
            <w:r w:rsidR="000A4ED5">
              <w:rPr>
                <w:rFonts w:ascii="Times New Roman" w:hAnsi="Times New Roman" w:cs="Times New Roman"/>
              </w:rPr>
              <w:t>/0</w:t>
            </w:r>
          </w:p>
        </w:tc>
        <w:tc>
          <w:tcPr>
            <w:tcW w:w="442" w:type="pct"/>
            <w:shd w:val="clear" w:color="auto" w:fill="FFFFFF"/>
          </w:tcPr>
          <w:p w:rsidR="00BB5BA8" w:rsidRPr="00694E6A" w:rsidRDefault="00BB5BA8" w:rsidP="00A02DE3">
            <w:pPr>
              <w:ind w:firstLine="0"/>
              <w:jc w:val="center"/>
              <w:rPr>
                <w:rFonts w:ascii="Times New Roman" w:hAnsi="Times New Roman" w:cs="Times New Roman"/>
              </w:rPr>
            </w:pPr>
          </w:p>
        </w:tc>
        <w:tc>
          <w:tcPr>
            <w:tcW w:w="442" w:type="pct"/>
            <w:shd w:val="clear" w:color="auto" w:fill="FFFFFF"/>
            <w:vAlign w:val="center"/>
          </w:tcPr>
          <w:p w:rsidR="00BB5BA8" w:rsidRPr="00694E6A" w:rsidRDefault="00BB5BA8" w:rsidP="00A02DE3">
            <w:pPr>
              <w:ind w:firstLine="0"/>
              <w:jc w:val="center"/>
              <w:rPr>
                <w:rFonts w:ascii="Times New Roman" w:hAnsi="Times New Roman" w:cs="Times New Roman"/>
              </w:rPr>
            </w:pPr>
            <w:r>
              <w:rPr>
                <w:rFonts w:ascii="Times New Roman" w:hAnsi="Times New Roman" w:cs="Times New Roman"/>
              </w:rPr>
              <w:t>1</w:t>
            </w:r>
            <w:r w:rsidR="000A4ED5">
              <w:rPr>
                <w:rFonts w:ascii="Times New Roman" w:hAnsi="Times New Roman" w:cs="Times New Roman"/>
              </w:rPr>
              <w:t>/0</w:t>
            </w:r>
          </w:p>
        </w:tc>
        <w:tc>
          <w:tcPr>
            <w:tcW w:w="346" w:type="pct"/>
            <w:shd w:val="clear" w:color="auto" w:fill="FFFFFF"/>
          </w:tcPr>
          <w:p w:rsidR="00BB5BA8" w:rsidRPr="00694E6A" w:rsidRDefault="00BB5BA8" w:rsidP="00A02DE3">
            <w:pPr>
              <w:ind w:firstLine="0"/>
              <w:jc w:val="center"/>
              <w:rPr>
                <w:rFonts w:ascii="Times New Roman" w:hAnsi="Times New Roman" w:cs="Times New Roman"/>
              </w:rPr>
            </w:pPr>
          </w:p>
        </w:tc>
        <w:tc>
          <w:tcPr>
            <w:tcW w:w="352" w:type="pct"/>
            <w:shd w:val="clear" w:color="auto" w:fill="FFFFFF"/>
            <w:vAlign w:val="center"/>
          </w:tcPr>
          <w:p w:rsidR="00BB5BA8" w:rsidRPr="00694E6A" w:rsidRDefault="00050C74" w:rsidP="00A02DE3">
            <w:pPr>
              <w:ind w:firstLine="0"/>
              <w:jc w:val="center"/>
              <w:rPr>
                <w:rFonts w:ascii="Times New Roman" w:hAnsi="Times New Roman" w:cs="Times New Roman"/>
              </w:rPr>
            </w:pPr>
            <w:r>
              <w:rPr>
                <w:rFonts w:ascii="Times New Roman" w:hAnsi="Times New Roman" w:cs="Times New Roman"/>
              </w:rPr>
              <w:t>12</w:t>
            </w:r>
          </w:p>
        </w:tc>
        <w:tc>
          <w:tcPr>
            <w:tcW w:w="992" w:type="pct"/>
            <w:shd w:val="clear" w:color="auto" w:fill="FFFFFF"/>
            <w:vAlign w:val="center"/>
          </w:tcPr>
          <w:p w:rsidR="00BB5BA8" w:rsidRPr="00694E6A" w:rsidRDefault="00211716" w:rsidP="00211716">
            <w:pPr>
              <w:ind w:firstLine="0"/>
              <w:rPr>
                <w:rFonts w:ascii="Times New Roman" w:hAnsi="Times New Roman" w:cs="Times New Roman"/>
              </w:rPr>
            </w:pPr>
            <w:r w:rsidRPr="00694E6A">
              <w:rPr>
                <w:rFonts w:ascii="Times New Roman" w:hAnsi="Times New Roman" w:cs="Times New Roman"/>
              </w:rPr>
              <w:t>УО</w:t>
            </w:r>
            <w:r>
              <w:rPr>
                <w:rFonts w:ascii="Times New Roman" w:hAnsi="Times New Roman" w:cs="Times New Roman"/>
              </w:rPr>
              <w:t xml:space="preserve">, </w:t>
            </w:r>
            <w:r w:rsidR="00BB5BA8" w:rsidRPr="00694E6A">
              <w:rPr>
                <w:rFonts w:ascii="Times New Roman" w:hAnsi="Times New Roman" w:cs="Times New Roman"/>
              </w:rPr>
              <w:t>Т, СЗ</w:t>
            </w:r>
          </w:p>
        </w:tc>
      </w:tr>
      <w:tr w:rsidR="00BB5BA8" w:rsidRPr="00694E6A" w:rsidTr="000A4ED5">
        <w:tc>
          <w:tcPr>
            <w:tcW w:w="444" w:type="pct"/>
            <w:shd w:val="clear" w:color="auto" w:fill="FFFFFF"/>
            <w:vAlign w:val="center"/>
          </w:tcPr>
          <w:p w:rsidR="00BB5BA8" w:rsidRPr="00694E6A" w:rsidRDefault="00BB5BA8" w:rsidP="00A02DE3">
            <w:pPr>
              <w:ind w:left="-36" w:firstLine="36"/>
              <w:rPr>
                <w:rFonts w:ascii="Times New Roman" w:hAnsi="Times New Roman" w:cs="Times New Roman"/>
                <w:lang w:eastAsia="ru-RU"/>
              </w:rPr>
            </w:pPr>
            <w:r w:rsidRPr="00694E6A">
              <w:rPr>
                <w:rFonts w:ascii="Times New Roman" w:hAnsi="Times New Roman" w:cs="Times New Roman"/>
                <w:lang w:eastAsia="ru-RU"/>
              </w:rPr>
              <w:t>Тема 5</w:t>
            </w:r>
          </w:p>
        </w:tc>
        <w:tc>
          <w:tcPr>
            <w:tcW w:w="1083" w:type="pct"/>
            <w:shd w:val="clear" w:color="auto" w:fill="FFFFFF"/>
          </w:tcPr>
          <w:p w:rsidR="00BB5BA8" w:rsidRPr="00694E6A" w:rsidRDefault="00BB5BA8" w:rsidP="00694E6A">
            <w:pPr>
              <w:ind w:firstLine="36"/>
              <w:rPr>
                <w:rFonts w:ascii="Times New Roman" w:hAnsi="Times New Roman" w:cs="Times New Roman"/>
              </w:rPr>
            </w:pPr>
            <w:r w:rsidRPr="00694E6A">
              <w:rPr>
                <w:rFonts w:ascii="Times New Roman" w:hAnsi="Times New Roman" w:cs="Times New Roman"/>
              </w:rPr>
              <w:t>Нормы разговорной речи. Риторика.</w:t>
            </w:r>
          </w:p>
        </w:tc>
        <w:tc>
          <w:tcPr>
            <w:tcW w:w="422" w:type="pct"/>
            <w:shd w:val="clear" w:color="auto" w:fill="FFFFFF"/>
            <w:vAlign w:val="center"/>
          </w:tcPr>
          <w:p w:rsidR="00BB5BA8" w:rsidRPr="00BB5BA8" w:rsidRDefault="00050C74" w:rsidP="00BB5BA8">
            <w:pPr>
              <w:ind w:firstLine="0"/>
              <w:jc w:val="center"/>
              <w:rPr>
                <w:rFonts w:ascii="Times New Roman" w:hAnsi="Times New Roman" w:cs="Times New Roman"/>
              </w:rPr>
            </w:pPr>
            <w:r>
              <w:rPr>
                <w:rFonts w:ascii="Times New Roman" w:hAnsi="Times New Roman" w:cs="Times New Roman"/>
              </w:rPr>
              <w:t>1</w:t>
            </w:r>
            <w:r w:rsidR="00E544CB">
              <w:rPr>
                <w:rFonts w:ascii="Times New Roman" w:hAnsi="Times New Roman" w:cs="Times New Roman"/>
              </w:rPr>
              <w:t>3</w:t>
            </w:r>
          </w:p>
        </w:tc>
        <w:tc>
          <w:tcPr>
            <w:tcW w:w="477" w:type="pct"/>
            <w:shd w:val="clear" w:color="auto" w:fill="FFFFFF"/>
            <w:vAlign w:val="center"/>
          </w:tcPr>
          <w:p w:rsidR="00BB5BA8" w:rsidRPr="00694E6A" w:rsidRDefault="00211716" w:rsidP="00A02DE3">
            <w:pPr>
              <w:ind w:firstLine="0"/>
              <w:jc w:val="center"/>
              <w:rPr>
                <w:rFonts w:ascii="Times New Roman" w:hAnsi="Times New Roman" w:cs="Times New Roman"/>
              </w:rPr>
            </w:pPr>
            <w:r>
              <w:rPr>
                <w:rFonts w:ascii="Times New Roman" w:hAnsi="Times New Roman" w:cs="Times New Roman"/>
              </w:rPr>
              <w:t>1</w:t>
            </w:r>
            <w:r w:rsidR="000A4ED5">
              <w:rPr>
                <w:rFonts w:ascii="Times New Roman" w:hAnsi="Times New Roman" w:cs="Times New Roman"/>
              </w:rPr>
              <w:t>/0</w:t>
            </w:r>
          </w:p>
        </w:tc>
        <w:tc>
          <w:tcPr>
            <w:tcW w:w="442" w:type="pct"/>
            <w:shd w:val="clear" w:color="auto" w:fill="FFFFFF"/>
          </w:tcPr>
          <w:p w:rsidR="00BB5BA8" w:rsidRPr="00694E6A" w:rsidRDefault="00BB5BA8" w:rsidP="00A02DE3">
            <w:pPr>
              <w:ind w:firstLine="0"/>
              <w:jc w:val="center"/>
              <w:rPr>
                <w:rFonts w:ascii="Times New Roman" w:hAnsi="Times New Roman" w:cs="Times New Roman"/>
              </w:rPr>
            </w:pPr>
          </w:p>
        </w:tc>
        <w:tc>
          <w:tcPr>
            <w:tcW w:w="442" w:type="pct"/>
            <w:shd w:val="clear" w:color="auto" w:fill="FFFFFF"/>
            <w:vAlign w:val="center"/>
          </w:tcPr>
          <w:p w:rsidR="00BB5BA8" w:rsidRPr="00694E6A" w:rsidRDefault="00BB5BA8" w:rsidP="00A02DE3">
            <w:pPr>
              <w:ind w:firstLine="0"/>
              <w:jc w:val="center"/>
              <w:rPr>
                <w:rFonts w:ascii="Times New Roman" w:hAnsi="Times New Roman" w:cs="Times New Roman"/>
              </w:rPr>
            </w:pPr>
          </w:p>
        </w:tc>
        <w:tc>
          <w:tcPr>
            <w:tcW w:w="346" w:type="pct"/>
            <w:shd w:val="clear" w:color="auto" w:fill="FFFFFF"/>
          </w:tcPr>
          <w:p w:rsidR="00BB5BA8" w:rsidRPr="00694E6A" w:rsidRDefault="00BB5BA8" w:rsidP="00A02DE3">
            <w:pPr>
              <w:ind w:firstLine="0"/>
              <w:jc w:val="center"/>
              <w:rPr>
                <w:rFonts w:ascii="Times New Roman" w:hAnsi="Times New Roman" w:cs="Times New Roman"/>
              </w:rPr>
            </w:pPr>
          </w:p>
        </w:tc>
        <w:tc>
          <w:tcPr>
            <w:tcW w:w="352" w:type="pct"/>
            <w:shd w:val="clear" w:color="auto" w:fill="FFFFFF"/>
            <w:vAlign w:val="center"/>
          </w:tcPr>
          <w:p w:rsidR="00BB5BA8" w:rsidRPr="00694E6A" w:rsidRDefault="00050C74" w:rsidP="00A02DE3">
            <w:pPr>
              <w:ind w:firstLine="0"/>
              <w:jc w:val="center"/>
              <w:rPr>
                <w:rFonts w:ascii="Times New Roman" w:hAnsi="Times New Roman" w:cs="Times New Roman"/>
              </w:rPr>
            </w:pPr>
            <w:r>
              <w:rPr>
                <w:rFonts w:ascii="Times New Roman" w:hAnsi="Times New Roman" w:cs="Times New Roman"/>
              </w:rPr>
              <w:t>1</w:t>
            </w:r>
            <w:r w:rsidR="00E544CB">
              <w:rPr>
                <w:rFonts w:ascii="Times New Roman" w:hAnsi="Times New Roman" w:cs="Times New Roman"/>
              </w:rPr>
              <w:t>2</w:t>
            </w:r>
          </w:p>
        </w:tc>
        <w:tc>
          <w:tcPr>
            <w:tcW w:w="992" w:type="pct"/>
            <w:shd w:val="clear" w:color="auto" w:fill="FFFFFF"/>
            <w:vAlign w:val="center"/>
          </w:tcPr>
          <w:p w:rsidR="00BB5BA8" w:rsidRPr="00694E6A" w:rsidRDefault="00BB5BA8" w:rsidP="00AC7CA0">
            <w:pPr>
              <w:ind w:firstLine="0"/>
              <w:rPr>
                <w:rFonts w:ascii="Times New Roman" w:hAnsi="Times New Roman" w:cs="Times New Roman"/>
              </w:rPr>
            </w:pPr>
            <w:r w:rsidRPr="00694E6A">
              <w:rPr>
                <w:rFonts w:ascii="Times New Roman" w:hAnsi="Times New Roman" w:cs="Times New Roman"/>
              </w:rPr>
              <w:t>УО, СЗ</w:t>
            </w:r>
          </w:p>
        </w:tc>
      </w:tr>
      <w:tr w:rsidR="00EA6761" w:rsidRPr="00694E6A" w:rsidTr="000A4ED5">
        <w:tc>
          <w:tcPr>
            <w:tcW w:w="1527" w:type="pct"/>
            <w:gridSpan w:val="2"/>
            <w:shd w:val="clear" w:color="auto" w:fill="FFFFFF"/>
            <w:vAlign w:val="center"/>
          </w:tcPr>
          <w:p w:rsidR="00EA6761" w:rsidRPr="00694E6A" w:rsidRDefault="00EA6761" w:rsidP="00A02DE3">
            <w:pPr>
              <w:ind w:firstLine="36"/>
              <w:rPr>
                <w:rFonts w:ascii="Times New Roman" w:hAnsi="Times New Roman" w:cs="Times New Roman"/>
              </w:rPr>
            </w:pPr>
            <w:r w:rsidRPr="00694E6A">
              <w:rPr>
                <w:rFonts w:ascii="Times New Roman" w:hAnsi="Times New Roman" w:cs="Times New Roman"/>
              </w:rPr>
              <w:t>Промежуточная аттестация</w:t>
            </w:r>
            <w:r w:rsidR="00C54BD0" w:rsidRPr="00694E6A">
              <w:rPr>
                <w:rFonts w:ascii="Times New Roman" w:hAnsi="Times New Roman" w:cs="Times New Roman"/>
              </w:rPr>
              <w:t xml:space="preserve"> (контроль)</w:t>
            </w:r>
          </w:p>
        </w:tc>
        <w:tc>
          <w:tcPr>
            <w:tcW w:w="422" w:type="pct"/>
            <w:shd w:val="clear" w:color="auto" w:fill="FFFFFF"/>
            <w:vAlign w:val="center"/>
          </w:tcPr>
          <w:p w:rsidR="00EA6761" w:rsidRPr="00694E6A" w:rsidRDefault="00C54BD0" w:rsidP="00A02DE3">
            <w:pPr>
              <w:ind w:firstLine="0"/>
              <w:jc w:val="center"/>
              <w:rPr>
                <w:rFonts w:ascii="Times New Roman" w:hAnsi="Times New Roman" w:cs="Times New Roman"/>
              </w:rPr>
            </w:pPr>
            <w:r w:rsidRPr="00694E6A">
              <w:rPr>
                <w:rFonts w:ascii="Times New Roman" w:hAnsi="Times New Roman" w:cs="Times New Roman"/>
              </w:rPr>
              <w:t>4</w:t>
            </w:r>
          </w:p>
        </w:tc>
        <w:tc>
          <w:tcPr>
            <w:tcW w:w="477" w:type="pct"/>
            <w:shd w:val="clear" w:color="auto" w:fill="FFFFFF"/>
            <w:vAlign w:val="center"/>
          </w:tcPr>
          <w:p w:rsidR="00EA6761" w:rsidRPr="00694E6A" w:rsidRDefault="00EA6761" w:rsidP="00A02DE3">
            <w:pPr>
              <w:ind w:firstLine="0"/>
              <w:jc w:val="center"/>
              <w:rPr>
                <w:rFonts w:ascii="Times New Roman" w:hAnsi="Times New Roman" w:cs="Times New Roman"/>
              </w:rPr>
            </w:pPr>
          </w:p>
        </w:tc>
        <w:tc>
          <w:tcPr>
            <w:tcW w:w="442" w:type="pct"/>
            <w:shd w:val="clear" w:color="auto" w:fill="FFFFFF"/>
          </w:tcPr>
          <w:p w:rsidR="00EA6761" w:rsidRPr="00694E6A" w:rsidRDefault="00EA6761" w:rsidP="00A02DE3">
            <w:pPr>
              <w:ind w:firstLine="0"/>
              <w:jc w:val="center"/>
              <w:rPr>
                <w:rFonts w:ascii="Times New Roman" w:hAnsi="Times New Roman" w:cs="Times New Roman"/>
              </w:rPr>
            </w:pPr>
          </w:p>
        </w:tc>
        <w:tc>
          <w:tcPr>
            <w:tcW w:w="442" w:type="pct"/>
            <w:shd w:val="clear" w:color="auto" w:fill="FFFFFF"/>
            <w:vAlign w:val="center"/>
          </w:tcPr>
          <w:p w:rsidR="00EA6761" w:rsidRPr="00694E6A" w:rsidRDefault="00EA6761" w:rsidP="00A02DE3">
            <w:pPr>
              <w:ind w:firstLine="0"/>
              <w:jc w:val="center"/>
              <w:rPr>
                <w:rFonts w:ascii="Times New Roman" w:hAnsi="Times New Roman" w:cs="Times New Roman"/>
              </w:rPr>
            </w:pPr>
          </w:p>
        </w:tc>
        <w:tc>
          <w:tcPr>
            <w:tcW w:w="346" w:type="pct"/>
            <w:shd w:val="clear" w:color="auto" w:fill="FFFFFF"/>
          </w:tcPr>
          <w:p w:rsidR="00EA6761" w:rsidRPr="00694E6A" w:rsidRDefault="00EA6761" w:rsidP="00A02DE3">
            <w:pPr>
              <w:ind w:firstLine="0"/>
              <w:jc w:val="center"/>
              <w:rPr>
                <w:rFonts w:ascii="Times New Roman" w:hAnsi="Times New Roman" w:cs="Times New Roman"/>
              </w:rPr>
            </w:pPr>
          </w:p>
        </w:tc>
        <w:tc>
          <w:tcPr>
            <w:tcW w:w="352" w:type="pct"/>
            <w:shd w:val="clear" w:color="auto" w:fill="FFFFFF"/>
            <w:vAlign w:val="center"/>
          </w:tcPr>
          <w:p w:rsidR="00EA6761" w:rsidRPr="00694E6A" w:rsidRDefault="00EA6761" w:rsidP="00A02DE3">
            <w:pPr>
              <w:ind w:firstLine="0"/>
              <w:jc w:val="center"/>
              <w:rPr>
                <w:rFonts w:ascii="Times New Roman" w:hAnsi="Times New Roman" w:cs="Times New Roman"/>
              </w:rPr>
            </w:pPr>
          </w:p>
        </w:tc>
        <w:tc>
          <w:tcPr>
            <w:tcW w:w="992" w:type="pct"/>
            <w:shd w:val="clear" w:color="auto" w:fill="FFFFFF"/>
          </w:tcPr>
          <w:p w:rsidR="00EA6761" w:rsidRPr="00694E6A" w:rsidRDefault="00EA6761" w:rsidP="00A02DE3">
            <w:pPr>
              <w:ind w:firstLine="0"/>
              <w:jc w:val="center"/>
              <w:rPr>
                <w:rFonts w:ascii="Times New Roman" w:hAnsi="Times New Roman" w:cs="Times New Roman"/>
              </w:rPr>
            </w:pPr>
            <w:r w:rsidRPr="00694E6A">
              <w:rPr>
                <w:rFonts w:ascii="Times New Roman" w:hAnsi="Times New Roman" w:cs="Times New Roman"/>
              </w:rPr>
              <w:t>Зачет</w:t>
            </w:r>
          </w:p>
        </w:tc>
      </w:tr>
      <w:tr w:rsidR="000A4ED5" w:rsidRPr="00694E6A" w:rsidTr="000A4ED5">
        <w:tc>
          <w:tcPr>
            <w:tcW w:w="1527" w:type="pct"/>
            <w:gridSpan w:val="2"/>
            <w:shd w:val="clear" w:color="auto" w:fill="FFFFFF"/>
            <w:vAlign w:val="center"/>
          </w:tcPr>
          <w:p w:rsidR="000A4ED5" w:rsidRPr="00694E6A" w:rsidRDefault="000A4ED5" w:rsidP="00A02DE3">
            <w:pPr>
              <w:ind w:firstLine="36"/>
              <w:rPr>
                <w:rFonts w:ascii="Times New Roman" w:hAnsi="Times New Roman" w:cs="Times New Roman"/>
                <w:b/>
                <w:sz w:val="24"/>
                <w:szCs w:val="24"/>
              </w:rPr>
            </w:pPr>
            <w:r>
              <w:rPr>
                <w:rFonts w:ascii="Times New Roman" w:hAnsi="Times New Roman" w:cs="Times New Roman"/>
                <w:b/>
                <w:sz w:val="24"/>
                <w:szCs w:val="24"/>
              </w:rPr>
              <w:t>Итого с учетом ЭО\ДОТ</w:t>
            </w:r>
          </w:p>
        </w:tc>
        <w:tc>
          <w:tcPr>
            <w:tcW w:w="422" w:type="pct"/>
            <w:shd w:val="clear" w:color="auto" w:fill="FFFFFF"/>
            <w:vAlign w:val="center"/>
          </w:tcPr>
          <w:p w:rsidR="000A4ED5" w:rsidRDefault="000A4ED5" w:rsidP="00BB5BA8">
            <w:pPr>
              <w:ind w:firstLine="0"/>
              <w:jc w:val="center"/>
              <w:rPr>
                <w:rFonts w:ascii="Times New Roman" w:hAnsi="Times New Roman" w:cs="Times New Roman"/>
                <w:sz w:val="24"/>
                <w:szCs w:val="24"/>
              </w:rPr>
            </w:pPr>
          </w:p>
        </w:tc>
        <w:tc>
          <w:tcPr>
            <w:tcW w:w="477" w:type="pct"/>
            <w:shd w:val="clear" w:color="auto" w:fill="FFFFFF"/>
            <w:vAlign w:val="center"/>
          </w:tcPr>
          <w:p w:rsidR="000A4ED5" w:rsidRDefault="000A4ED5" w:rsidP="00A02DE3">
            <w:pPr>
              <w:ind w:firstLine="0"/>
              <w:jc w:val="center"/>
              <w:rPr>
                <w:rFonts w:ascii="Times New Roman" w:hAnsi="Times New Roman" w:cs="Times New Roman"/>
                <w:sz w:val="24"/>
                <w:szCs w:val="24"/>
              </w:rPr>
            </w:pPr>
            <w:r>
              <w:rPr>
                <w:rFonts w:ascii="Times New Roman" w:hAnsi="Times New Roman" w:cs="Times New Roman"/>
                <w:sz w:val="24"/>
                <w:szCs w:val="24"/>
              </w:rPr>
              <w:t>4/0</w:t>
            </w:r>
          </w:p>
        </w:tc>
        <w:tc>
          <w:tcPr>
            <w:tcW w:w="442" w:type="pct"/>
            <w:shd w:val="clear" w:color="auto" w:fill="FFFFFF"/>
          </w:tcPr>
          <w:p w:rsidR="000A4ED5" w:rsidRPr="00694E6A" w:rsidRDefault="000A4ED5" w:rsidP="00A02DE3">
            <w:pPr>
              <w:ind w:firstLine="0"/>
              <w:jc w:val="center"/>
              <w:rPr>
                <w:rFonts w:ascii="Times New Roman" w:hAnsi="Times New Roman" w:cs="Times New Roman"/>
                <w:sz w:val="24"/>
                <w:szCs w:val="24"/>
              </w:rPr>
            </w:pPr>
          </w:p>
        </w:tc>
        <w:tc>
          <w:tcPr>
            <w:tcW w:w="442" w:type="pct"/>
            <w:shd w:val="clear" w:color="auto" w:fill="FFFFFF"/>
            <w:vAlign w:val="center"/>
          </w:tcPr>
          <w:p w:rsidR="000A4ED5" w:rsidRDefault="000A4ED5" w:rsidP="00A02DE3">
            <w:pPr>
              <w:ind w:firstLine="0"/>
              <w:jc w:val="center"/>
              <w:rPr>
                <w:rFonts w:ascii="Times New Roman" w:hAnsi="Times New Roman" w:cs="Times New Roman"/>
                <w:sz w:val="24"/>
                <w:szCs w:val="24"/>
              </w:rPr>
            </w:pPr>
            <w:r>
              <w:rPr>
                <w:rFonts w:ascii="Times New Roman" w:hAnsi="Times New Roman" w:cs="Times New Roman"/>
                <w:sz w:val="24"/>
                <w:szCs w:val="24"/>
              </w:rPr>
              <w:t>4/0</w:t>
            </w:r>
          </w:p>
        </w:tc>
        <w:tc>
          <w:tcPr>
            <w:tcW w:w="346" w:type="pct"/>
            <w:shd w:val="clear" w:color="auto" w:fill="FFFFFF"/>
          </w:tcPr>
          <w:p w:rsidR="000A4ED5" w:rsidRPr="00694E6A" w:rsidRDefault="000A4ED5" w:rsidP="00A02DE3">
            <w:pPr>
              <w:ind w:firstLine="0"/>
              <w:jc w:val="center"/>
              <w:rPr>
                <w:rFonts w:ascii="Times New Roman" w:hAnsi="Times New Roman" w:cs="Times New Roman"/>
                <w:sz w:val="24"/>
                <w:szCs w:val="24"/>
              </w:rPr>
            </w:pPr>
          </w:p>
        </w:tc>
        <w:tc>
          <w:tcPr>
            <w:tcW w:w="352" w:type="pct"/>
            <w:shd w:val="clear" w:color="auto" w:fill="FFFFFF"/>
            <w:vAlign w:val="center"/>
          </w:tcPr>
          <w:p w:rsidR="000A4ED5" w:rsidRPr="00694E6A" w:rsidRDefault="000A4ED5" w:rsidP="00A02DE3">
            <w:pPr>
              <w:ind w:firstLine="0"/>
              <w:jc w:val="center"/>
              <w:rPr>
                <w:rFonts w:ascii="Times New Roman" w:hAnsi="Times New Roman" w:cs="Times New Roman"/>
                <w:sz w:val="24"/>
                <w:szCs w:val="24"/>
              </w:rPr>
            </w:pPr>
          </w:p>
        </w:tc>
        <w:tc>
          <w:tcPr>
            <w:tcW w:w="992" w:type="pct"/>
            <w:shd w:val="clear" w:color="auto" w:fill="FFFFFF"/>
          </w:tcPr>
          <w:p w:rsidR="000A4ED5" w:rsidRPr="00694E6A" w:rsidRDefault="000A4ED5" w:rsidP="00A02DE3">
            <w:pPr>
              <w:ind w:firstLine="0"/>
              <w:jc w:val="center"/>
              <w:rPr>
                <w:rFonts w:ascii="Times New Roman" w:hAnsi="Times New Roman" w:cs="Times New Roman"/>
                <w:sz w:val="24"/>
                <w:szCs w:val="24"/>
              </w:rPr>
            </w:pPr>
          </w:p>
        </w:tc>
      </w:tr>
      <w:tr w:rsidR="00EA6761" w:rsidRPr="00694E6A" w:rsidTr="000A4ED5">
        <w:tc>
          <w:tcPr>
            <w:tcW w:w="1527" w:type="pct"/>
            <w:gridSpan w:val="2"/>
            <w:shd w:val="clear" w:color="auto" w:fill="FFFFFF"/>
            <w:vAlign w:val="center"/>
          </w:tcPr>
          <w:p w:rsidR="00EA6761" w:rsidRPr="00694E6A" w:rsidRDefault="00EA6761" w:rsidP="00A02DE3">
            <w:pPr>
              <w:ind w:firstLine="36"/>
              <w:rPr>
                <w:rFonts w:ascii="Times New Roman" w:hAnsi="Times New Roman" w:cs="Times New Roman"/>
                <w:sz w:val="24"/>
                <w:szCs w:val="24"/>
              </w:rPr>
            </w:pPr>
            <w:r w:rsidRPr="00694E6A">
              <w:rPr>
                <w:rFonts w:ascii="Times New Roman" w:hAnsi="Times New Roman" w:cs="Times New Roman"/>
                <w:b/>
                <w:sz w:val="24"/>
                <w:szCs w:val="24"/>
              </w:rPr>
              <w:t>Всего:</w:t>
            </w:r>
          </w:p>
        </w:tc>
        <w:tc>
          <w:tcPr>
            <w:tcW w:w="422" w:type="pct"/>
            <w:shd w:val="clear" w:color="auto" w:fill="FFFFFF"/>
            <w:vAlign w:val="center"/>
          </w:tcPr>
          <w:p w:rsidR="00EA6761" w:rsidRPr="00694E6A" w:rsidRDefault="00BB5BA8" w:rsidP="00BB5BA8">
            <w:pPr>
              <w:ind w:firstLine="0"/>
              <w:jc w:val="center"/>
              <w:rPr>
                <w:rFonts w:ascii="Times New Roman" w:hAnsi="Times New Roman" w:cs="Times New Roman"/>
                <w:sz w:val="24"/>
                <w:szCs w:val="24"/>
              </w:rPr>
            </w:pPr>
            <w:r>
              <w:rPr>
                <w:rFonts w:ascii="Times New Roman" w:hAnsi="Times New Roman" w:cs="Times New Roman"/>
                <w:sz w:val="24"/>
                <w:szCs w:val="24"/>
              </w:rPr>
              <w:t>72</w:t>
            </w:r>
          </w:p>
        </w:tc>
        <w:tc>
          <w:tcPr>
            <w:tcW w:w="477" w:type="pct"/>
            <w:shd w:val="clear" w:color="auto" w:fill="FFFFFF"/>
            <w:vAlign w:val="center"/>
          </w:tcPr>
          <w:p w:rsidR="00EA6761" w:rsidRPr="00694E6A" w:rsidRDefault="00211716" w:rsidP="00A02DE3">
            <w:pPr>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442" w:type="pct"/>
            <w:shd w:val="clear" w:color="auto" w:fill="FFFFFF"/>
          </w:tcPr>
          <w:p w:rsidR="00EA6761" w:rsidRPr="00694E6A" w:rsidRDefault="00EA6761" w:rsidP="00A02DE3">
            <w:pPr>
              <w:ind w:firstLine="0"/>
              <w:jc w:val="center"/>
              <w:rPr>
                <w:rFonts w:ascii="Times New Roman" w:hAnsi="Times New Roman" w:cs="Times New Roman"/>
                <w:sz w:val="24"/>
                <w:szCs w:val="24"/>
              </w:rPr>
            </w:pPr>
          </w:p>
        </w:tc>
        <w:tc>
          <w:tcPr>
            <w:tcW w:w="442" w:type="pct"/>
            <w:shd w:val="clear" w:color="auto" w:fill="FFFFFF"/>
            <w:vAlign w:val="center"/>
          </w:tcPr>
          <w:p w:rsidR="00EA6761" w:rsidRPr="00694E6A" w:rsidRDefault="00BB5BA8" w:rsidP="00A02DE3">
            <w:pPr>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346" w:type="pct"/>
            <w:shd w:val="clear" w:color="auto" w:fill="FFFFFF"/>
          </w:tcPr>
          <w:p w:rsidR="00EA6761" w:rsidRPr="00694E6A" w:rsidRDefault="00EA6761" w:rsidP="00A02DE3">
            <w:pPr>
              <w:ind w:firstLine="0"/>
              <w:jc w:val="center"/>
              <w:rPr>
                <w:rFonts w:ascii="Times New Roman" w:hAnsi="Times New Roman" w:cs="Times New Roman"/>
                <w:sz w:val="24"/>
                <w:szCs w:val="24"/>
              </w:rPr>
            </w:pPr>
          </w:p>
        </w:tc>
        <w:tc>
          <w:tcPr>
            <w:tcW w:w="352" w:type="pct"/>
            <w:shd w:val="clear" w:color="auto" w:fill="FFFFFF"/>
            <w:vAlign w:val="center"/>
          </w:tcPr>
          <w:p w:rsidR="00EA6761" w:rsidRPr="00694E6A" w:rsidRDefault="00C54BD0" w:rsidP="00A02DE3">
            <w:pPr>
              <w:ind w:firstLine="0"/>
              <w:jc w:val="center"/>
              <w:rPr>
                <w:rFonts w:ascii="Times New Roman" w:hAnsi="Times New Roman" w:cs="Times New Roman"/>
                <w:sz w:val="24"/>
                <w:szCs w:val="24"/>
              </w:rPr>
            </w:pPr>
            <w:r w:rsidRPr="00694E6A">
              <w:rPr>
                <w:rFonts w:ascii="Times New Roman" w:hAnsi="Times New Roman" w:cs="Times New Roman"/>
                <w:sz w:val="24"/>
                <w:szCs w:val="24"/>
              </w:rPr>
              <w:t>6</w:t>
            </w:r>
            <w:r w:rsidR="00E544CB">
              <w:rPr>
                <w:rFonts w:ascii="Times New Roman" w:hAnsi="Times New Roman" w:cs="Times New Roman"/>
                <w:sz w:val="24"/>
                <w:szCs w:val="24"/>
              </w:rPr>
              <w:t>0</w:t>
            </w:r>
          </w:p>
        </w:tc>
        <w:tc>
          <w:tcPr>
            <w:tcW w:w="992" w:type="pct"/>
            <w:shd w:val="clear" w:color="auto" w:fill="FFFFFF"/>
          </w:tcPr>
          <w:p w:rsidR="00EA6761" w:rsidRPr="00694E6A" w:rsidRDefault="00EA6761" w:rsidP="00A02DE3">
            <w:pPr>
              <w:ind w:firstLine="0"/>
              <w:jc w:val="center"/>
              <w:rPr>
                <w:rFonts w:ascii="Times New Roman" w:hAnsi="Times New Roman" w:cs="Times New Roman"/>
                <w:sz w:val="24"/>
                <w:szCs w:val="24"/>
              </w:rPr>
            </w:pPr>
          </w:p>
        </w:tc>
      </w:tr>
    </w:tbl>
    <w:bookmarkEnd w:id="1"/>
    <w:p w:rsidR="00561BB1" w:rsidRPr="00790DB9" w:rsidRDefault="00E544CB" w:rsidP="00497B04">
      <w:pPr>
        <w:rPr>
          <w:rFonts w:ascii="Times New Roman" w:hAnsi="Times New Roman" w:cs="Times New Roman"/>
          <w:sz w:val="24"/>
          <w:szCs w:val="24"/>
        </w:rPr>
      </w:pPr>
      <w:r>
        <w:rPr>
          <w:rFonts w:ascii="Times New Roman" w:hAnsi="Times New Roman" w:cs="Times New Roman"/>
          <w:sz w:val="24"/>
          <w:szCs w:val="24"/>
        </w:rPr>
        <w:t>УО</w:t>
      </w:r>
      <w:r w:rsidR="00561BB1" w:rsidRPr="00790DB9">
        <w:rPr>
          <w:rFonts w:ascii="Times New Roman" w:hAnsi="Times New Roman" w:cs="Times New Roman"/>
          <w:sz w:val="24"/>
          <w:szCs w:val="24"/>
        </w:rPr>
        <w:t xml:space="preserve"> – устный опрос</w:t>
      </w:r>
      <w:r w:rsidR="00561BB1">
        <w:rPr>
          <w:rFonts w:ascii="Times New Roman" w:hAnsi="Times New Roman" w:cs="Times New Roman"/>
          <w:sz w:val="24"/>
          <w:szCs w:val="24"/>
        </w:rPr>
        <w:t xml:space="preserve"> </w:t>
      </w:r>
    </w:p>
    <w:p w:rsidR="00561BB1" w:rsidRPr="00790DB9" w:rsidRDefault="00E544CB" w:rsidP="00497B04">
      <w:pPr>
        <w:rPr>
          <w:rFonts w:ascii="Times New Roman" w:hAnsi="Times New Roman" w:cs="Times New Roman"/>
          <w:sz w:val="24"/>
          <w:szCs w:val="24"/>
        </w:rPr>
      </w:pPr>
      <w:r>
        <w:rPr>
          <w:rFonts w:ascii="Times New Roman" w:hAnsi="Times New Roman" w:cs="Times New Roman"/>
          <w:sz w:val="24"/>
          <w:szCs w:val="24"/>
        </w:rPr>
        <w:t>СЗ – ситуативная задача</w:t>
      </w:r>
    </w:p>
    <w:p w:rsidR="00866E45" w:rsidRPr="00790DB9" w:rsidRDefault="00E544CB" w:rsidP="00866E45">
      <w:pPr>
        <w:rPr>
          <w:rFonts w:ascii="Times New Roman" w:hAnsi="Times New Roman" w:cs="Times New Roman"/>
          <w:sz w:val="24"/>
          <w:szCs w:val="24"/>
        </w:rPr>
      </w:pPr>
      <w:r>
        <w:rPr>
          <w:rFonts w:ascii="Times New Roman" w:hAnsi="Times New Roman" w:cs="Times New Roman"/>
          <w:sz w:val="24"/>
          <w:szCs w:val="24"/>
        </w:rPr>
        <w:t>Т</w:t>
      </w:r>
      <w:r w:rsidR="00866E45" w:rsidRPr="00790DB9">
        <w:rPr>
          <w:rFonts w:ascii="Times New Roman" w:hAnsi="Times New Roman" w:cs="Times New Roman"/>
          <w:sz w:val="24"/>
          <w:szCs w:val="24"/>
        </w:rPr>
        <w:t xml:space="preserve"> – тестирование </w:t>
      </w:r>
    </w:p>
    <w:p w:rsidR="00561BB1" w:rsidRDefault="00E544CB" w:rsidP="00497B04">
      <w:pPr>
        <w:rPr>
          <w:rFonts w:ascii="Times New Roman" w:hAnsi="Times New Roman" w:cs="Times New Roman"/>
          <w:sz w:val="24"/>
          <w:szCs w:val="24"/>
        </w:rPr>
      </w:pPr>
      <w:r>
        <w:rPr>
          <w:rFonts w:ascii="Times New Roman" w:hAnsi="Times New Roman" w:cs="Times New Roman"/>
          <w:sz w:val="24"/>
          <w:szCs w:val="24"/>
        </w:rPr>
        <w:t>Д – доклад</w:t>
      </w:r>
    </w:p>
    <w:p w:rsidR="00866E45" w:rsidRPr="00790DB9" w:rsidRDefault="00866E45" w:rsidP="00497B04">
      <w:pPr>
        <w:rPr>
          <w:rFonts w:ascii="Times New Roman" w:hAnsi="Times New Roman" w:cs="Times New Roman"/>
          <w:sz w:val="24"/>
          <w:szCs w:val="24"/>
        </w:rPr>
      </w:pPr>
    </w:p>
    <w:p w:rsidR="00211F36" w:rsidRDefault="00211F36" w:rsidP="00497B04">
      <w:pPr>
        <w:ind w:firstLine="0"/>
        <w:rPr>
          <w:rFonts w:ascii="Times New Roman" w:hAnsi="Times New Roman" w:cs="Times New Roman"/>
          <w:b/>
          <w:sz w:val="24"/>
          <w:szCs w:val="24"/>
        </w:rPr>
      </w:pPr>
    </w:p>
    <w:p w:rsidR="00E74999" w:rsidRPr="001C2CF0" w:rsidRDefault="001C2CF0" w:rsidP="00497B04">
      <w:pPr>
        <w:ind w:firstLine="0"/>
        <w:jc w:val="center"/>
        <w:rPr>
          <w:rFonts w:ascii="Times New Roman" w:hAnsi="Times New Roman" w:cs="Times New Roman"/>
          <w:i/>
          <w:sz w:val="24"/>
          <w:szCs w:val="24"/>
        </w:rPr>
      </w:pPr>
      <w:r>
        <w:rPr>
          <w:rFonts w:ascii="Times New Roman" w:hAnsi="Times New Roman" w:cs="Times New Roman"/>
          <w:b/>
          <w:i/>
          <w:sz w:val="24"/>
          <w:szCs w:val="24"/>
        </w:rPr>
        <w:t xml:space="preserve">3.2. </w:t>
      </w:r>
      <w:r w:rsidR="00E74999" w:rsidRPr="001C2CF0">
        <w:rPr>
          <w:rFonts w:ascii="Times New Roman" w:hAnsi="Times New Roman" w:cs="Times New Roman"/>
          <w:b/>
          <w:i/>
          <w:sz w:val="24"/>
          <w:szCs w:val="24"/>
        </w:rPr>
        <w:t>Содержание дисциплины</w:t>
      </w:r>
      <w:r w:rsidR="00815F63">
        <w:rPr>
          <w:rFonts w:ascii="Times New Roman" w:hAnsi="Times New Roman" w:cs="Times New Roman"/>
          <w:b/>
          <w:i/>
          <w:sz w:val="24"/>
          <w:szCs w:val="24"/>
        </w:rPr>
        <w:t xml:space="preserve"> </w:t>
      </w:r>
    </w:p>
    <w:p w:rsidR="00694E6A" w:rsidRPr="00694E6A" w:rsidRDefault="00694E6A" w:rsidP="00694E6A">
      <w:pPr>
        <w:spacing w:line="276" w:lineRule="auto"/>
        <w:rPr>
          <w:rFonts w:ascii="Times New Roman" w:hAnsi="Times New Roman" w:cs="Times New Roman"/>
          <w:b/>
          <w:sz w:val="24"/>
          <w:szCs w:val="24"/>
          <w:lang w:eastAsia="zh-CN"/>
        </w:rPr>
      </w:pPr>
      <w:r w:rsidRPr="00694E6A">
        <w:rPr>
          <w:rFonts w:ascii="Times New Roman" w:hAnsi="Times New Roman" w:cs="Times New Roman"/>
          <w:b/>
          <w:sz w:val="24"/>
          <w:szCs w:val="24"/>
          <w:lang w:eastAsia="zh-CN"/>
        </w:rPr>
        <w:t>Тема 1. Ку</w:t>
      </w:r>
      <w:r w:rsidR="00E544CB">
        <w:rPr>
          <w:rFonts w:ascii="Times New Roman" w:hAnsi="Times New Roman" w:cs="Times New Roman"/>
          <w:b/>
          <w:sz w:val="24"/>
          <w:szCs w:val="24"/>
          <w:lang w:eastAsia="zh-CN"/>
        </w:rPr>
        <w:t>льтура речи. Язык и речь. Нормы.</w:t>
      </w:r>
    </w:p>
    <w:p w:rsidR="00694E6A" w:rsidRPr="00694E6A" w:rsidRDefault="00694E6A" w:rsidP="00694E6A">
      <w:pPr>
        <w:spacing w:line="276" w:lineRule="auto"/>
        <w:rPr>
          <w:rFonts w:ascii="Times New Roman" w:hAnsi="Times New Roman" w:cs="Times New Roman"/>
          <w:bCs/>
          <w:iCs/>
          <w:sz w:val="24"/>
          <w:szCs w:val="24"/>
          <w:lang w:eastAsia="zh-CN"/>
        </w:rPr>
      </w:pPr>
      <w:r w:rsidRPr="00694E6A">
        <w:rPr>
          <w:rFonts w:ascii="Times New Roman" w:hAnsi="Times New Roman" w:cs="Times New Roman"/>
          <w:bCs/>
          <w:iCs/>
          <w:sz w:val="24"/>
          <w:szCs w:val="24"/>
          <w:lang w:eastAsia="zh-CN"/>
        </w:rPr>
        <w:t>Культура речи как лингвистическая дисциплина. Нормы русского литературного языка. Лингвистические словари и справочники.</w:t>
      </w:r>
    </w:p>
    <w:p w:rsidR="00694E6A" w:rsidRPr="00694E6A" w:rsidRDefault="00694E6A" w:rsidP="00694E6A">
      <w:pPr>
        <w:spacing w:line="276" w:lineRule="auto"/>
        <w:rPr>
          <w:rFonts w:ascii="Times New Roman" w:hAnsi="Times New Roman" w:cs="Times New Roman"/>
          <w:b/>
          <w:sz w:val="24"/>
          <w:szCs w:val="24"/>
          <w:lang w:eastAsia="zh-CN"/>
        </w:rPr>
      </w:pPr>
      <w:r w:rsidRPr="00694E6A">
        <w:rPr>
          <w:rFonts w:ascii="Times New Roman" w:hAnsi="Times New Roman" w:cs="Times New Roman"/>
          <w:b/>
          <w:sz w:val="24"/>
          <w:szCs w:val="24"/>
          <w:lang w:eastAsia="zh-CN"/>
        </w:rPr>
        <w:lastRenderedPageBreak/>
        <w:t>Тема 2. Коммуникативные качества речи. Лексические н</w:t>
      </w:r>
      <w:r w:rsidR="00E544CB">
        <w:rPr>
          <w:rFonts w:ascii="Times New Roman" w:hAnsi="Times New Roman" w:cs="Times New Roman"/>
          <w:b/>
          <w:sz w:val="24"/>
          <w:szCs w:val="24"/>
          <w:lang w:eastAsia="zh-CN"/>
        </w:rPr>
        <w:t>ормы и средства выразительности.</w:t>
      </w:r>
    </w:p>
    <w:p w:rsidR="00694E6A" w:rsidRPr="00694E6A" w:rsidRDefault="00694E6A" w:rsidP="00694E6A">
      <w:pPr>
        <w:spacing w:line="276" w:lineRule="auto"/>
        <w:rPr>
          <w:rFonts w:ascii="Times New Roman" w:hAnsi="Times New Roman" w:cs="Times New Roman"/>
          <w:sz w:val="24"/>
          <w:szCs w:val="24"/>
          <w:lang w:eastAsia="zh-CN"/>
        </w:rPr>
      </w:pPr>
      <w:r w:rsidRPr="00694E6A">
        <w:rPr>
          <w:rFonts w:ascii="Times New Roman" w:hAnsi="Times New Roman" w:cs="Times New Roman"/>
          <w:sz w:val="24"/>
          <w:szCs w:val="24"/>
          <w:lang w:eastAsia="zh-CN"/>
        </w:rPr>
        <w:t>Точность речи. Ошибки в словоупотреблении. Богатство речи. Языковые средства выразительности. Понятность и чистота речи.</w:t>
      </w:r>
    </w:p>
    <w:p w:rsidR="00694E6A" w:rsidRPr="00694E6A" w:rsidRDefault="00694E6A" w:rsidP="00694E6A">
      <w:pPr>
        <w:spacing w:line="276" w:lineRule="auto"/>
        <w:rPr>
          <w:rFonts w:ascii="Times New Roman" w:hAnsi="Times New Roman" w:cs="Times New Roman"/>
          <w:b/>
          <w:sz w:val="24"/>
          <w:szCs w:val="24"/>
          <w:lang w:eastAsia="zh-CN"/>
        </w:rPr>
      </w:pPr>
      <w:r w:rsidRPr="00694E6A">
        <w:rPr>
          <w:rFonts w:ascii="Times New Roman" w:hAnsi="Times New Roman" w:cs="Times New Roman"/>
          <w:b/>
          <w:sz w:val="24"/>
          <w:szCs w:val="24"/>
          <w:lang w:eastAsia="zh-CN"/>
        </w:rPr>
        <w:t>Тема 3. Орфоэпические, морфологические, синтаксические, орфогра</w:t>
      </w:r>
      <w:r w:rsidR="00E544CB">
        <w:rPr>
          <w:rFonts w:ascii="Times New Roman" w:hAnsi="Times New Roman" w:cs="Times New Roman"/>
          <w:b/>
          <w:sz w:val="24"/>
          <w:szCs w:val="24"/>
          <w:lang w:eastAsia="zh-CN"/>
        </w:rPr>
        <w:t>фические и пунктуационные нормы.</w:t>
      </w:r>
    </w:p>
    <w:p w:rsidR="00694E6A" w:rsidRPr="00694E6A" w:rsidRDefault="00694E6A" w:rsidP="00694E6A">
      <w:pPr>
        <w:spacing w:line="276" w:lineRule="auto"/>
        <w:rPr>
          <w:rFonts w:ascii="Times New Roman" w:hAnsi="Times New Roman" w:cs="Times New Roman"/>
          <w:sz w:val="24"/>
          <w:szCs w:val="24"/>
          <w:lang w:eastAsia="zh-CN"/>
        </w:rPr>
      </w:pPr>
      <w:r w:rsidRPr="00694E6A">
        <w:rPr>
          <w:rFonts w:ascii="Times New Roman" w:hAnsi="Times New Roman" w:cs="Times New Roman"/>
          <w:sz w:val="24"/>
          <w:szCs w:val="24"/>
          <w:lang w:eastAsia="zh-CN"/>
        </w:rPr>
        <w:t>Правильность речи как коммуникативное качество речи. Соотношение «речь</w:t>
      </w:r>
      <w:r w:rsidRPr="00694E6A">
        <w:rPr>
          <w:rFonts w:ascii="Times New Roman" w:hAnsi="Times New Roman" w:cs="Times New Roman"/>
          <w:b/>
          <w:sz w:val="24"/>
          <w:szCs w:val="24"/>
          <w:lang w:eastAsia="zh-CN"/>
        </w:rPr>
        <w:t>–</w:t>
      </w:r>
      <w:r w:rsidRPr="00694E6A">
        <w:rPr>
          <w:rFonts w:ascii="Times New Roman" w:hAnsi="Times New Roman" w:cs="Times New Roman"/>
          <w:sz w:val="24"/>
          <w:szCs w:val="24"/>
          <w:lang w:eastAsia="zh-CN"/>
        </w:rPr>
        <w:t>язык». Правильность речи как соответствие ее языковой структуры действующим языковым нормам. Языковые нормы. Нормы произношения. Нормы ударения. Нормы словообразования. Орфоэпические нормы. Лексические нормы. Морфологические нормы. Синтаксические нормы. Пунктуационные нормы. Стилистические нормы.</w:t>
      </w:r>
    </w:p>
    <w:p w:rsidR="00694E6A" w:rsidRPr="00694E6A" w:rsidRDefault="00694E6A" w:rsidP="00694E6A">
      <w:pPr>
        <w:spacing w:line="276" w:lineRule="auto"/>
        <w:rPr>
          <w:rFonts w:ascii="Times New Roman" w:hAnsi="Times New Roman" w:cs="Times New Roman"/>
          <w:b/>
          <w:sz w:val="24"/>
          <w:szCs w:val="24"/>
          <w:lang w:eastAsia="zh-CN"/>
        </w:rPr>
      </w:pPr>
      <w:r w:rsidRPr="00694E6A">
        <w:rPr>
          <w:rFonts w:ascii="Times New Roman" w:hAnsi="Times New Roman" w:cs="Times New Roman"/>
          <w:b/>
          <w:sz w:val="24"/>
          <w:szCs w:val="24"/>
          <w:lang w:eastAsia="zh-CN"/>
        </w:rPr>
        <w:t>Тема 4.  Стилистические нормы. Использование языков</w:t>
      </w:r>
      <w:r w:rsidR="00E544CB">
        <w:rPr>
          <w:rFonts w:ascii="Times New Roman" w:hAnsi="Times New Roman" w:cs="Times New Roman"/>
          <w:b/>
          <w:sz w:val="24"/>
          <w:szCs w:val="24"/>
          <w:lang w:eastAsia="zh-CN"/>
        </w:rPr>
        <w:t>ых средств в разных стилях речи.</w:t>
      </w:r>
    </w:p>
    <w:p w:rsidR="00694E6A" w:rsidRPr="00694E6A" w:rsidRDefault="00694E6A" w:rsidP="00694E6A">
      <w:pPr>
        <w:spacing w:line="276" w:lineRule="auto"/>
        <w:rPr>
          <w:rFonts w:ascii="Times New Roman" w:hAnsi="Times New Roman" w:cs="Times New Roman"/>
          <w:sz w:val="24"/>
          <w:szCs w:val="24"/>
          <w:lang w:eastAsia="zh-CN"/>
        </w:rPr>
      </w:pPr>
      <w:r w:rsidRPr="00694E6A">
        <w:rPr>
          <w:rFonts w:ascii="Times New Roman" w:hAnsi="Times New Roman" w:cs="Times New Roman"/>
          <w:sz w:val="24"/>
          <w:szCs w:val="24"/>
          <w:lang w:eastAsia="zh-CN"/>
        </w:rPr>
        <w:t xml:space="preserve">Уместность и выразительность речи. Средства художественной выразительности. Культура письменной речи. Научный и публицистический стили. Культура официально-деловой речи. Официально-деловой стиль. </w:t>
      </w:r>
    </w:p>
    <w:p w:rsidR="00694E6A" w:rsidRPr="00694E6A" w:rsidRDefault="00694E6A" w:rsidP="00694E6A">
      <w:pPr>
        <w:spacing w:line="276" w:lineRule="auto"/>
        <w:rPr>
          <w:rFonts w:ascii="Times New Roman" w:hAnsi="Times New Roman" w:cs="Times New Roman"/>
          <w:sz w:val="24"/>
          <w:szCs w:val="24"/>
          <w:lang w:eastAsia="zh-CN"/>
        </w:rPr>
      </w:pPr>
      <w:r w:rsidRPr="00694E6A">
        <w:rPr>
          <w:rFonts w:ascii="Times New Roman" w:hAnsi="Times New Roman" w:cs="Times New Roman"/>
          <w:b/>
          <w:sz w:val="24"/>
          <w:szCs w:val="24"/>
          <w:lang w:eastAsia="zh-CN"/>
        </w:rPr>
        <w:t>Тема 5. Нормы разговорной речи. Риторика</w:t>
      </w:r>
      <w:r w:rsidR="00E544CB">
        <w:rPr>
          <w:rFonts w:ascii="Times New Roman" w:hAnsi="Times New Roman" w:cs="Times New Roman"/>
          <w:b/>
          <w:sz w:val="24"/>
          <w:szCs w:val="24"/>
          <w:lang w:eastAsia="zh-CN"/>
        </w:rPr>
        <w:t>.</w:t>
      </w:r>
    </w:p>
    <w:p w:rsidR="00694E6A" w:rsidRPr="00694E6A" w:rsidRDefault="00694E6A" w:rsidP="00694E6A">
      <w:pPr>
        <w:spacing w:line="276" w:lineRule="auto"/>
        <w:rPr>
          <w:rFonts w:ascii="Times New Roman" w:hAnsi="Times New Roman" w:cs="Times New Roman"/>
          <w:b/>
          <w:sz w:val="24"/>
          <w:szCs w:val="24"/>
          <w:lang w:eastAsia="zh-CN"/>
        </w:rPr>
      </w:pPr>
      <w:r w:rsidRPr="00694E6A">
        <w:rPr>
          <w:rFonts w:ascii="Times New Roman" w:hAnsi="Times New Roman" w:cs="Times New Roman"/>
          <w:sz w:val="24"/>
          <w:szCs w:val="24"/>
          <w:lang w:eastAsia="zh-CN"/>
        </w:rPr>
        <w:t>Культура устной речи. Разговорный стиль. Речевой этикет. Основы ораторского искусства. Невербальные средства общения.</w:t>
      </w:r>
    </w:p>
    <w:p w:rsidR="00824ECE" w:rsidRDefault="00824ECE" w:rsidP="00824ECE">
      <w:pPr>
        <w:ind w:firstLine="567"/>
        <w:rPr>
          <w:rFonts w:ascii="Times New Roman" w:hAnsi="Times New Roman" w:cs="Times New Roman"/>
          <w:i/>
          <w:sz w:val="20"/>
        </w:rPr>
      </w:pPr>
    </w:p>
    <w:p w:rsidR="00E544CB" w:rsidRDefault="00E544CB" w:rsidP="00E544CB">
      <w:pPr>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4. </w:t>
      </w:r>
      <w:r w:rsidRPr="00D67C50">
        <w:rPr>
          <w:rFonts w:ascii="Times New Roman" w:hAnsi="Times New Roman" w:cs="Times New Roman"/>
          <w:b/>
          <w:color w:val="000000"/>
          <w:sz w:val="24"/>
          <w:szCs w:val="24"/>
        </w:rPr>
        <w:t>Материалы текущего контроля успеваемости обучающихся и фонд оценочных средств промежуточной аттестации по дисциплине</w:t>
      </w:r>
    </w:p>
    <w:p w:rsidR="00E544CB" w:rsidRDefault="00E544CB" w:rsidP="00E544CB">
      <w:pPr>
        <w:rPr>
          <w:rFonts w:ascii="Times New Roman" w:hAnsi="Times New Roman" w:cs="Times New Roman"/>
          <w:b/>
          <w:color w:val="000000"/>
          <w:sz w:val="24"/>
          <w:szCs w:val="24"/>
        </w:rPr>
      </w:pPr>
      <w:r w:rsidRPr="001B0FDF">
        <w:rPr>
          <w:rFonts w:ascii="Times New Roman" w:hAnsi="Times New Roman" w:cs="Times New Roman"/>
          <w:b/>
          <w:i/>
          <w:sz w:val="24"/>
        </w:rPr>
        <w:t>4.1. Формы и методы текущего контроля успеваемости</w:t>
      </w:r>
      <w:r>
        <w:rPr>
          <w:rFonts w:ascii="Times New Roman" w:hAnsi="Times New Roman" w:cs="Times New Roman"/>
          <w:b/>
          <w:i/>
          <w:sz w:val="24"/>
        </w:rPr>
        <w:t xml:space="preserve"> обучающихся и промежуточной аттестации</w:t>
      </w:r>
    </w:p>
    <w:p w:rsidR="00E544CB" w:rsidRPr="008E3DE2" w:rsidRDefault="00E544CB" w:rsidP="00E544CB">
      <w:pPr>
        <w:ind w:firstLine="567"/>
        <w:rPr>
          <w:rFonts w:ascii="Times New Roman" w:hAnsi="Times New Roman" w:cs="Times New Roman"/>
          <w:sz w:val="24"/>
        </w:rPr>
      </w:pPr>
      <w:r w:rsidRPr="008E3DE2">
        <w:rPr>
          <w:rFonts w:ascii="Times New Roman" w:hAnsi="Times New Roman" w:cs="Times New Roman"/>
          <w:sz w:val="24"/>
        </w:rPr>
        <w:t>4.1.</w:t>
      </w:r>
      <w:r>
        <w:rPr>
          <w:rFonts w:ascii="Times New Roman" w:hAnsi="Times New Roman" w:cs="Times New Roman"/>
          <w:sz w:val="24"/>
        </w:rPr>
        <w:t>1. В ходе реализации дисциплины Б</w:t>
      </w:r>
      <w:proofErr w:type="gramStart"/>
      <w:r>
        <w:rPr>
          <w:rFonts w:ascii="Times New Roman" w:hAnsi="Times New Roman" w:cs="Times New Roman"/>
          <w:sz w:val="24"/>
        </w:rPr>
        <w:t>1.Б.</w:t>
      </w:r>
      <w:proofErr w:type="gramEnd"/>
      <w:r>
        <w:rPr>
          <w:rFonts w:ascii="Times New Roman" w:hAnsi="Times New Roman" w:cs="Times New Roman"/>
          <w:sz w:val="24"/>
        </w:rPr>
        <w:t xml:space="preserve">49 «Русский язык и культура речи» </w:t>
      </w:r>
      <w:r w:rsidRPr="008E3DE2">
        <w:rPr>
          <w:rFonts w:ascii="Times New Roman" w:hAnsi="Times New Roman" w:cs="Times New Roman"/>
          <w:sz w:val="24"/>
        </w:rPr>
        <w:t xml:space="preserve">используются следующие методы текущего контроля успеваемости обучающихся: </w:t>
      </w:r>
    </w:p>
    <w:p w:rsidR="00E544CB" w:rsidRPr="008E3DE2" w:rsidRDefault="00E544CB" w:rsidP="00E544CB">
      <w:pPr>
        <w:ind w:firstLine="567"/>
        <w:rPr>
          <w:rFonts w:ascii="Times New Roman" w:hAnsi="Times New Roman" w:cs="Times New Roman"/>
          <w:sz w:val="24"/>
        </w:rPr>
      </w:pPr>
      <w:r w:rsidRPr="008E3DE2">
        <w:rPr>
          <w:rFonts w:ascii="Times New Roman" w:hAnsi="Times New Roman" w:cs="Times New Roman"/>
          <w:sz w:val="24"/>
        </w:rPr>
        <w:t>– при проведении занятий лекционного типа:</w:t>
      </w:r>
      <w:r>
        <w:rPr>
          <w:rFonts w:ascii="Times New Roman" w:hAnsi="Times New Roman" w:cs="Times New Roman"/>
          <w:sz w:val="24"/>
        </w:rPr>
        <w:t xml:space="preserve"> устный опрос;</w:t>
      </w:r>
    </w:p>
    <w:p w:rsidR="00E544CB" w:rsidRDefault="00E544CB" w:rsidP="00E544CB">
      <w:pPr>
        <w:ind w:firstLine="567"/>
        <w:rPr>
          <w:rFonts w:ascii="Times New Roman" w:hAnsi="Times New Roman" w:cs="Times New Roman"/>
          <w:sz w:val="24"/>
        </w:rPr>
      </w:pPr>
      <w:r w:rsidRPr="008E3DE2">
        <w:rPr>
          <w:rFonts w:ascii="Times New Roman" w:hAnsi="Times New Roman" w:cs="Times New Roman"/>
          <w:sz w:val="24"/>
        </w:rPr>
        <w:t>– при проведении занятий семинарского типа:</w:t>
      </w:r>
      <w:r>
        <w:rPr>
          <w:rFonts w:ascii="Times New Roman" w:hAnsi="Times New Roman" w:cs="Times New Roman"/>
          <w:sz w:val="24"/>
        </w:rPr>
        <w:t xml:space="preserve"> устный опрос, ситуативная задача, доклад, тестирование;</w:t>
      </w:r>
    </w:p>
    <w:p w:rsidR="00E544CB" w:rsidRPr="008E3DE2" w:rsidRDefault="00E544CB" w:rsidP="00E544CB">
      <w:pPr>
        <w:ind w:firstLine="567"/>
        <w:rPr>
          <w:rFonts w:ascii="Times New Roman" w:hAnsi="Times New Roman" w:cs="Times New Roman"/>
          <w:sz w:val="24"/>
        </w:rPr>
      </w:pPr>
      <w:r w:rsidRPr="008E3DE2">
        <w:rPr>
          <w:rFonts w:ascii="Times New Roman" w:hAnsi="Times New Roman" w:cs="Times New Roman"/>
          <w:sz w:val="24"/>
        </w:rPr>
        <w:t>–</w:t>
      </w:r>
      <w:r>
        <w:rPr>
          <w:rFonts w:ascii="Times New Roman" w:hAnsi="Times New Roman" w:cs="Times New Roman"/>
          <w:sz w:val="24"/>
        </w:rPr>
        <w:t xml:space="preserve"> при </w:t>
      </w:r>
      <w:r w:rsidRPr="00D67C50">
        <w:rPr>
          <w:rFonts w:ascii="Times New Roman" w:hAnsi="Times New Roman" w:cs="Times New Roman"/>
          <w:sz w:val="24"/>
        </w:rPr>
        <w:t>контроле результатов самостоятельной работы студентов:</w:t>
      </w:r>
      <w:r>
        <w:rPr>
          <w:rFonts w:ascii="Times New Roman" w:hAnsi="Times New Roman" w:cs="Times New Roman"/>
          <w:sz w:val="24"/>
        </w:rPr>
        <w:t xml:space="preserve"> тестирование.</w:t>
      </w:r>
    </w:p>
    <w:p w:rsidR="00E544CB" w:rsidRPr="00824ECE" w:rsidRDefault="00E544CB" w:rsidP="00E544CB">
      <w:pPr>
        <w:widowControl w:val="0"/>
        <w:ind w:firstLine="708"/>
        <w:rPr>
          <w:rFonts w:ascii="Times New Roman" w:hAnsi="Times New Roman" w:cs="Times New Roman"/>
          <w:sz w:val="24"/>
          <w:szCs w:val="24"/>
        </w:rPr>
      </w:pPr>
      <w:r w:rsidRPr="003440D4">
        <w:rPr>
          <w:rFonts w:ascii="Times New Roman" w:hAnsi="Times New Roman" w:cs="Times New Roman"/>
          <w:sz w:val="24"/>
          <w:szCs w:val="24"/>
        </w:rPr>
        <w:t xml:space="preserve">На занятиях для решения воспитательных и учебных задач применяются следующие формы интерактивной работы: </w:t>
      </w:r>
      <w:proofErr w:type="spellStart"/>
      <w:r w:rsidRPr="003440D4">
        <w:rPr>
          <w:rFonts w:ascii="Times New Roman" w:hAnsi="Times New Roman" w:cs="Times New Roman"/>
          <w:color w:val="000000"/>
          <w:sz w:val="24"/>
          <w:szCs w:val="24"/>
        </w:rPr>
        <w:t>диалого</w:t>
      </w:r>
      <w:proofErr w:type="spellEnd"/>
      <w:r w:rsidRPr="003440D4">
        <w:rPr>
          <w:rFonts w:ascii="Times New Roman" w:hAnsi="Times New Roman" w:cs="Times New Roman"/>
          <w:color w:val="000000"/>
          <w:sz w:val="24"/>
          <w:szCs w:val="24"/>
        </w:rPr>
        <w:t>-дискуссионное обсуждение проблем, поисковый метод, исследовательский метод</w:t>
      </w:r>
      <w:r>
        <w:rPr>
          <w:rFonts w:ascii="Times New Roman" w:hAnsi="Times New Roman" w:cs="Times New Roman"/>
          <w:color w:val="000000"/>
          <w:sz w:val="24"/>
          <w:szCs w:val="24"/>
        </w:rPr>
        <w:t>,</w:t>
      </w:r>
      <w:r w:rsidRPr="003440D4">
        <w:rPr>
          <w:rFonts w:ascii="Times New Roman" w:hAnsi="Times New Roman" w:cs="Times New Roman"/>
          <w:sz w:val="24"/>
          <w:szCs w:val="24"/>
        </w:rPr>
        <w:t xml:space="preserve"> деловые игры, разбор конкретных ситуаций</w:t>
      </w:r>
      <w:r>
        <w:rPr>
          <w:rFonts w:ascii="Times New Roman" w:hAnsi="Times New Roman" w:cs="Times New Roman"/>
          <w:sz w:val="24"/>
          <w:szCs w:val="24"/>
        </w:rPr>
        <w:t>, защита проекта.</w:t>
      </w:r>
    </w:p>
    <w:p w:rsidR="00E544CB" w:rsidRPr="008E3DE2" w:rsidRDefault="00E544CB" w:rsidP="00E544CB">
      <w:pPr>
        <w:ind w:firstLine="567"/>
        <w:rPr>
          <w:rFonts w:ascii="Times New Roman" w:hAnsi="Times New Roman" w:cs="Times New Roman"/>
          <w:sz w:val="24"/>
        </w:rPr>
      </w:pPr>
      <w:r w:rsidRPr="008E3DE2">
        <w:rPr>
          <w:rFonts w:ascii="Times New Roman" w:hAnsi="Times New Roman" w:cs="Times New Roman"/>
          <w:sz w:val="24"/>
        </w:rPr>
        <w:t xml:space="preserve">4.1.2. </w:t>
      </w:r>
      <w:bookmarkStart w:id="2" w:name="_Hlk491719621"/>
      <w:r>
        <w:rPr>
          <w:rFonts w:ascii="Times New Roman" w:hAnsi="Times New Roman" w:cs="Times New Roman"/>
          <w:color w:val="000000"/>
          <w:sz w:val="24"/>
          <w:szCs w:val="24"/>
        </w:rPr>
        <w:t>Зачет</w:t>
      </w:r>
      <w:r w:rsidRPr="003D78ED">
        <w:rPr>
          <w:rFonts w:ascii="Times New Roman" w:hAnsi="Times New Roman" w:cs="Times New Roman"/>
          <w:color w:val="000000"/>
          <w:sz w:val="24"/>
          <w:szCs w:val="24"/>
        </w:rPr>
        <w:t xml:space="preserve"> проводится с применением следующих методов: </w:t>
      </w:r>
      <w:r>
        <w:rPr>
          <w:rFonts w:ascii="Times New Roman" w:hAnsi="Times New Roman" w:cs="Times New Roman"/>
          <w:color w:val="000000"/>
          <w:sz w:val="24"/>
          <w:szCs w:val="24"/>
        </w:rPr>
        <w:t xml:space="preserve">устное собеседование по вопросам, итоговое тестирование и выполнение практического задания (ситуативной задачи). </w:t>
      </w:r>
      <w:bookmarkEnd w:id="2"/>
    </w:p>
    <w:p w:rsidR="00E544CB" w:rsidRDefault="00E544CB" w:rsidP="00E544CB">
      <w:pPr>
        <w:ind w:firstLine="567"/>
        <w:rPr>
          <w:rFonts w:ascii="Times New Roman" w:hAnsi="Times New Roman"/>
          <w:color w:val="000000"/>
          <w:sz w:val="24"/>
          <w:szCs w:val="24"/>
        </w:rPr>
      </w:pPr>
      <w:r w:rsidRPr="00E415AE">
        <w:rPr>
          <w:rFonts w:ascii="Times New Roman" w:hAnsi="Times New Roman"/>
          <w:color w:val="000000"/>
          <w:sz w:val="24"/>
          <w:szCs w:val="24"/>
        </w:rPr>
        <w:t xml:space="preserve">В случае проведения промежуточной аттестации в дистанционном режиме используется платформа </w:t>
      </w:r>
      <w:proofErr w:type="spellStart"/>
      <w:r w:rsidRPr="00E415AE">
        <w:rPr>
          <w:rFonts w:ascii="Times New Roman" w:hAnsi="Times New Roman"/>
          <w:color w:val="000000"/>
          <w:sz w:val="24"/>
          <w:szCs w:val="24"/>
        </w:rPr>
        <w:t>Moodle</w:t>
      </w:r>
      <w:proofErr w:type="spellEnd"/>
      <w:r w:rsidRPr="00E415AE">
        <w:rPr>
          <w:rFonts w:ascii="Times New Roman" w:hAnsi="Times New Roman"/>
          <w:color w:val="000000"/>
          <w:sz w:val="24"/>
          <w:szCs w:val="24"/>
        </w:rPr>
        <w:t xml:space="preserve"> и </w:t>
      </w:r>
      <w:proofErr w:type="spellStart"/>
      <w:r w:rsidRPr="00E415AE">
        <w:rPr>
          <w:rFonts w:ascii="Times New Roman" w:hAnsi="Times New Roman"/>
          <w:color w:val="000000"/>
          <w:sz w:val="24"/>
          <w:szCs w:val="24"/>
        </w:rPr>
        <w:t>Teams</w:t>
      </w:r>
      <w:proofErr w:type="spellEnd"/>
      <w:r w:rsidRPr="00E415AE">
        <w:rPr>
          <w:rFonts w:ascii="Times New Roman" w:hAnsi="Times New Roman"/>
          <w:color w:val="000000"/>
          <w:sz w:val="24"/>
          <w:szCs w:val="24"/>
        </w:rPr>
        <w:t>.</w:t>
      </w:r>
    </w:p>
    <w:p w:rsidR="00E544CB" w:rsidRPr="008E3DE2" w:rsidRDefault="00E544CB" w:rsidP="00E544CB">
      <w:pPr>
        <w:ind w:firstLine="567"/>
        <w:rPr>
          <w:rFonts w:ascii="Times New Roman" w:hAnsi="Times New Roman" w:cs="Times New Roman"/>
          <w:i/>
          <w:sz w:val="20"/>
        </w:rPr>
      </w:pPr>
    </w:p>
    <w:p w:rsidR="00E544CB" w:rsidRPr="001B0FDF" w:rsidRDefault="00E544CB" w:rsidP="00E544CB">
      <w:pPr>
        <w:ind w:firstLine="567"/>
        <w:jc w:val="center"/>
        <w:rPr>
          <w:rFonts w:ascii="Times New Roman" w:hAnsi="Times New Roman" w:cs="Times New Roman"/>
          <w:b/>
          <w:i/>
          <w:sz w:val="24"/>
        </w:rPr>
      </w:pPr>
      <w:r w:rsidRPr="001B0FDF">
        <w:rPr>
          <w:rFonts w:ascii="Times New Roman" w:hAnsi="Times New Roman" w:cs="Times New Roman"/>
          <w:b/>
          <w:i/>
          <w:sz w:val="24"/>
        </w:rPr>
        <w:t>4.2. Материалы</w:t>
      </w:r>
      <w:r>
        <w:rPr>
          <w:rFonts w:ascii="Times New Roman" w:hAnsi="Times New Roman" w:cs="Times New Roman"/>
          <w:b/>
          <w:i/>
          <w:sz w:val="24"/>
        </w:rPr>
        <w:t xml:space="preserve"> текущего контроля успеваемости</w:t>
      </w:r>
    </w:p>
    <w:p w:rsidR="00694E6A" w:rsidRPr="00694E6A" w:rsidRDefault="00694E6A" w:rsidP="00694E6A">
      <w:pPr>
        <w:widowControl w:val="0"/>
        <w:suppressAutoHyphens/>
        <w:overflowPunct w:val="0"/>
        <w:autoSpaceDE w:val="0"/>
        <w:autoSpaceDN w:val="0"/>
        <w:ind w:firstLine="851"/>
        <w:rPr>
          <w:rFonts w:ascii="Times New Roman" w:eastAsia="Times New Roman" w:hAnsi="Times New Roman" w:cs="Times New Roman"/>
          <w:kern w:val="3"/>
          <w:sz w:val="24"/>
          <w:szCs w:val="24"/>
          <w:lang w:eastAsia="ru-RU"/>
        </w:rPr>
      </w:pPr>
      <w:r w:rsidRPr="00694E6A">
        <w:rPr>
          <w:rFonts w:ascii="Times New Roman" w:eastAsia="Times New Roman" w:hAnsi="Times New Roman" w:cs="Times New Roman"/>
          <w:kern w:val="3"/>
          <w:sz w:val="24"/>
          <w:szCs w:val="24"/>
          <w:lang w:eastAsia="ru-RU"/>
        </w:rPr>
        <w:t xml:space="preserve">Полный перечень типовых оценочных материалов находится на Кафедре </w:t>
      </w:r>
      <w:r w:rsidR="008D0C74">
        <w:rPr>
          <w:rFonts w:ascii="Times New Roman" w:eastAsia="Times New Roman" w:hAnsi="Times New Roman" w:cs="Times New Roman"/>
          <w:kern w:val="3"/>
          <w:sz w:val="24"/>
          <w:szCs w:val="24"/>
          <w:lang w:eastAsia="ru-RU"/>
        </w:rPr>
        <w:t>таможенного администрирования</w:t>
      </w:r>
      <w:r w:rsidRPr="00694E6A">
        <w:rPr>
          <w:rFonts w:ascii="Times New Roman" w:eastAsia="Times New Roman" w:hAnsi="Times New Roman" w:cs="Times New Roman"/>
          <w:kern w:val="3"/>
          <w:sz w:val="24"/>
          <w:szCs w:val="24"/>
          <w:lang w:eastAsia="ru-RU"/>
        </w:rPr>
        <w:t xml:space="preserve">. </w:t>
      </w:r>
    </w:p>
    <w:p w:rsidR="00694E6A" w:rsidRPr="00E544CB" w:rsidRDefault="00694E6A" w:rsidP="00E544CB">
      <w:pPr>
        <w:widowControl w:val="0"/>
        <w:suppressAutoHyphens/>
        <w:overflowPunct w:val="0"/>
        <w:autoSpaceDE w:val="0"/>
        <w:autoSpaceDN w:val="0"/>
        <w:ind w:firstLine="0"/>
        <w:rPr>
          <w:rFonts w:ascii="Times New Roman" w:eastAsia="Times New Roman" w:hAnsi="Times New Roman" w:cs="Times New Roman"/>
          <w:kern w:val="3"/>
          <w:sz w:val="24"/>
          <w:szCs w:val="24"/>
          <w:lang w:eastAsia="ru-RU"/>
        </w:rPr>
      </w:pPr>
    </w:p>
    <w:p w:rsidR="00694E6A" w:rsidRPr="00E544CB" w:rsidRDefault="00694E6A" w:rsidP="00E544CB">
      <w:pPr>
        <w:widowControl w:val="0"/>
        <w:suppressAutoHyphens/>
        <w:overflowPunct w:val="0"/>
        <w:autoSpaceDE w:val="0"/>
        <w:autoSpaceDN w:val="0"/>
        <w:ind w:firstLine="0"/>
        <w:rPr>
          <w:rFonts w:ascii="Times New Roman" w:eastAsia="Times New Roman" w:hAnsi="Times New Roman" w:cs="Times New Roman"/>
          <w:kern w:val="3"/>
          <w:sz w:val="24"/>
          <w:szCs w:val="24"/>
          <w:lang w:eastAsia="ru-RU"/>
        </w:rPr>
      </w:pPr>
      <w:r w:rsidRPr="00E544CB">
        <w:rPr>
          <w:rFonts w:ascii="Times New Roman" w:eastAsia="Times New Roman" w:hAnsi="Times New Roman" w:cs="Times New Roman"/>
          <w:b/>
          <w:i/>
          <w:kern w:val="3"/>
          <w:sz w:val="24"/>
          <w:szCs w:val="24"/>
          <w:lang w:eastAsia="ru-RU"/>
        </w:rPr>
        <w:t>Типовые оценочные материалы по теме 1</w:t>
      </w:r>
      <w:r w:rsidRPr="00E544CB">
        <w:rPr>
          <w:rFonts w:ascii="Times New Roman" w:eastAsia="Times New Roman" w:hAnsi="Times New Roman" w:cs="Times New Roman"/>
          <w:kern w:val="3"/>
          <w:sz w:val="24"/>
          <w:szCs w:val="24"/>
          <w:lang w:eastAsia="ru-RU"/>
        </w:rPr>
        <w:t>:</w:t>
      </w:r>
    </w:p>
    <w:p w:rsidR="00694E6A" w:rsidRPr="00E544CB" w:rsidRDefault="00694E6A" w:rsidP="00E544CB">
      <w:pPr>
        <w:widowControl w:val="0"/>
        <w:suppressAutoHyphens/>
        <w:overflowPunct w:val="0"/>
        <w:autoSpaceDE w:val="0"/>
        <w:autoSpaceDN w:val="0"/>
        <w:ind w:firstLine="0"/>
        <w:rPr>
          <w:rFonts w:ascii="Times New Roman" w:eastAsia="Times New Roman" w:hAnsi="Times New Roman" w:cs="Times New Roman"/>
          <w:b/>
          <w:bCs/>
          <w:i/>
          <w:kern w:val="3"/>
          <w:sz w:val="24"/>
          <w:szCs w:val="24"/>
          <w:lang w:eastAsia="ru-RU"/>
        </w:rPr>
      </w:pPr>
      <w:r w:rsidRPr="00E544CB">
        <w:rPr>
          <w:rFonts w:ascii="Times New Roman" w:eastAsia="Times New Roman" w:hAnsi="Times New Roman" w:cs="Times New Roman"/>
          <w:b/>
          <w:bCs/>
          <w:i/>
          <w:kern w:val="3"/>
          <w:sz w:val="24"/>
          <w:szCs w:val="24"/>
          <w:lang w:eastAsia="ru-RU"/>
        </w:rPr>
        <w:t>Вопросы для проведения устного опроса:</w:t>
      </w:r>
    </w:p>
    <w:p w:rsidR="00BB5BA8" w:rsidRPr="00E544CB" w:rsidRDefault="00BB5BA8" w:rsidP="00A92C09">
      <w:pPr>
        <w:pStyle w:val="af1"/>
        <w:widowControl w:val="0"/>
        <w:numPr>
          <w:ilvl w:val="0"/>
          <w:numId w:val="16"/>
        </w:numPr>
        <w:suppressAutoHyphens/>
        <w:overflowPunct w:val="0"/>
        <w:autoSpaceDE w:val="0"/>
        <w:autoSpaceDN w:val="0"/>
        <w:rPr>
          <w:rFonts w:ascii="Times New Roman" w:eastAsia="Times New Roman" w:hAnsi="Times New Roman" w:cs="Times New Roman"/>
          <w:bCs/>
          <w:kern w:val="3"/>
          <w:sz w:val="24"/>
          <w:szCs w:val="24"/>
          <w:lang w:eastAsia="ru-RU"/>
        </w:rPr>
      </w:pPr>
      <w:r w:rsidRPr="00E544CB">
        <w:rPr>
          <w:rFonts w:ascii="Times New Roman" w:eastAsia="Times New Roman" w:hAnsi="Times New Roman" w:cs="Times New Roman"/>
          <w:bCs/>
          <w:kern w:val="3"/>
          <w:sz w:val="24"/>
          <w:szCs w:val="24"/>
          <w:lang w:eastAsia="ru-RU"/>
        </w:rPr>
        <w:t xml:space="preserve">Культура речи как лингвистическая дисциплина. </w:t>
      </w:r>
    </w:p>
    <w:p w:rsidR="00BB5BA8" w:rsidRPr="00E544CB" w:rsidRDefault="00BB5BA8" w:rsidP="00A92C09">
      <w:pPr>
        <w:pStyle w:val="af1"/>
        <w:widowControl w:val="0"/>
        <w:numPr>
          <w:ilvl w:val="0"/>
          <w:numId w:val="16"/>
        </w:numPr>
        <w:suppressAutoHyphens/>
        <w:overflowPunct w:val="0"/>
        <w:autoSpaceDE w:val="0"/>
        <w:autoSpaceDN w:val="0"/>
        <w:rPr>
          <w:rFonts w:ascii="Times New Roman" w:eastAsia="Times New Roman" w:hAnsi="Times New Roman" w:cs="Times New Roman"/>
          <w:bCs/>
          <w:kern w:val="3"/>
          <w:sz w:val="24"/>
          <w:szCs w:val="24"/>
          <w:lang w:eastAsia="ru-RU"/>
        </w:rPr>
      </w:pPr>
      <w:r w:rsidRPr="00E544CB">
        <w:rPr>
          <w:rFonts w:ascii="Times New Roman" w:eastAsia="Times New Roman" w:hAnsi="Times New Roman" w:cs="Times New Roman"/>
          <w:bCs/>
          <w:kern w:val="3"/>
          <w:sz w:val="24"/>
          <w:szCs w:val="24"/>
          <w:lang w:eastAsia="ru-RU"/>
        </w:rPr>
        <w:t xml:space="preserve">Нормы русского литературного языка. Лингвистические словари и </w:t>
      </w:r>
      <w:proofErr w:type="gramStart"/>
      <w:r w:rsidRPr="00E544CB">
        <w:rPr>
          <w:rFonts w:ascii="Times New Roman" w:eastAsia="Times New Roman" w:hAnsi="Times New Roman" w:cs="Times New Roman"/>
          <w:bCs/>
          <w:kern w:val="3"/>
          <w:sz w:val="24"/>
          <w:szCs w:val="24"/>
          <w:lang w:eastAsia="ru-RU"/>
        </w:rPr>
        <w:t>справочники..</w:t>
      </w:r>
      <w:proofErr w:type="gramEnd"/>
      <w:r w:rsidRPr="00E544CB">
        <w:rPr>
          <w:rFonts w:ascii="Times New Roman" w:eastAsia="Times New Roman" w:hAnsi="Times New Roman" w:cs="Times New Roman"/>
          <w:bCs/>
          <w:kern w:val="3"/>
          <w:sz w:val="24"/>
          <w:szCs w:val="24"/>
          <w:lang w:eastAsia="ru-RU"/>
        </w:rPr>
        <w:t xml:space="preserve"> </w:t>
      </w:r>
    </w:p>
    <w:p w:rsidR="00694E6A" w:rsidRPr="00E544CB" w:rsidRDefault="00694E6A" w:rsidP="00E544CB">
      <w:pPr>
        <w:widowControl w:val="0"/>
        <w:suppressAutoHyphens/>
        <w:overflowPunct w:val="0"/>
        <w:autoSpaceDE w:val="0"/>
        <w:autoSpaceDN w:val="0"/>
        <w:ind w:left="851" w:firstLine="0"/>
        <w:contextualSpacing/>
        <w:rPr>
          <w:rFonts w:ascii="Times New Roman" w:eastAsia="Times New Roman" w:hAnsi="Times New Roman" w:cs="Times New Roman"/>
          <w:bCs/>
          <w:kern w:val="3"/>
          <w:sz w:val="24"/>
          <w:szCs w:val="24"/>
          <w:lang w:eastAsia="ru-RU"/>
        </w:rPr>
      </w:pPr>
    </w:p>
    <w:p w:rsidR="00694E6A" w:rsidRPr="00E544CB" w:rsidRDefault="00E544CB" w:rsidP="00E544CB">
      <w:pPr>
        <w:widowControl w:val="0"/>
        <w:suppressAutoHyphens/>
        <w:overflowPunct w:val="0"/>
        <w:autoSpaceDE w:val="0"/>
        <w:autoSpaceDN w:val="0"/>
        <w:ind w:firstLine="0"/>
        <w:contextualSpacing/>
        <w:rPr>
          <w:rFonts w:ascii="Times New Roman" w:eastAsia="Times New Roman" w:hAnsi="Times New Roman" w:cs="Times New Roman"/>
          <w:b/>
          <w:bCs/>
          <w:i/>
          <w:kern w:val="3"/>
          <w:sz w:val="24"/>
          <w:szCs w:val="24"/>
          <w:lang w:eastAsia="ru-RU"/>
        </w:rPr>
      </w:pPr>
      <w:r>
        <w:rPr>
          <w:rFonts w:ascii="Times New Roman" w:eastAsia="Times New Roman" w:hAnsi="Times New Roman" w:cs="Times New Roman"/>
          <w:b/>
          <w:bCs/>
          <w:i/>
          <w:kern w:val="3"/>
          <w:sz w:val="24"/>
          <w:szCs w:val="24"/>
          <w:lang w:eastAsia="ru-RU"/>
        </w:rPr>
        <w:t>Примерные т</w:t>
      </w:r>
      <w:r w:rsidR="00694E6A" w:rsidRPr="00E544CB">
        <w:rPr>
          <w:rFonts w:ascii="Times New Roman" w:eastAsia="Times New Roman" w:hAnsi="Times New Roman" w:cs="Times New Roman"/>
          <w:b/>
          <w:bCs/>
          <w:i/>
          <w:kern w:val="3"/>
          <w:sz w:val="24"/>
          <w:szCs w:val="24"/>
          <w:lang w:eastAsia="ru-RU"/>
        </w:rPr>
        <w:t xml:space="preserve">емы докладов: </w:t>
      </w:r>
    </w:p>
    <w:p w:rsidR="00050C74" w:rsidRPr="00E544CB" w:rsidRDefault="00694E6A" w:rsidP="00E544CB">
      <w:pPr>
        <w:widowControl w:val="0"/>
        <w:suppressAutoHyphens/>
        <w:overflowPunct w:val="0"/>
        <w:autoSpaceDE w:val="0"/>
        <w:autoSpaceDN w:val="0"/>
        <w:ind w:firstLine="0"/>
        <w:contextualSpacing/>
        <w:rPr>
          <w:rFonts w:ascii="Times New Roman" w:eastAsia="Times New Roman" w:hAnsi="Times New Roman" w:cs="Times New Roman"/>
          <w:bCs/>
          <w:kern w:val="3"/>
          <w:sz w:val="24"/>
          <w:szCs w:val="24"/>
          <w:lang w:eastAsia="ru-RU"/>
        </w:rPr>
      </w:pPr>
      <w:r w:rsidRPr="00E544CB">
        <w:rPr>
          <w:rFonts w:ascii="Times New Roman" w:eastAsia="Times New Roman" w:hAnsi="Times New Roman" w:cs="Times New Roman"/>
          <w:bCs/>
          <w:kern w:val="3"/>
          <w:sz w:val="24"/>
          <w:szCs w:val="24"/>
          <w:lang w:eastAsia="ru-RU"/>
        </w:rPr>
        <w:lastRenderedPageBreak/>
        <w:t>1.</w:t>
      </w:r>
      <w:r w:rsidRPr="00E544CB">
        <w:rPr>
          <w:rFonts w:ascii="Times New Roman" w:eastAsia="Times New Roman" w:hAnsi="Times New Roman" w:cs="Times New Roman"/>
          <w:bCs/>
          <w:kern w:val="3"/>
          <w:sz w:val="24"/>
          <w:szCs w:val="24"/>
          <w:lang w:eastAsia="ru-RU"/>
        </w:rPr>
        <w:tab/>
      </w:r>
      <w:r w:rsidR="00050C74" w:rsidRPr="00E544CB">
        <w:rPr>
          <w:rFonts w:ascii="Times New Roman" w:eastAsia="Times New Roman" w:hAnsi="Times New Roman" w:cs="Times New Roman"/>
          <w:bCs/>
          <w:kern w:val="3"/>
          <w:sz w:val="24"/>
          <w:szCs w:val="24"/>
          <w:lang w:eastAsia="ru-RU"/>
        </w:rPr>
        <w:t>Речевой этикет</w:t>
      </w:r>
    </w:p>
    <w:p w:rsidR="00050C74" w:rsidRPr="00E544CB" w:rsidRDefault="00050C74" w:rsidP="00E544CB">
      <w:pPr>
        <w:widowControl w:val="0"/>
        <w:suppressAutoHyphens/>
        <w:overflowPunct w:val="0"/>
        <w:autoSpaceDE w:val="0"/>
        <w:autoSpaceDN w:val="0"/>
        <w:ind w:firstLine="0"/>
        <w:contextualSpacing/>
        <w:rPr>
          <w:rFonts w:ascii="Times New Roman" w:eastAsia="Times New Roman" w:hAnsi="Times New Roman" w:cs="Times New Roman"/>
          <w:bCs/>
          <w:kern w:val="3"/>
          <w:sz w:val="24"/>
          <w:szCs w:val="24"/>
          <w:lang w:eastAsia="ru-RU"/>
        </w:rPr>
      </w:pPr>
      <w:r w:rsidRPr="00E544CB">
        <w:rPr>
          <w:rFonts w:ascii="Times New Roman" w:eastAsia="Times New Roman" w:hAnsi="Times New Roman" w:cs="Times New Roman"/>
          <w:bCs/>
          <w:kern w:val="3"/>
          <w:sz w:val="24"/>
          <w:szCs w:val="24"/>
          <w:lang w:eastAsia="ru-RU"/>
        </w:rPr>
        <w:t>2.</w:t>
      </w:r>
      <w:r w:rsidRPr="00E544CB">
        <w:rPr>
          <w:rFonts w:ascii="Times New Roman" w:eastAsia="Times New Roman" w:hAnsi="Times New Roman" w:cs="Times New Roman"/>
          <w:bCs/>
          <w:kern w:val="3"/>
          <w:sz w:val="24"/>
          <w:szCs w:val="24"/>
          <w:lang w:eastAsia="ru-RU"/>
        </w:rPr>
        <w:tab/>
        <w:t>Культура и этика общения.</w:t>
      </w:r>
    </w:p>
    <w:p w:rsidR="00050C74" w:rsidRPr="00E544CB" w:rsidRDefault="00050C74" w:rsidP="00E544CB">
      <w:pPr>
        <w:widowControl w:val="0"/>
        <w:suppressAutoHyphens/>
        <w:overflowPunct w:val="0"/>
        <w:autoSpaceDE w:val="0"/>
        <w:autoSpaceDN w:val="0"/>
        <w:ind w:firstLine="0"/>
        <w:contextualSpacing/>
        <w:rPr>
          <w:rFonts w:ascii="Times New Roman" w:eastAsia="Times New Roman" w:hAnsi="Times New Roman" w:cs="Times New Roman"/>
          <w:bCs/>
          <w:kern w:val="3"/>
          <w:sz w:val="24"/>
          <w:szCs w:val="24"/>
          <w:lang w:eastAsia="ru-RU"/>
        </w:rPr>
      </w:pPr>
      <w:r w:rsidRPr="00E544CB">
        <w:rPr>
          <w:rFonts w:ascii="Times New Roman" w:eastAsia="Times New Roman" w:hAnsi="Times New Roman" w:cs="Times New Roman"/>
          <w:bCs/>
          <w:kern w:val="3"/>
          <w:sz w:val="24"/>
          <w:szCs w:val="24"/>
          <w:lang w:eastAsia="ru-RU"/>
        </w:rPr>
        <w:t>3.</w:t>
      </w:r>
      <w:r w:rsidRPr="00E544CB">
        <w:rPr>
          <w:rFonts w:ascii="Times New Roman" w:eastAsia="Times New Roman" w:hAnsi="Times New Roman" w:cs="Times New Roman"/>
          <w:bCs/>
          <w:kern w:val="3"/>
          <w:sz w:val="24"/>
          <w:szCs w:val="24"/>
          <w:lang w:eastAsia="ru-RU"/>
        </w:rPr>
        <w:tab/>
        <w:t>Изобразительно – выразительные средства языка.</w:t>
      </w:r>
    </w:p>
    <w:p w:rsidR="00050C74" w:rsidRPr="00E544CB" w:rsidRDefault="00050C74" w:rsidP="00E544CB">
      <w:pPr>
        <w:widowControl w:val="0"/>
        <w:suppressAutoHyphens/>
        <w:overflowPunct w:val="0"/>
        <w:autoSpaceDE w:val="0"/>
        <w:autoSpaceDN w:val="0"/>
        <w:ind w:firstLine="0"/>
        <w:contextualSpacing/>
        <w:rPr>
          <w:rFonts w:ascii="Times New Roman" w:eastAsia="Times New Roman" w:hAnsi="Times New Roman" w:cs="Times New Roman"/>
          <w:bCs/>
          <w:kern w:val="3"/>
          <w:sz w:val="24"/>
          <w:szCs w:val="24"/>
          <w:lang w:eastAsia="ru-RU"/>
        </w:rPr>
      </w:pPr>
      <w:r w:rsidRPr="00E544CB">
        <w:rPr>
          <w:rFonts w:ascii="Times New Roman" w:eastAsia="Times New Roman" w:hAnsi="Times New Roman" w:cs="Times New Roman"/>
          <w:bCs/>
          <w:kern w:val="3"/>
          <w:sz w:val="24"/>
          <w:szCs w:val="24"/>
          <w:lang w:eastAsia="ru-RU"/>
        </w:rPr>
        <w:t>4.</w:t>
      </w:r>
      <w:r w:rsidRPr="00E544CB">
        <w:rPr>
          <w:rFonts w:ascii="Times New Roman" w:eastAsia="Times New Roman" w:hAnsi="Times New Roman" w:cs="Times New Roman"/>
          <w:bCs/>
          <w:kern w:val="3"/>
          <w:sz w:val="24"/>
          <w:szCs w:val="24"/>
          <w:lang w:eastAsia="ru-RU"/>
        </w:rPr>
        <w:tab/>
        <w:t>Речь как одно из важнейших средств общения.</w:t>
      </w:r>
    </w:p>
    <w:p w:rsidR="00050C74" w:rsidRPr="00E544CB" w:rsidRDefault="00050C74" w:rsidP="00E544CB">
      <w:pPr>
        <w:widowControl w:val="0"/>
        <w:suppressAutoHyphens/>
        <w:overflowPunct w:val="0"/>
        <w:autoSpaceDE w:val="0"/>
        <w:autoSpaceDN w:val="0"/>
        <w:ind w:firstLine="0"/>
        <w:contextualSpacing/>
        <w:rPr>
          <w:rFonts w:ascii="Times New Roman" w:eastAsia="Times New Roman" w:hAnsi="Times New Roman" w:cs="Times New Roman"/>
          <w:bCs/>
          <w:kern w:val="3"/>
          <w:sz w:val="24"/>
          <w:szCs w:val="24"/>
          <w:lang w:eastAsia="ru-RU"/>
        </w:rPr>
      </w:pPr>
      <w:r w:rsidRPr="00E544CB">
        <w:rPr>
          <w:rFonts w:ascii="Times New Roman" w:eastAsia="Times New Roman" w:hAnsi="Times New Roman" w:cs="Times New Roman"/>
          <w:bCs/>
          <w:kern w:val="3"/>
          <w:sz w:val="24"/>
          <w:szCs w:val="24"/>
          <w:lang w:eastAsia="ru-RU"/>
        </w:rPr>
        <w:t>5.</w:t>
      </w:r>
      <w:r w:rsidRPr="00E544CB">
        <w:rPr>
          <w:rFonts w:ascii="Times New Roman" w:eastAsia="Times New Roman" w:hAnsi="Times New Roman" w:cs="Times New Roman"/>
          <w:bCs/>
          <w:kern w:val="3"/>
          <w:sz w:val="24"/>
          <w:szCs w:val="24"/>
          <w:lang w:eastAsia="ru-RU"/>
        </w:rPr>
        <w:tab/>
        <w:t>Современный русский  литературный язык – основа культурной речи.</w:t>
      </w:r>
    </w:p>
    <w:p w:rsidR="00050C74" w:rsidRPr="00E544CB" w:rsidRDefault="00050C74" w:rsidP="00E544CB">
      <w:pPr>
        <w:widowControl w:val="0"/>
        <w:suppressAutoHyphens/>
        <w:overflowPunct w:val="0"/>
        <w:autoSpaceDE w:val="0"/>
        <w:autoSpaceDN w:val="0"/>
        <w:ind w:firstLine="0"/>
        <w:contextualSpacing/>
        <w:rPr>
          <w:rFonts w:ascii="Times New Roman" w:eastAsia="Times New Roman" w:hAnsi="Times New Roman" w:cs="Times New Roman"/>
          <w:bCs/>
          <w:kern w:val="3"/>
          <w:sz w:val="24"/>
          <w:szCs w:val="24"/>
          <w:lang w:eastAsia="ru-RU"/>
        </w:rPr>
      </w:pPr>
      <w:r w:rsidRPr="00E544CB">
        <w:rPr>
          <w:rFonts w:ascii="Times New Roman" w:eastAsia="Times New Roman" w:hAnsi="Times New Roman" w:cs="Times New Roman"/>
          <w:bCs/>
          <w:kern w:val="3"/>
          <w:sz w:val="24"/>
          <w:szCs w:val="24"/>
          <w:lang w:eastAsia="ru-RU"/>
        </w:rPr>
        <w:t>6.</w:t>
      </w:r>
      <w:r w:rsidRPr="00E544CB">
        <w:rPr>
          <w:rFonts w:ascii="Times New Roman" w:eastAsia="Times New Roman" w:hAnsi="Times New Roman" w:cs="Times New Roman"/>
          <w:bCs/>
          <w:kern w:val="3"/>
          <w:sz w:val="24"/>
          <w:szCs w:val="24"/>
          <w:lang w:eastAsia="ru-RU"/>
        </w:rPr>
        <w:tab/>
        <w:t>Нормативность литературного языка.</w:t>
      </w:r>
    </w:p>
    <w:p w:rsidR="00694E6A" w:rsidRPr="00E544CB" w:rsidRDefault="00050C74" w:rsidP="00E544CB">
      <w:pPr>
        <w:widowControl w:val="0"/>
        <w:suppressAutoHyphens/>
        <w:overflowPunct w:val="0"/>
        <w:autoSpaceDE w:val="0"/>
        <w:autoSpaceDN w:val="0"/>
        <w:ind w:firstLine="0"/>
        <w:contextualSpacing/>
        <w:rPr>
          <w:rFonts w:ascii="Times New Roman" w:eastAsia="Times New Roman" w:hAnsi="Times New Roman" w:cs="Times New Roman"/>
          <w:bCs/>
          <w:kern w:val="3"/>
          <w:sz w:val="24"/>
          <w:szCs w:val="24"/>
          <w:lang w:eastAsia="ru-RU"/>
        </w:rPr>
      </w:pPr>
      <w:r w:rsidRPr="00E544CB">
        <w:rPr>
          <w:rFonts w:ascii="Times New Roman" w:eastAsia="Times New Roman" w:hAnsi="Times New Roman" w:cs="Times New Roman"/>
          <w:bCs/>
          <w:kern w:val="3"/>
          <w:sz w:val="24"/>
          <w:szCs w:val="24"/>
          <w:lang w:eastAsia="ru-RU"/>
        </w:rPr>
        <w:t>7.</w:t>
      </w:r>
      <w:r w:rsidRPr="00E544CB">
        <w:rPr>
          <w:rFonts w:ascii="Times New Roman" w:eastAsia="Times New Roman" w:hAnsi="Times New Roman" w:cs="Times New Roman"/>
          <w:bCs/>
          <w:kern w:val="3"/>
          <w:sz w:val="24"/>
          <w:szCs w:val="24"/>
          <w:lang w:eastAsia="ru-RU"/>
        </w:rPr>
        <w:tab/>
        <w:t>Лингвистические словари и справочники.</w:t>
      </w:r>
    </w:p>
    <w:p w:rsidR="00E544CB" w:rsidRDefault="00E544CB" w:rsidP="00E544CB">
      <w:pPr>
        <w:widowControl w:val="0"/>
        <w:suppressAutoHyphens/>
        <w:overflowPunct w:val="0"/>
        <w:autoSpaceDE w:val="0"/>
        <w:autoSpaceDN w:val="0"/>
        <w:ind w:firstLine="0"/>
        <w:contextualSpacing/>
        <w:rPr>
          <w:rFonts w:ascii="Times New Roman" w:eastAsia="Times New Roman" w:hAnsi="Times New Roman" w:cs="Times New Roman"/>
          <w:b/>
          <w:bCs/>
          <w:i/>
          <w:kern w:val="3"/>
          <w:sz w:val="24"/>
          <w:szCs w:val="24"/>
          <w:lang w:eastAsia="ru-RU"/>
        </w:rPr>
      </w:pPr>
    </w:p>
    <w:p w:rsidR="00694E6A" w:rsidRPr="00E544CB" w:rsidRDefault="00694E6A" w:rsidP="00E544CB">
      <w:pPr>
        <w:widowControl w:val="0"/>
        <w:suppressAutoHyphens/>
        <w:overflowPunct w:val="0"/>
        <w:autoSpaceDE w:val="0"/>
        <w:autoSpaceDN w:val="0"/>
        <w:ind w:firstLine="0"/>
        <w:contextualSpacing/>
        <w:rPr>
          <w:rFonts w:ascii="Times New Roman" w:eastAsia="Times New Roman" w:hAnsi="Times New Roman" w:cs="Times New Roman"/>
          <w:b/>
          <w:bCs/>
          <w:i/>
          <w:kern w:val="3"/>
          <w:sz w:val="24"/>
          <w:szCs w:val="24"/>
          <w:lang w:eastAsia="ru-RU"/>
        </w:rPr>
      </w:pPr>
      <w:r w:rsidRPr="00E544CB">
        <w:rPr>
          <w:rFonts w:ascii="Times New Roman" w:eastAsia="Times New Roman" w:hAnsi="Times New Roman" w:cs="Times New Roman"/>
          <w:b/>
          <w:bCs/>
          <w:i/>
          <w:kern w:val="3"/>
          <w:sz w:val="24"/>
          <w:szCs w:val="24"/>
          <w:lang w:eastAsia="ru-RU"/>
        </w:rPr>
        <w:t>Примерные варианты тестов</w:t>
      </w:r>
    </w:p>
    <w:p w:rsidR="00050C74" w:rsidRPr="00E544CB" w:rsidRDefault="00050C74" w:rsidP="00A92C09">
      <w:pPr>
        <w:numPr>
          <w:ilvl w:val="0"/>
          <w:numId w:val="10"/>
        </w:numPr>
        <w:shd w:val="clear" w:color="auto" w:fill="FFFFFF"/>
        <w:suppressAutoHyphens/>
        <w:spacing w:line="276" w:lineRule="auto"/>
        <w:ind w:left="0" w:firstLine="0"/>
        <w:contextualSpacing/>
        <w:rPr>
          <w:rFonts w:ascii="Times New Roman" w:hAnsi="Times New Roman" w:cs="Times New Roman"/>
          <w:sz w:val="24"/>
          <w:szCs w:val="24"/>
          <w:lang w:eastAsia="zh-CN"/>
        </w:rPr>
      </w:pPr>
      <w:r w:rsidRPr="00E544CB">
        <w:rPr>
          <w:rFonts w:ascii="Times New Roman" w:hAnsi="Times New Roman" w:cs="Times New Roman"/>
          <w:i/>
          <w:sz w:val="24"/>
          <w:szCs w:val="24"/>
          <w:lang w:eastAsia="zh-CN"/>
        </w:rPr>
        <w:t>Отметьте варианты слов с правильно поставленным ударением (ударная гласная обозначена заглавной буквой):</w:t>
      </w:r>
    </w:p>
    <w:p w:rsidR="00050C74" w:rsidRPr="00E544CB" w:rsidRDefault="00050C74" w:rsidP="00E544CB">
      <w:pPr>
        <w:shd w:val="clear" w:color="auto" w:fill="FFFFFF"/>
        <w:spacing w:line="276" w:lineRule="auto"/>
        <w:ind w:left="709" w:firstLine="0"/>
        <w:contextualSpacing/>
        <w:rPr>
          <w:rFonts w:ascii="Times New Roman" w:hAnsi="Times New Roman" w:cs="Times New Roman"/>
          <w:sz w:val="24"/>
          <w:szCs w:val="24"/>
          <w:lang w:eastAsia="zh-CN"/>
        </w:rPr>
      </w:pPr>
      <w:proofErr w:type="spellStart"/>
      <w:r w:rsidRPr="00E544CB">
        <w:rPr>
          <w:rFonts w:ascii="Times New Roman" w:hAnsi="Times New Roman" w:cs="Times New Roman"/>
          <w:sz w:val="24"/>
          <w:szCs w:val="24"/>
          <w:lang w:eastAsia="zh-CN"/>
        </w:rPr>
        <w:t>бУтик</w:t>
      </w:r>
      <w:proofErr w:type="spellEnd"/>
      <w:r w:rsidRPr="00E544CB">
        <w:rPr>
          <w:rFonts w:ascii="Times New Roman" w:hAnsi="Times New Roman" w:cs="Times New Roman"/>
          <w:sz w:val="24"/>
          <w:szCs w:val="24"/>
          <w:lang w:eastAsia="zh-CN"/>
        </w:rPr>
        <w:br/>
      </w:r>
      <w:proofErr w:type="spellStart"/>
      <w:r w:rsidRPr="00E544CB">
        <w:rPr>
          <w:rFonts w:ascii="Times New Roman" w:hAnsi="Times New Roman" w:cs="Times New Roman"/>
          <w:bCs/>
          <w:sz w:val="24"/>
          <w:szCs w:val="24"/>
          <w:bdr w:val="none" w:sz="0" w:space="0" w:color="auto" w:frame="1"/>
          <w:lang w:eastAsia="zh-CN"/>
        </w:rPr>
        <w:t>бутИк</w:t>
      </w:r>
      <w:proofErr w:type="spellEnd"/>
      <w:r w:rsidRPr="00E544CB">
        <w:rPr>
          <w:rFonts w:ascii="Times New Roman" w:hAnsi="Times New Roman" w:cs="Times New Roman"/>
          <w:sz w:val="24"/>
          <w:szCs w:val="24"/>
          <w:lang w:eastAsia="zh-CN"/>
        </w:rPr>
        <w:br/>
      </w:r>
      <w:proofErr w:type="spellStart"/>
      <w:r w:rsidRPr="00E544CB">
        <w:rPr>
          <w:rFonts w:ascii="Times New Roman" w:hAnsi="Times New Roman" w:cs="Times New Roman"/>
          <w:bCs/>
          <w:sz w:val="24"/>
          <w:szCs w:val="24"/>
          <w:bdr w:val="none" w:sz="0" w:space="0" w:color="auto" w:frame="1"/>
          <w:lang w:eastAsia="zh-CN"/>
        </w:rPr>
        <w:t>жалюзИ</w:t>
      </w:r>
      <w:proofErr w:type="spellEnd"/>
      <w:r w:rsidRPr="00E544CB">
        <w:rPr>
          <w:rFonts w:ascii="Times New Roman" w:hAnsi="Times New Roman" w:cs="Times New Roman"/>
          <w:sz w:val="24"/>
          <w:szCs w:val="24"/>
          <w:lang w:eastAsia="zh-CN"/>
        </w:rPr>
        <w:br/>
      </w:r>
      <w:proofErr w:type="spellStart"/>
      <w:r w:rsidRPr="00E544CB">
        <w:rPr>
          <w:rFonts w:ascii="Times New Roman" w:hAnsi="Times New Roman" w:cs="Times New Roman"/>
          <w:sz w:val="24"/>
          <w:szCs w:val="24"/>
          <w:lang w:eastAsia="zh-CN"/>
        </w:rPr>
        <w:t>жАлюзи</w:t>
      </w:r>
      <w:proofErr w:type="spellEnd"/>
      <w:r w:rsidRPr="00E544CB">
        <w:rPr>
          <w:rFonts w:ascii="Times New Roman" w:hAnsi="Times New Roman" w:cs="Times New Roman"/>
          <w:sz w:val="24"/>
          <w:szCs w:val="24"/>
          <w:lang w:eastAsia="zh-CN"/>
        </w:rPr>
        <w:br/>
      </w:r>
      <w:proofErr w:type="spellStart"/>
      <w:r w:rsidRPr="00E544CB">
        <w:rPr>
          <w:rFonts w:ascii="Times New Roman" w:hAnsi="Times New Roman" w:cs="Times New Roman"/>
          <w:bCs/>
          <w:sz w:val="24"/>
          <w:szCs w:val="24"/>
          <w:bdr w:val="none" w:sz="0" w:space="0" w:color="auto" w:frame="1"/>
          <w:lang w:eastAsia="zh-CN"/>
        </w:rPr>
        <w:t>каталОг</w:t>
      </w:r>
      <w:proofErr w:type="spellEnd"/>
      <w:r w:rsidRPr="00E544CB">
        <w:rPr>
          <w:rFonts w:ascii="Times New Roman" w:hAnsi="Times New Roman" w:cs="Times New Roman"/>
          <w:sz w:val="24"/>
          <w:szCs w:val="24"/>
          <w:lang w:eastAsia="zh-CN"/>
        </w:rPr>
        <w:br/>
      </w:r>
      <w:proofErr w:type="spellStart"/>
      <w:r w:rsidRPr="00E544CB">
        <w:rPr>
          <w:rFonts w:ascii="Times New Roman" w:hAnsi="Times New Roman" w:cs="Times New Roman"/>
          <w:sz w:val="24"/>
          <w:szCs w:val="24"/>
          <w:lang w:eastAsia="zh-CN"/>
        </w:rPr>
        <w:t>катАлог</w:t>
      </w:r>
      <w:proofErr w:type="spellEnd"/>
    </w:p>
    <w:p w:rsidR="00050C74" w:rsidRPr="00E544CB" w:rsidRDefault="00050C74" w:rsidP="00A92C09">
      <w:pPr>
        <w:numPr>
          <w:ilvl w:val="0"/>
          <w:numId w:val="10"/>
        </w:numPr>
        <w:shd w:val="clear" w:color="auto" w:fill="FFFFFF"/>
        <w:suppressAutoHyphens/>
        <w:spacing w:line="276" w:lineRule="auto"/>
        <w:ind w:left="0" w:firstLine="0"/>
        <w:contextualSpacing/>
        <w:rPr>
          <w:rFonts w:ascii="Times New Roman" w:hAnsi="Times New Roman" w:cs="Times New Roman"/>
          <w:sz w:val="24"/>
          <w:szCs w:val="24"/>
          <w:lang w:eastAsia="zh-CN"/>
        </w:rPr>
      </w:pPr>
      <w:r w:rsidRPr="00E544CB">
        <w:rPr>
          <w:rFonts w:ascii="Times New Roman" w:hAnsi="Times New Roman" w:cs="Times New Roman"/>
          <w:i/>
          <w:sz w:val="24"/>
          <w:szCs w:val="24"/>
          <w:lang w:eastAsia="zh-CN"/>
        </w:rPr>
        <w:t>Раздел риторики, рассматривающий вопросы пластического решения произносимой речи</w:t>
      </w:r>
      <w:r w:rsidRPr="00E544CB">
        <w:rPr>
          <w:rFonts w:ascii="Times New Roman" w:hAnsi="Times New Roman" w:cs="Times New Roman"/>
          <w:sz w:val="24"/>
          <w:szCs w:val="24"/>
          <w:lang w:eastAsia="zh-CN"/>
        </w:rPr>
        <w:t xml:space="preserve"> - …</w:t>
      </w:r>
    </w:p>
    <w:p w:rsidR="00050C74" w:rsidRPr="00E544CB" w:rsidRDefault="00050C74" w:rsidP="00A92C09">
      <w:pPr>
        <w:numPr>
          <w:ilvl w:val="0"/>
          <w:numId w:val="10"/>
        </w:numPr>
        <w:shd w:val="clear" w:color="auto" w:fill="FFFFFF"/>
        <w:suppressAutoHyphens/>
        <w:spacing w:line="276" w:lineRule="auto"/>
        <w:ind w:left="0" w:firstLine="0"/>
        <w:contextualSpacing/>
        <w:jc w:val="left"/>
        <w:rPr>
          <w:rFonts w:ascii="Times New Roman" w:hAnsi="Times New Roman" w:cs="Times New Roman"/>
          <w:sz w:val="24"/>
          <w:szCs w:val="24"/>
          <w:lang w:eastAsia="zh-CN"/>
        </w:rPr>
      </w:pPr>
      <w:r w:rsidRPr="00E544CB">
        <w:rPr>
          <w:rFonts w:ascii="Times New Roman" w:hAnsi="Times New Roman" w:cs="Times New Roman"/>
          <w:i/>
          <w:sz w:val="24"/>
          <w:szCs w:val="24"/>
          <w:lang w:eastAsia="zh-CN"/>
        </w:rPr>
        <w:t>Публичное выступление в обязательном порядке должно включать в себя:</w:t>
      </w:r>
    </w:p>
    <w:p w:rsidR="00050C74" w:rsidRPr="00E544CB" w:rsidRDefault="00050C74" w:rsidP="00E544CB">
      <w:pPr>
        <w:shd w:val="clear" w:color="auto" w:fill="FFFFFF"/>
        <w:spacing w:line="276" w:lineRule="auto"/>
        <w:ind w:left="709" w:firstLine="0"/>
        <w:contextualSpacing/>
        <w:jc w:val="left"/>
        <w:rPr>
          <w:rFonts w:ascii="Times New Roman" w:hAnsi="Times New Roman" w:cs="Times New Roman"/>
          <w:sz w:val="24"/>
          <w:szCs w:val="24"/>
          <w:lang w:eastAsia="zh-CN"/>
        </w:rPr>
      </w:pPr>
      <w:r w:rsidRPr="00E544CB">
        <w:rPr>
          <w:rFonts w:ascii="Times New Roman" w:hAnsi="Times New Roman" w:cs="Times New Roman"/>
          <w:sz w:val="24"/>
          <w:szCs w:val="24"/>
          <w:lang w:eastAsia="zh-CN"/>
        </w:rPr>
        <w:t>отступление</w:t>
      </w:r>
      <w:r w:rsidRPr="00E544CB">
        <w:rPr>
          <w:rFonts w:ascii="Times New Roman" w:hAnsi="Times New Roman" w:cs="Times New Roman"/>
          <w:sz w:val="24"/>
          <w:szCs w:val="24"/>
          <w:lang w:eastAsia="zh-CN"/>
        </w:rPr>
        <w:br/>
      </w:r>
      <w:r w:rsidRPr="00E544CB">
        <w:rPr>
          <w:rFonts w:ascii="Times New Roman" w:hAnsi="Times New Roman" w:cs="Times New Roman"/>
          <w:bCs/>
          <w:sz w:val="24"/>
          <w:szCs w:val="24"/>
          <w:bdr w:val="none" w:sz="0" w:space="0" w:color="auto" w:frame="1"/>
          <w:lang w:eastAsia="zh-CN"/>
        </w:rPr>
        <w:t>вступление</w:t>
      </w:r>
      <w:r w:rsidRPr="00E544CB">
        <w:rPr>
          <w:rFonts w:ascii="Times New Roman" w:hAnsi="Times New Roman" w:cs="Times New Roman"/>
          <w:sz w:val="24"/>
          <w:szCs w:val="24"/>
          <w:lang w:eastAsia="zh-CN"/>
        </w:rPr>
        <w:br/>
      </w:r>
      <w:r w:rsidRPr="00E544CB">
        <w:rPr>
          <w:rFonts w:ascii="Times New Roman" w:hAnsi="Times New Roman" w:cs="Times New Roman"/>
          <w:bCs/>
          <w:sz w:val="24"/>
          <w:szCs w:val="24"/>
          <w:bdr w:val="none" w:sz="0" w:space="0" w:color="auto" w:frame="1"/>
          <w:lang w:eastAsia="zh-CN"/>
        </w:rPr>
        <w:t>заключение</w:t>
      </w:r>
      <w:r w:rsidRPr="00E544CB">
        <w:rPr>
          <w:rFonts w:ascii="Times New Roman" w:hAnsi="Times New Roman" w:cs="Times New Roman"/>
          <w:sz w:val="24"/>
          <w:szCs w:val="24"/>
          <w:lang w:eastAsia="zh-CN"/>
        </w:rPr>
        <w:br/>
      </w:r>
      <w:r w:rsidRPr="00E544CB">
        <w:rPr>
          <w:rFonts w:ascii="Times New Roman" w:hAnsi="Times New Roman" w:cs="Times New Roman"/>
          <w:bCs/>
          <w:sz w:val="24"/>
          <w:szCs w:val="24"/>
          <w:bdr w:val="none" w:sz="0" w:space="0" w:color="auto" w:frame="1"/>
          <w:lang w:eastAsia="zh-CN"/>
        </w:rPr>
        <w:t>основная часть</w:t>
      </w:r>
      <w:r w:rsidRPr="00E544CB">
        <w:rPr>
          <w:rFonts w:ascii="Times New Roman" w:hAnsi="Times New Roman" w:cs="Times New Roman"/>
          <w:sz w:val="24"/>
          <w:szCs w:val="24"/>
          <w:lang w:eastAsia="zh-CN"/>
        </w:rPr>
        <w:br/>
        <w:t>дискуссия</w:t>
      </w:r>
    </w:p>
    <w:p w:rsidR="00050C74" w:rsidRPr="00E544CB" w:rsidRDefault="00050C74" w:rsidP="00A92C09">
      <w:pPr>
        <w:numPr>
          <w:ilvl w:val="0"/>
          <w:numId w:val="10"/>
        </w:numPr>
        <w:shd w:val="clear" w:color="auto" w:fill="FFFFFF"/>
        <w:suppressAutoHyphens/>
        <w:spacing w:line="276" w:lineRule="auto"/>
        <w:ind w:left="0" w:firstLine="0"/>
        <w:contextualSpacing/>
        <w:jc w:val="left"/>
        <w:rPr>
          <w:rFonts w:ascii="Times New Roman" w:hAnsi="Times New Roman" w:cs="Times New Roman"/>
          <w:sz w:val="24"/>
          <w:szCs w:val="24"/>
          <w:lang w:eastAsia="zh-CN"/>
        </w:rPr>
      </w:pPr>
      <w:r w:rsidRPr="00E544CB">
        <w:rPr>
          <w:rFonts w:ascii="Times New Roman" w:hAnsi="Times New Roman" w:cs="Times New Roman"/>
          <w:i/>
          <w:sz w:val="24"/>
          <w:szCs w:val="24"/>
          <w:lang w:eastAsia="zh-CN"/>
        </w:rPr>
        <w:t>Укажите вариант ответа, в котором правильно указаны места постановки запятых</w:t>
      </w:r>
      <w:r w:rsidRPr="00E544CB">
        <w:rPr>
          <w:rFonts w:ascii="Times New Roman" w:hAnsi="Times New Roman" w:cs="Times New Roman"/>
          <w:sz w:val="24"/>
          <w:szCs w:val="24"/>
          <w:lang w:eastAsia="zh-CN"/>
        </w:rPr>
        <w:t>. В результате этого (1) водитель (2) проезжая опасный участок дороги (3) не снизил скорость (4) что стало одной из причин аварии.</w:t>
      </w:r>
    </w:p>
    <w:p w:rsidR="00050C74" w:rsidRPr="00E544CB" w:rsidRDefault="00050C74" w:rsidP="00E544CB">
      <w:pPr>
        <w:shd w:val="clear" w:color="auto" w:fill="FFFFFF"/>
        <w:spacing w:line="276" w:lineRule="auto"/>
        <w:ind w:left="709" w:firstLine="0"/>
        <w:contextualSpacing/>
        <w:jc w:val="left"/>
        <w:rPr>
          <w:rFonts w:ascii="Times New Roman" w:hAnsi="Times New Roman" w:cs="Times New Roman"/>
          <w:sz w:val="24"/>
          <w:szCs w:val="24"/>
          <w:lang w:eastAsia="zh-CN"/>
        </w:rPr>
      </w:pPr>
      <w:r w:rsidRPr="00E544CB">
        <w:rPr>
          <w:rFonts w:ascii="Times New Roman" w:hAnsi="Times New Roman" w:cs="Times New Roman"/>
          <w:sz w:val="24"/>
          <w:szCs w:val="24"/>
          <w:lang w:eastAsia="zh-CN"/>
        </w:rPr>
        <w:t>1, 2, 3, 4</w:t>
      </w:r>
      <w:r w:rsidRPr="00E544CB">
        <w:rPr>
          <w:rFonts w:ascii="Times New Roman" w:hAnsi="Times New Roman" w:cs="Times New Roman"/>
          <w:sz w:val="24"/>
          <w:szCs w:val="24"/>
          <w:lang w:eastAsia="zh-CN"/>
        </w:rPr>
        <w:br/>
      </w:r>
      <w:r w:rsidRPr="00E544CB">
        <w:rPr>
          <w:rFonts w:ascii="Times New Roman" w:hAnsi="Times New Roman" w:cs="Times New Roman"/>
          <w:bCs/>
          <w:sz w:val="24"/>
          <w:szCs w:val="24"/>
          <w:bdr w:val="none" w:sz="0" w:space="0" w:color="auto" w:frame="1"/>
          <w:lang w:eastAsia="zh-CN"/>
        </w:rPr>
        <w:t>2, 3, 4</w:t>
      </w:r>
      <w:r w:rsidRPr="00E544CB">
        <w:rPr>
          <w:rFonts w:ascii="Times New Roman" w:hAnsi="Times New Roman" w:cs="Times New Roman"/>
          <w:sz w:val="24"/>
          <w:szCs w:val="24"/>
          <w:lang w:eastAsia="zh-CN"/>
        </w:rPr>
        <w:br/>
        <w:t>1, 4</w:t>
      </w:r>
    </w:p>
    <w:p w:rsidR="00050C74" w:rsidRPr="00E544CB" w:rsidRDefault="00050C74" w:rsidP="00A92C09">
      <w:pPr>
        <w:numPr>
          <w:ilvl w:val="0"/>
          <w:numId w:val="10"/>
        </w:numPr>
        <w:shd w:val="clear" w:color="auto" w:fill="FFFFFF"/>
        <w:suppressAutoHyphens/>
        <w:spacing w:line="276" w:lineRule="auto"/>
        <w:ind w:left="0" w:firstLine="0"/>
        <w:contextualSpacing/>
        <w:jc w:val="left"/>
        <w:rPr>
          <w:rFonts w:ascii="Times New Roman" w:hAnsi="Times New Roman" w:cs="Times New Roman"/>
          <w:sz w:val="24"/>
          <w:szCs w:val="24"/>
          <w:lang w:eastAsia="zh-CN"/>
        </w:rPr>
      </w:pPr>
      <w:r w:rsidRPr="00E544CB">
        <w:rPr>
          <w:rFonts w:ascii="Times New Roman" w:hAnsi="Times New Roman" w:cs="Times New Roman"/>
          <w:i/>
          <w:sz w:val="24"/>
          <w:szCs w:val="24"/>
          <w:lang w:eastAsia="zh-CN"/>
        </w:rPr>
        <w:t>Психологические структурные компоненты акта речевой коммуникации:</w:t>
      </w:r>
    </w:p>
    <w:p w:rsidR="00050C74" w:rsidRPr="00E544CB" w:rsidRDefault="00050C74" w:rsidP="00E544CB">
      <w:pPr>
        <w:shd w:val="clear" w:color="auto" w:fill="FFFFFF"/>
        <w:spacing w:line="276" w:lineRule="auto"/>
        <w:ind w:left="709" w:firstLine="0"/>
        <w:contextualSpacing/>
        <w:jc w:val="left"/>
        <w:rPr>
          <w:rFonts w:ascii="Times New Roman" w:hAnsi="Times New Roman" w:cs="Times New Roman"/>
          <w:sz w:val="24"/>
          <w:szCs w:val="24"/>
          <w:lang w:eastAsia="zh-CN"/>
        </w:rPr>
      </w:pPr>
      <w:r w:rsidRPr="00E544CB">
        <w:rPr>
          <w:rFonts w:ascii="Times New Roman" w:hAnsi="Times New Roman" w:cs="Times New Roman"/>
          <w:bCs/>
          <w:sz w:val="24"/>
          <w:szCs w:val="24"/>
          <w:bdr w:val="none" w:sz="0" w:space="0" w:color="auto" w:frame="1"/>
          <w:lang w:eastAsia="zh-CN"/>
        </w:rPr>
        <w:t>намерение</w:t>
      </w:r>
      <w:r w:rsidRPr="00E544CB">
        <w:rPr>
          <w:rFonts w:ascii="Times New Roman" w:hAnsi="Times New Roman" w:cs="Times New Roman"/>
          <w:sz w:val="24"/>
          <w:szCs w:val="24"/>
          <w:lang w:eastAsia="zh-CN"/>
        </w:rPr>
        <w:br/>
        <w:t>код</w:t>
      </w:r>
      <w:r w:rsidRPr="00E544CB">
        <w:rPr>
          <w:rFonts w:ascii="Times New Roman" w:hAnsi="Times New Roman" w:cs="Times New Roman"/>
          <w:sz w:val="24"/>
          <w:szCs w:val="24"/>
          <w:lang w:eastAsia="zh-CN"/>
        </w:rPr>
        <w:br/>
        <w:t>контекст</w:t>
      </w:r>
      <w:r w:rsidRPr="00E544CB">
        <w:rPr>
          <w:rFonts w:ascii="Times New Roman" w:hAnsi="Times New Roman" w:cs="Times New Roman"/>
          <w:sz w:val="24"/>
          <w:szCs w:val="24"/>
          <w:lang w:eastAsia="zh-CN"/>
        </w:rPr>
        <w:br/>
      </w:r>
      <w:r w:rsidRPr="00E544CB">
        <w:rPr>
          <w:rFonts w:ascii="Times New Roman" w:hAnsi="Times New Roman" w:cs="Times New Roman"/>
          <w:bCs/>
          <w:sz w:val="24"/>
          <w:szCs w:val="24"/>
          <w:bdr w:val="none" w:sz="0" w:space="0" w:color="auto" w:frame="1"/>
          <w:lang w:eastAsia="zh-CN"/>
        </w:rPr>
        <w:t>цель</w:t>
      </w:r>
    </w:p>
    <w:p w:rsidR="00050C74" w:rsidRPr="00E544CB" w:rsidRDefault="00050C74" w:rsidP="00A92C09">
      <w:pPr>
        <w:numPr>
          <w:ilvl w:val="0"/>
          <w:numId w:val="10"/>
        </w:numPr>
        <w:shd w:val="clear" w:color="auto" w:fill="FFFFFF"/>
        <w:suppressAutoHyphens/>
        <w:spacing w:line="276" w:lineRule="auto"/>
        <w:ind w:left="0" w:firstLine="0"/>
        <w:contextualSpacing/>
        <w:jc w:val="left"/>
        <w:rPr>
          <w:rFonts w:ascii="Times New Roman" w:hAnsi="Times New Roman" w:cs="Times New Roman"/>
          <w:sz w:val="24"/>
          <w:szCs w:val="24"/>
          <w:lang w:eastAsia="zh-CN"/>
        </w:rPr>
      </w:pPr>
      <w:r w:rsidRPr="00E544CB">
        <w:rPr>
          <w:rFonts w:ascii="Times New Roman" w:hAnsi="Times New Roman" w:cs="Times New Roman"/>
          <w:i/>
          <w:sz w:val="24"/>
          <w:szCs w:val="24"/>
          <w:lang w:eastAsia="zh-CN"/>
        </w:rPr>
        <w:t>Речь, призывающая к действию: новому, к продолжению или прекращению прежнего</w:t>
      </w:r>
      <w:r w:rsidRPr="00E544CB">
        <w:rPr>
          <w:rFonts w:ascii="Times New Roman" w:hAnsi="Times New Roman" w:cs="Times New Roman"/>
          <w:sz w:val="24"/>
          <w:szCs w:val="24"/>
          <w:lang w:eastAsia="zh-CN"/>
        </w:rPr>
        <w:t>.</w:t>
      </w:r>
    </w:p>
    <w:p w:rsidR="00050C74" w:rsidRPr="00E544CB" w:rsidRDefault="00050C74" w:rsidP="00E544CB">
      <w:pPr>
        <w:shd w:val="clear" w:color="auto" w:fill="FFFFFF"/>
        <w:spacing w:line="276" w:lineRule="auto"/>
        <w:ind w:left="709" w:firstLine="0"/>
        <w:contextualSpacing/>
        <w:jc w:val="left"/>
        <w:rPr>
          <w:rFonts w:ascii="Times New Roman" w:hAnsi="Times New Roman" w:cs="Times New Roman"/>
          <w:sz w:val="24"/>
          <w:szCs w:val="24"/>
          <w:lang w:eastAsia="zh-CN"/>
        </w:rPr>
      </w:pPr>
      <w:r w:rsidRPr="00E544CB">
        <w:rPr>
          <w:rFonts w:ascii="Times New Roman" w:hAnsi="Times New Roman" w:cs="Times New Roman"/>
          <w:sz w:val="24"/>
          <w:szCs w:val="24"/>
          <w:lang w:eastAsia="zh-CN"/>
        </w:rPr>
        <w:t>эпидейктическая</w:t>
      </w:r>
      <w:r w:rsidRPr="00E544CB">
        <w:rPr>
          <w:rFonts w:ascii="Times New Roman" w:hAnsi="Times New Roman" w:cs="Times New Roman"/>
          <w:sz w:val="24"/>
          <w:szCs w:val="24"/>
          <w:lang w:eastAsia="zh-CN"/>
        </w:rPr>
        <w:br/>
        <w:t>информационная</w:t>
      </w:r>
      <w:r w:rsidRPr="00E544CB">
        <w:rPr>
          <w:rFonts w:ascii="Times New Roman" w:hAnsi="Times New Roman" w:cs="Times New Roman"/>
          <w:sz w:val="24"/>
          <w:szCs w:val="24"/>
          <w:lang w:eastAsia="zh-CN"/>
        </w:rPr>
        <w:br/>
        <w:t>воодушевляющая</w:t>
      </w:r>
      <w:r w:rsidRPr="00E544CB">
        <w:rPr>
          <w:rFonts w:ascii="Times New Roman" w:hAnsi="Times New Roman" w:cs="Times New Roman"/>
          <w:sz w:val="24"/>
          <w:szCs w:val="24"/>
          <w:lang w:eastAsia="zh-CN"/>
        </w:rPr>
        <w:br/>
      </w:r>
      <w:r w:rsidRPr="00E544CB">
        <w:rPr>
          <w:rFonts w:ascii="Times New Roman" w:hAnsi="Times New Roman" w:cs="Times New Roman"/>
          <w:bCs/>
          <w:sz w:val="24"/>
          <w:szCs w:val="24"/>
          <w:bdr w:val="none" w:sz="0" w:space="0" w:color="auto" w:frame="1"/>
          <w:lang w:eastAsia="zh-CN"/>
        </w:rPr>
        <w:t>агитационная</w:t>
      </w:r>
    </w:p>
    <w:p w:rsidR="00694E6A" w:rsidRPr="00694E6A" w:rsidRDefault="00694E6A" w:rsidP="00694E6A">
      <w:pPr>
        <w:widowControl w:val="0"/>
        <w:suppressAutoHyphens/>
        <w:overflowPunct w:val="0"/>
        <w:autoSpaceDE w:val="0"/>
        <w:autoSpaceDN w:val="0"/>
        <w:ind w:firstLine="0"/>
        <w:rPr>
          <w:rFonts w:ascii="Times New Roman" w:eastAsia="Times New Roman" w:hAnsi="Times New Roman" w:cs="Times New Roman"/>
          <w:bCs/>
          <w:kern w:val="3"/>
          <w:lang w:eastAsia="ru-RU"/>
        </w:rPr>
      </w:pPr>
    </w:p>
    <w:p w:rsidR="00694E6A" w:rsidRPr="00E544CB" w:rsidRDefault="00694E6A" w:rsidP="00E544CB">
      <w:pPr>
        <w:widowControl w:val="0"/>
        <w:suppressAutoHyphens/>
        <w:overflowPunct w:val="0"/>
        <w:autoSpaceDE w:val="0"/>
        <w:autoSpaceDN w:val="0"/>
        <w:ind w:firstLine="0"/>
        <w:rPr>
          <w:rFonts w:ascii="Times New Roman" w:eastAsia="Times New Roman" w:hAnsi="Times New Roman" w:cs="Times New Roman"/>
          <w:kern w:val="3"/>
          <w:sz w:val="24"/>
          <w:szCs w:val="24"/>
          <w:lang w:eastAsia="ru-RU"/>
        </w:rPr>
      </w:pPr>
      <w:r w:rsidRPr="00E544CB">
        <w:rPr>
          <w:rFonts w:ascii="Times New Roman" w:eastAsia="Times New Roman" w:hAnsi="Times New Roman" w:cs="Times New Roman"/>
          <w:b/>
          <w:i/>
          <w:kern w:val="3"/>
          <w:sz w:val="24"/>
          <w:szCs w:val="24"/>
          <w:lang w:eastAsia="ru-RU"/>
        </w:rPr>
        <w:t>Типовые оценочные материалы по теме 2</w:t>
      </w:r>
      <w:r w:rsidR="00E544CB" w:rsidRPr="00E544CB">
        <w:rPr>
          <w:rFonts w:ascii="Times New Roman" w:eastAsia="Times New Roman" w:hAnsi="Times New Roman" w:cs="Times New Roman"/>
          <w:kern w:val="3"/>
          <w:sz w:val="24"/>
          <w:szCs w:val="24"/>
          <w:lang w:eastAsia="ru-RU"/>
        </w:rPr>
        <w:t>:</w:t>
      </w:r>
    </w:p>
    <w:p w:rsidR="00694E6A" w:rsidRPr="00E544CB" w:rsidRDefault="00694E6A" w:rsidP="00E544CB">
      <w:pPr>
        <w:widowControl w:val="0"/>
        <w:suppressAutoHyphens/>
        <w:overflowPunct w:val="0"/>
        <w:autoSpaceDE w:val="0"/>
        <w:autoSpaceDN w:val="0"/>
        <w:ind w:firstLine="0"/>
        <w:rPr>
          <w:rFonts w:ascii="Times New Roman" w:eastAsia="Times New Roman" w:hAnsi="Times New Roman" w:cs="Times New Roman"/>
          <w:b/>
          <w:bCs/>
          <w:i/>
          <w:kern w:val="3"/>
          <w:sz w:val="24"/>
          <w:szCs w:val="24"/>
          <w:lang w:eastAsia="ru-RU"/>
        </w:rPr>
      </w:pPr>
      <w:r w:rsidRPr="00E544CB">
        <w:rPr>
          <w:rFonts w:ascii="Times New Roman" w:eastAsia="Times New Roman" w:hAnsi="Times New Roman" w:cs="Times New Roman"/>
          <w:b/>
          <w:bCs/>
          <w:i/>
          <w:kern w:val="3"/>
          <w:sz w:val="24"/>
          <w:szCs w:val="24"/>
          <w:lang w:eastAsia="ru-RU"/>
        </w:rPr>
        <w:t>Вопросы для проведения устного опроса:</w:t>
      </w:r>
    </w:p>
    <w:p w:rsidR="00050C74" w:rsidRPr="00E544CB" w:rsidRDefault="00050C74" w:rsidP="00A92C09">
      <w:pPr>
        <w:widowControl w:val="0"/>
        <w:numPr>
          <w:ilvl w:val="0"/>
          <w:numId w:val="11"/>
        </w:numPr>
        <w:suppressAutoHyphens/>
        <w:overflowPunct w:val="0"/>
        <w:autoSpaceDE w:val="0"/>
        <w:autoSpaceDN w:val="0"/>
        <w:ind w:firstLine="0"/>
        <w:rPr>
          <w:rFonts w:ascii="Times New Roman" w:eastAsia="Times New Roman" w:hAnsi="Times New Roman" w:cs="Times New Roman"/>
          <w:kern w:val="3"/>
          <w:sz w:val="24"/>
          <w:szCs w:val="24"/>
          <w:lang w:eastAsia="ru-RU"/>
        </w:rPr>
      </w:pPr>
      <w:r w:rsidRPr="00E544CB">
        <w:rPr>
          <w:rFonts w:ascii="Times New Roman" w:eastAsia="Times New Roman" w:hAnsi="Times New Roman" w:cs="Times New Roman"/>
          <w:kern w:val="3"/>
          <w:sz w:val="24"/>
          <w:szCs w:val="24"/>
          <w:lang w:eastAsia="ru-RU"/>
        </w:rPr>
        <w:t>Коммуникативные качества речи.</w:t>
      </w:r>
    </w:p>
    <w:p w:rsidR="00050C74" w:rsidRPr="00E544CB" w:rsidRDefault="00050C74" w:rsidP="00A92C09">
      <w:pPr>
        <w:widowControl w:val="0"/>
        <w:numPr>
          <w:ilvl w:val="0"/>
          <w:numId w:val="11"/>
        </w:numPr>
        <w:suppressAutoHyphens/>
        <w:overflowPunct w:val="0"/>
        <w:autoSpaceDE w:val="0"/>
        <w:autoSpaceDN w:val="0"/>
        <w:ind w:firstLine="0"/>
        <w:rPr>
          <w:rFonts w:ascii="Times New Roman" w:eastAsia="Times New Roman" w:hAnsi="Times New Roman" w:cs="Times New Roman"/>
          <w:kern w:val="3"/>
          <w:sz w:val="24"/>
          <w:szCs w:val="24"/>
          <w:lang w:eastAsia="ru-RU"/>
        </w:rPr>
      </w:pPr>
      <w:r w:rsidRPr="00E544CB">
        <w:rPr>
          <w:rFonts w:ascii="Times New Roman" w:eastAsia="Times New Roman" w:hAnsi="Times New Roman" w:cs="Times New Roman"/>
          <w:kern w:val="3"/>
          <w:sz w:val="24"/>
          <w:szCs w:val="24"/>
          <w:lang w:eastAsia="ru-RU"/>
        </w:rPr>
        <w:t xml:space="preserve">Лексические нормы и средства выразительности </w:t>
      </w:r>
    </w:p>
    <w:p w:rsidR="00694E6A" w:rsidRPr="00E544CB" w:rsidRDefault="00694E6A" w:rsidP="00E544CB">
      <w:pPr>
        <w:widowControl w:val="0"/>
        <w:suppressAutoHyphens/>
        <w:overflowPunct w:val="0"/>
        <w:autoSpaceDE w:val="0"/>
        <w:autoSpaceDN w:val="0"/>
        <w:ind w:firstLine="0"/>
        <w:rPr>
          <w:rFonts w:ascii="Times New Roman" w:eastAsia="Times New Roman" w:hAnsi="Times New Roman" w:cs="Times New Roman"/>
          <w:kern w:val="3"/>
          <w:sz w:val="24"/>
          <w:szCs w:val="24"/>
          <w:lang w:eastAsia="ru-RU"/>
        </w:rPr>
      </w:pPr>
    </w:p>
    <w:p w:rsidR="00694E6A" w:rsidRPr="00E544CB" w:rsidRDefault="00E544CB" w:rsidP="00E544CB">
      <w:pPr>
        <w:widowControl w:val="0"/>
        <w:suppressAutoHyphens/>
        <w:overflowPunct w:val="0"/>
        <w:autoSpaceDE w:val="0"/>
        <w:autoSpaceDN w:val="0"/>
        <w:spacing w:line="276" w:lineRule="auto"/>
        <w:ind w:firstLine="0"/>
        <w:jc w:val="left"/>
        <w:rPr>
          <w:rFonts w:ascii="Times New Roman" w:eastAsia="Times New Roman" w:hAnsi="Times New Roman" w:cs="Times New Roman"/>
          <w:b/>
          <w:i/>
          <w:kern w:val="3"/>
          <w:sz w:val="24"/>
          <w:szCs w:val="24"/>
          <w:lang w:eastAsia="ru-RU"/>
        </w:rPr>
      </w:pPr>
      <w:r>
        <w:rPr>
          <w:rFonts w:ascii="Times New Roman" w:eastAsia="Times New Roman" w:hAnsi="Times New Roman" w:cs="Times New Roman"/>
          <w:b/>
          <w:i/>
          <w:kern w:val="3"/>
          <w:sz w:val="24"/>
          <w:szCs w:val="24"/>
          <w:lang w:eastAsia="ru-RU"/>
        </w:rPr>
        <w:t xml:space="preserve">Примеры ситуативных задач: </w:t>
      </w:r>
    </w:p>
    <w:p w:rsidR="00050C74" w:rsidRPr="00E544CB" w:rsidRDefault="00050C74" w:rsidP="00E544CB">
      <w:pPr>
        <w:tabs>
          <w:tab w:val="left" w:pos="1134"/>
        </w:tabs>
        <w:suppressAutoHyphens/>
        <w:spacing w:line="276" w:lineRule="auto"/>
        <w:ind w:firstLine="0"/>
        <w:rPr>
          <w:rFonts w:ascii="Times New Roman" w:hAnsi="Times New Roman" w:cs="Times New Roman"/>
          <w:bCs/>
          <w:i/>
          <w:sz w:val="24"/>
          <w:szCs w:val="24"/>
          <w:lang w:eastAsia="zh-CN"/>
        </w:rPr>
      </w:pPr>
      <w:r w:rsidRPr="00E544CB">
        <w:rPr>
          <w:rFonts w:ascii="Times New Roman" w:hAnsi="Times New Roman" w:cs="Times New Roman"/>
          <w:bCs/>
          <w:i/>
          <w:sz w:val="24"/>
          <w:szCs w:val="24"/>
          <w:lang w:eastAsia="zh-CN"/>
        </w:rPr>
        <w:t xml:space="preserve">1. </w:t>
      </w:r>
      <w:r w:rsidR="00B55D26">
        <w:rPr>
          <w:rFonts w:ascii="Times New Roman" w:hAnsi="Times New Roman" w:cs="Times New Roman"/>
          <w:bCs/>
          <w:i/>
          <w:sz w:val="24"/>
          <w:szCs w:val="24"/>
          <w:lang w:eastAsia="zh-CN"/>
        </w:rPr>
        <w:t xml:space="preserve">Задача </w:t>
      </w:r>
      <w:r w:rsidRPr="00E544CB">
        <w:rPr>
          <w:rFonts w:ascii="Times New Roman" w:hAnsi="Times New Roman" w:cs="Times New Roman"/>
          <w:bCs/>
          <w:i/>
          <w:sz w:val="24"/>
          <w:szCs w:val="24"/>
          <w:lang w:eastAsia="zh-CN"/>
        </w:rPr>
        <w:t>«</w:t>
      </w:r>
      <w:r w:rsidRPr="00E544CB">
        <w:rPr>
          <w:rFonts w:ascii="Times New Roman" w:hAnsi="Times New Roman" w:cs="Times New Roman"/>
          <w:i/>
          <w:sz w:val="24"/>
          <w:szCs w:val="24"/>
          <w:lang w:eastAsia="zh-CN"/>
        </w:rPr>
        <w:t>Орфоэпические нормы</w:t>
      </w:r>
      <w:r w:rsidRPr="00E544CB">
        <w:rPr>
          <w:rFonts w:ascii="Times New Roman" w:hAnsi="Times New Roman" w:cs="Times New Roman"/>
          <w:bCs/>
          <w:i/>
          <w:sz w:val="24"/>
          <w:szCs w:val="24"/>
          <w:lang w:eastAsia="zh-CN"/>
        </w:rPr>
        <w:t>»</w:t>
      </w:r>
    </w:p>
    <w:p w:rsidR="00050C74" w:rsidRPr="00E544CB" w:rsidRDefault="00050C74" w:rsidP="00E544CB">
      <w:pPr>
        <w:tabs>
          <w:tab w:val="left" w:pos="1134"/>
        </w:tabs>
        <w:suppressAutoHyphens/>
        <w:spacing w:line="276" w:lineRule="auto"/>
        <w:ind w:firstLine="0"/>
        <w:rPr>
          <w:rFonts w:ascii="Times New Roman" w:hAnsi="Times New Roman" w:cs="Times New Roman"/>
          <w:i/>
          <w:sz w:val="24"/>
          <w:szCs w:val="24"/>
          <w:lang w:eastAsia="zh-CN"/>
        </w:rPr>
      </w:pPr>
      <w:r w:rsidRPr="00E544CB">
        <w:rPr>
          <w:rFonts w:ascii="Times New Roman" w:hAnsi="Times New Roman" w:cs="Times New Roman"/>
          <w:i/>
          <w:sz w:val="24"/>
          <w:szCs w:val="24"/>
          <w:lang w:eastAsia="zh-CN"/>
        </w:rPr>
        <w:t>Расставьте ударения в тексте, используя орфоэпический словарь.</w:t>
      </w:r>
    </w:p>
    <w:p w:rsidR="00050C74" w:rsidRPr="00E544CB" w:rsidRDefault="00050C74" w:rsidP="00E544CB">
      <w:pPr>
        <w:shd w:val="clear" w:color="auto" w:fill="FFFFFF"/>
        <w:tabs>
          <w:tab w:val="left" w:pos="1134"/>
        </w:tabs>
        <w:suppressAutoHyphens/>
        <w:spacing w:line="276" w:lineRule="auto"/>
        <w:ind w:firstLine="0"/>
        <w:rPr>
          <w:rFonts w:ascii="Times New Roman" w:hAnsi="Times New Roman" w:cs="Times New Roman"/>
          <w:sz w:val="24"/>
          <w:szCs w:val="24"/>
          <w:lang w:eastAsia="zh-CN"/>
        </w:rPr>
      </w:pPr>
      <w:r w:rsidRPr="00E544CB">
        <w:rPr>
          <w:rFonts w:ascii="Times New Roman" w:hAnsi="Times New Roman" w:cs="Times New Roman"/>
          <w:sz w:val="24"/>
          <w:szCs w:val="24"/>
          <w:lang w:eastAsia="zh-CN"/>
        </w:rPr>
        <w:t>«Посетитель долго изучал КАТАЛОГ, словно что-то искал. Потом он достал папку с надписью "ДОГОВОРЫ", что-то прочитал и вынул телефон. Все думали, что он сейчас кому-то ПОЗВОНИТ. А он сделал жест - ПЕТЛЮ рукой, захлопнул папку, сел и задумался.</w:t>
      </w:r>
    </w:p>
    <w:p w:rsidR="00050C74" w:rsidRPr="00E544CB" w:rsidRDefault="00050C74" w:rsidP="00E544CB">
      <w:pPr>
        <w:shd w:val="clear" w:color="auto" w:fill="FFFFFF"/>
        <w:tabs>
          <w:tab w:val="left" w:pos="1134"/>
        </w:tabs>
        <w:suppressAutoHyphens/>
        <w:spacing w:line="276" w:lineRule="auto"/>
        <w:ind w:firstLine="0"/>
        <w:rPr>
          <w:rFonts w:ascii="Times New Roman" w:hAnsi="Times New Roman" w:cs="Times New Roman"/>
          <w:sz w:val="24"/>
          <w:szCs w:val="24"/>
          <w:lang w:eastAsia="zh-CN"/>
        </w:rPr>
      </w:pPr>
      <w:r w:rsidRPr="00E544CB">
        <w:rPr>
          <w:rFonts w:ascii="Times New Roman" w:hAnsi="Times New Roman" w:cs="Times New Roman"/>
          <w:sz w:val="24"/>
          <w:szCs w:val="24"/>
          <w:lang w:eastAsia="zh-CN"/>
        </w:rPr>
        <w:t>О чем он думал, будущий ученый? О русском АЛФАВИТЕ? Об АНАПЕСТЕ и АМФИБРАХИИ? Об ИЗОБРЕТЕНИЯХ и открытиях? Об ОБЕСПЕЧЕНИИ библиотеки книгами?</w:t>
      </w:r>
    </w:p>
    <w:p w:rsidR="00050C74" w:rsidRPr="00E544CB" w:rsidRDefault="00050C74" w:rsidP="00E544CB">
      <w:pPr>
        <w:shd w:val="clear" w:color="auto" w:fill="FFFFFF"/>
        <w:tabs>
          <w:tab w:val="left" w:pos="1134"/>
        </w:tabs>
        <w:suppressAutoHyphens/>
        <w:spacing w:line="276" w:lineRule="auto"/>
        <w:ind w:firstLine="0"/>
        <w:rPr>
          <w:rFonts w:ascii="Times New Roman" w:hAnsi="Times New Roman" w:cs="Times New Roman"/>
          <w:sz w:val="24"/>
          <w:szCs w:val="24"/>
          <w:lang w:eastAsia="zh-CN"/>
        </w:rPr>
      </w:pPr>
      <w:r w:rsidRPr="00E544CB">
        <w:rPr>
          <w:rFonts w:ascii="Times New Roman" w:hAnsi="Times New Roman" w:cs="Times New Roman"/>
          <w:sz w:val="24"/>
          <w:szCs w:val="24"/>
          <w:lang w:eastAsia="zh-CN"/>
        </w:rPr>
        <w:t>На самом деле он думал о том, как понесет ХОДАТАЙСТВО через два КВАРТАЛА, что, возможно, его ИЗОБРЕТЕНИЕ зарежут, а это УСУГУБИТ материальное положение его семьи».</w:t>
      </w:r>
    </w:p>
    <w:p w:rsidR="00050C74" w:rsidRPr="00E544CB" w:rsidRDefault="00050C74" w:rsidP="00E544CB">
      <w:pPr>
        <w:tabs>
          <w:tab w:val="left" w:pos="1134"/>
        </w:tabs>
        <w:suppressAutoHyphens/>
        <w:spacing w:line="276" w:lineRule="auto"/>
        <w:ind w:firstLine="0"/>
        <w:rPr>
          <w:b/>
          <w:sz w:val="24"/>
          <w:szCs w:val="24"/>
          <w:lang w:eastAsia="zh-CN"/>
        </w:rPr>
      </w:pPr>
    </w:p>
    <w:p w:rsidR="00694E6A" w:rsidRPr="00694E6A" w:rsidRDefault="00694E6A" w:rsidP="00E544CB">
      <w:pPr>
        <w:widowControl w:val="0"/>
        <w:suppressAutoHyphens/>
        <w:overflowPunct w:val="0"/>
        <w:autoSpaceDE w:val="0"/>
        <w:autoSpaceDN w:val="0"/>
        <w:ind w:firstLine="0"/>
        <w:rPr>
          <w:rFonts w:ascii="Times New Roman" w:eastAsia="Times New Roman" w:hAnsi="Times New Roman" w:cs="Times New Roman"/>
          <w:kern w:val="3"/>
          <w:sz w:val="24"/>
          <w:szCs w:val="24"/>
          <w:lang w:eastAsia="ru-RU"/>
        </w:rPr>
      </w:pPr>
      <w:r w:rsidRPr="00694E6A">
        <w:rPr>
          <w:rFonts w:ascii="Times New Roman" w:eastAsia="Times New Roman" w:hAnsi="Times New Roman" w:cs="Times New Roman"/>
          <w:b/>
          <w:i/>
          <w:kern w:val="3"/>
          <w:sz w:val="24"/>
          <w:szCs w:val="24"/>
          <w:lang w:eastAsia="ru-RU"/>
        </w:rPr>
        <w:t>Типовые оценочные материалы по теме 3</w:t>
      </w:r>
      <w:r w:rsidR="00E544CB">
        <w:rPr>
          <w:rFonts w:ascii="Times New Roman" w:eastAsia="Times New Roman" w:hAnsi="Times New Roman" w:cs="Times New Roman"/>
          <w:kern w:val="3"/>
          <w:sz w:val="24"/>
          <w:szCs w:val="24"/>
          <w:lang w:eastAsia="ru-RU"/>
        </w:rPr>
        <w:t>:</w:t>
      </w:r>
    </w:p>
    <w:p w:rsidR="00694E6A" w:rsidRPr="00B55D26" w:rsidRDefault="00E544CB" w:rsidP="00B55D26">
      <w:pPr>
        <w:widowControl w:val="0"/>
        <w:suppressAutoHyphens/>
        <w:overflowPunct w:val="0"/>
        <w:autoSpaceDE w:val="0"/>
        <w:autoSpaceDN w:val="0"/>
        <w:ind w:firstLine="0"/>
        <w:rPr>
          <w:rFonts w:ascii="Times New Roman" w:eastAsia="Times New Roman" w:hAnsi="Times New Roman" w:cs="Times New Roman"/>
          <w:b/>
          <w:i/>
          <w:kern w:val="3"/>
          <w:sz w:val="24"/>
          <w:szCs w:val="24"/>
          <w:lang w:eastAsia="ru-RU"/>
        </w:rPr>
      </w:pPr>
      <w:r w:rsidRPr="00B55D26">
        <w:rPr>
          <w:rFonts w:ascii="Times New Roman" w:eastAsia="Times New Roman" w:hAnsi="Times New Roman" w:cs="Times New Roman"/>
          <w:b/>
          <w:i/>
          <w:kern w:val="3"/>
          <w:sz w:val="24"/>
          <w:szCs w:val="24"/>
          <w:lang w:eastAsia="ru-RU"/>
        </w:rPr>
        <w:t>Примерные т</w:t>
      </w:r>
      <w:r w:rsidR="00694E6A" w:rsidRPr="00B55D26">
        <w:rPr>
          <w:rFonts w:ascii="Times New Roman" w:eastAsia="Times New Roman" w:hAnsi="Times New Roman" w:cs="Times New Roman"/>
          <w:b/>
          <w:i/>
          <w:kern w:val="3"/>
          <w:sz w:val="24"/>
          <w:szCs w:val="24"/>
          <w:lang w:eastAsia="ru-RU"/>
        </w:rPr>
        <w:t>емы докладов:</w:t>
      </w:r>
    </w:p>
    <w:p w:rsidR="00050C74" w:rsidRPr="00B55D26" w:rsidRDefault="00050C74" w:rsidP="00A92C09">
      <w:pPr>
        <w:pStyle w:val="af1"/>
        <w:widowControl w:val="0"/>
        <w:numPr>
          <w:ilvl w:val="0"/>
          <w:numId w:val="18"/>
        </w:numPr>
        <w:suppressAutoHyphens/>
        <w:overflowPunct w:val="0"/>
        <w:autoSpaceDE w:val="0"/>
        <w:autoSpaceDN w:val="0"/>
        <w:rPr>
          <w:rFonts w:ascii="Times New Roman" w:eastAsia="Times New Roman" w:hAnsi="Times New Roman" w:cs="Times New Roman"/>
          <w:kern w:val="3"/>
          <w:sz w:val="24"/>
          <w:szCs w:val="24"/>
          <w:lang w:eastAsia="ru-RU"/>
        </w:rPr>
      </w:pPr>
      <w:r w:rsidRPr="00B55D26">
        <w:rPr>
          <w:rFonts w:ascii="Times New Roman" w:eastAsia="Times New Roman" w:hAnsi="Times New Roman" w:cs="Times New Roman"/>
          <w:kern w:val="3"/>
          <w:sz w:val="24"/>
          <w:szCs w:val="24"/>
          <w:lang w:eastAsia="ru-RU"/>
        </w:rPr>
        <w:t xml:space="preserve">Правильность речи как коммуникативное качество речи. </w:t>
      </w:r>
    </w:p>
    <w:p w:rsidR="00050C74" w:rsidRPr="00B55D26" w:rsidRDefault="00050C74" w:rsidP="00A92C09">
      <w:pPr>
        <w:pStyle w:val="af1"/>
        <w:widowControl w:val="0"/>
        <w:numPr>
          <w:ilvl w:val="0"/>
          <w:numId w:val="18"/>
        </w:numPr>
        <w:suppressAutoHyphens/>
        <w:overflowPunct w:val="0"/>
        <w:autoSpaceDE w:val="0"/>
        <w:autoSpaceDN w:val="0"/>
        <w:rPr>
          <w:rFonts w:ascii="Times New Roman" w:eastAsia="Times New Roman" w:hAnsi="Times New Roman" w:cs="Times New Roman"/>
          <w:kern w:val="3"/>
          <w:sz w:val="24"/>
          <w:szCs w:val="24"/>
          <w:lang w:eastAsia="ru-RU"/>
        </w:rPr>
      </w:pPr>
      <w:r w:rsidRPr="00B55D26">
        <w:rPr>
          <w:rFonts w:ascii="Times New Roman" w:eastAsia="Times New Roman" w:hAnsi="Times New Roman" w:cs="Times New Roman"/>
          <w:kern w:val="3"/>
          <w:sz w:val="24"/>
          <w:szCs w:val="24"/>
          <w:lang w:eastAsia="ru-RU"/>
        </w:rPr>
        <w:t>Соотношение «речь</w:t>
      </w:r>
      <w:r w:rsidR="00E544CB" w:rsidRPr="00B55D26">
        <w:rPr>
          <w:rFonts w:ascii="Times New Roman" w:eastAsia="Times New Roman" w:hAnsi="Times New Roman" w:cs="Times New Roman"/>
          <w:kern w:val="3"/>
          <w:sz w:val="24"/>
          <w:szCs w:val="24"/>
          <w:lang w:eastAsia="ru-RU"/>
        </w:rPr>
        <w:t xml:space="preserve"> </w:t>
      </w:r>
      <w:r w:rsidRPr="00B55D26">
        <w:rPr>
          <w:rFonts w:ascii="Times New Roman" w:eastAsia="Times New Roman" w:hAnsi="Times New Roman" w:cs="Times New Roman"/>
          <w:kern w:val="3"/>
          <w:sz w:val="24"/>
          <w:szCs w:val="24"/>
          <w:lang w:eastAsia="ru-RU"/>
        </w:rPr>
        <w:t>–</w:t>
      </w:r>
      <w:r w:rsidR="00E544CB" w:rsidRPr="00B55D26">
        <w:rPr>
          <w:rFonts w:ascii="Times New Roman" w:eastAsia="Times New Roman" w:hAnsi="Times New Roman" w:cs="Times New Roman"/>
          <w:kern w:val="3"/>
          <w:sz w:val="24"/>
          <w:szCs w:val="24"/>
          <w:lang w:eastAsia="ru-RU"/>
        </w:rPr>
        <w:t xml:space="preserve"> </w:t>
      </w:r>
      <w:r w:rsidRPr="00B55D26">
        <w:rPr>
          <w:rFonts w:ascii="Times New Roman" w:eastAsia="Times New Roman" w:hAnsi="Times New Roman" w:cs="Times New Roman"/>
          <w:kern w:val="3"/>
          <w:sz w:val="24"/>
          <w:szCs w:val="24"/>
          <w:lang w:eastAsia="ru-RU"/>
        </w:rPr>
        <w:t>язык».</w:t>
      </w:r>
    </w:p>
    <w:p w:rsidR="00050C74" w:rsidRPr="00B55D26" w:rsidRDefault="00050C74" w:rsidP="00A92C09">
      <w:pPr>
        <w:pStyle w:val="af1"/>
        <w:widowControl w:val="0"/>
        <w:numPr>
          <w:ilvl w:val="0"/>
          <w:numId w:val="18"/>
        </w:numPr>
        <w:suppressAutoHyphens/>
        <w:overflowPunct w:val="0"/>
        <w:autoSpaceDE w:val="0"/>
        <w:autoSpaceDN w:val="0"/>
        <w:rPr>
          <w:rFonts w:ascii="Times New Roman" w:eastAsia="Times New Roman" w:hAnsi="Times New Roman" w:cs="Times New Roman"/>
          <w:kern w:val="3"/>
          <w:sz w:val="24"/>
          <w:szCs w:val="24"/>
          <w:lang w:eastAsia="ru-RU"/>
        </w:rPr>
      </w:pPr>
      <w:r w:rsidRPr="00B55D26">
        <w:rPr>
          <w:rFonts w:ascii="Times New Roman" w:eastAsia="Times New Roman" w:hAnsi="Times New Roman" w:cs="Times New Roman"/>
          <w:kern w:val="3"/>
          <w:sz w:val="24"/>
          <w:szCs w:val="24"/>
          <w:lang w:eastAsia="ru-RU"/>
        </w:rPr>
        <w:t xml:space="preserve">Правильность речи как соответствие ее языковой структуры действующим языковым нормам. </w:t>
      </w:r>
    </w:p>
    <w:p w:rsidR="00050C74" w:rsidRPr="00B55D26" w:rsidRDefault="00050C74" w:rsidP="00A92C09">
      <w:pPr>
        <w:pStyle w:val="af1"/>
        <w:widowControl w:val="0"/>
        <w:numPr>
          <w:ilvl w:val="0"/>
          <w:numId w:val="18"/>
        </w:numPr>
        <w:suppressAutoHyphens/>
        <w:overflowPunct w:val="0"/>
        <w:autoSpaceDE w:val="0"/>
        <w:autoSpaceDN w:val="0"/>
        <w:rPr>
          <w:rFonts w:ascii="Times New Roman" w:eastAsia="Times New Roman" w:hAnsi="Times New Roman" w:cs="Times New Roman"/>
          <w:kern w:val="3"/>
          <w:sz w:val="24"/>
          <w:szCs w:val="24"/>
          <w:lang w:eastAsia="ru-RU"/>
        </w:rPr>
      </w:pPr>
      <w:r w:rsidRPr="00B55D26">
        <w:rPr>
          <w:rFonts w:ascii="Times New Roman" w:eastAsia="Times New Roman" w:hAnsi="Times New Roman" w:cs="Times New Roman"/>
          <w:kern w:val="3"/>
          <w:sz w:val="24"/>
          <w:szCs w:val="24"/>
          <w:lang w:eastAsia="ru-RU"/>
        </w:rPr>
        <w:t xml:space="preserve">Языковые нормы. Нормы произношения. </w:t>
      </w:r>
    </w:p>
    <w:p w:rsidR="00050C74" w:rsidRPr="00B55D26" w:rsidRDefault="00050C74" w:rsidP="00A92C09">
      <w:pPr>
        <w:pStyle w:val="af1"/>
        <w:widowControl w:val="0"/>
        <w:numPr>
          <w:ilvl w:val="0"/>
          <w:numId w:val="18"/>
        </w:numPr>
        <w:suppressAutoHyphens/>
        <w:overflowPunct w:val="0"/>
        <w:autoSpaceDE w:val="0"/>
        <w:autoSpaceDN w:val="0"/>
        <w:rPr>
          <w:rFonts w:ascii="Times New Roman" w:eastAsia="Times New Roman" w:hAnsi="Times New Roman" w:cs="Times New Roman"/>
          <w:kern w:val="3"/>
          <w:sz w:val="24"/>
          <w:szCs w:val="24"/>
          <w:lang w:eastAsia="ru-RU"/>
        </w:rPr>
      </w:pPr>
      <w:r w:rsidRPr="00B55D26">
        <w:rPr>
          <w:rFonts w:ascii="Times New Roman" w:eastAsia="Times New Roman" w:hAnsi="Times New Roman" w:cs="Times New Roman"/>
          <w:kern w:val="3"/>
          <w:sz w:val="24"/>
          <w:szCs w:val="24"/>
          <w:lang w:eastAsia="ru-RU"/>
        </w:rPr>
        <w:t xml:space="preserve">Нормы ударения. </w:t>
      </w:r>
    </w:p>
    <w:p w:rsidR="00050C74" w:rsidRPr="00B55D26" w:rsidRDefault="00050C74" w:rsidP="00B55D26">
      <w:pPr>
        <w:widowControl w:val="0"/>
        <w:suppressAutoHyphens/>
        <w:overflowPunct w:val="0"/>
        <w:autoSpaceDE w:val="0"/>
        <w:autoSpaceDN w:val="0"/>
        <w:ind w:left="851" w:firstLine="0"/>
        <w:contextualSpacing/>
        <w:rPr>
          <w:rFonts w:ascii="Times New Roman" w:eastAsia="Times New Roman" w:hAnsi="Times New Roman" w:cs="Times New Roman"/>
          <w:b/>
          <w:bCs/>
          <w:i/>
          <w:kern w:val="3"/>
          <w:sz w:val="24"/>
          <w:szCs w:val="24"/>
          <w:lang w:eastAsia="ru-RU"/>
        </w:rPr>
      </w:pPr>
    </w:p>
    <w:p w:rsidR="00694E6A" w:rsidRPr="00B55D26" w:rsidRDefault="00694E6A" w:rsidP="00B55D26">
      <w:pPr>
        <w:widowControl w:val="0"/>
        <w:suppressAutoHyphens/>
        <w:overflowPunct w:val="0"/>
        <w:autoSpaceDE w:val="0"/>
        <w:autoSpaceDN w:val="0"/>
        <w:ind w:firstLine="0"/>
        <w:contextualSpacing/>
        <w:rPr>
          <w:rFonts w:ascii="Times New Roman" w:eastAsia="Times New Roman" w:hAnsi="Times New Roman" w:cs="Times New Roman"/>
          <w:b/>
          <w:bCs/>
          <w:i/>
          <w:kern w:val="3"/>
          <w:sz w:val="24"/>
          <w:szCs w:val="24"/>
          <w:lang w:eastAsia="ru-RU"/>
        </w:rPr>
      </w:pPr>
      <w:r w:rsidRPr="00B55D26">
        <w:rPr>
          <w:rFonts w:ascii="Times New Roman" w:eastAsia="Times New Roman" w:hAnsi="Times New Roman" w:cs="Times New Roman"/>
          <w:b/>
          <w:bCs/>
          <w:i/>
          <w:kern w:val="3"/>
          <w:sz w:val="24"/>
          <w:szCs w:val="24"/>
          <w:lang w:eastAsia="ru-RU"/>
        </w:rPr>
        <w:t>Примерные варианты тестов</w:t>
      </w:r>
      <w:r w:rsidR="00B55D26">
        <w:rPr>
          <w:rFonts w:ascii="Times New Roman" w:eastAsia="Times New Roman" w:hAnsi="Times New Roman" w:cs="Times New Roman"/>
          <w:b/>
          <w:bCs/>
          <w:i/>
          <w:kern w:val="3"/>
          <w:sz w:val="24"/>
          <w:szCs w:val="24"/>
          <w:lang w:eastAsia="ru-RU"/>
        </w:rPr>
        <w:t>:</w:t>
      </w:r>
    </w:p>
    <w:p w:rsidR="00050C74" w:rsidRPr="00B55D26" w:rsidRDefault="00050C74" w:rsidP="00A92C09">
      <w:pPr>
        <w:numPr>
          <w:ilvl w:val="0"/>
          <w:numId w:val="17"/>
        </w:numPr>
        <w:shd w:val="clear" w:color="auto" w:fill="FFFFFF"/>
        <w:suppressAutoHyphens/>
        <w:spacing w:line="276" w:lineRule="auto"/>
        <w:contextualSpacing/>
        <w:jc w:val="left"/>
        <w:rPr>
          <w:rFonts w:ascii="Times New Roman" w:hAnsi="Times New Roman" w:cs="Times New Roman"/>
          <w:sz w:val="24"/>
          <w:szCs w:val="24"/>
          <w:lang w:eastAsia="zh-CN"/>
        </w:rPr>
      </w:pPr>
      <w:r w:rsidRPr="00B55D26">
        <w:rPr>
          <w:rFonts w:ascii="Times New Roman" w:hAnsi="Times New Roman" w:cs="Times New Roman"/>
          <w:i/>
          <w:sz w:val="24"/>
          <w:szCs w:val="24"/>
          <w:lang w:eastAsia="zh-CN"/>
        </w:rPr>
        <w:t>Языковые приметы научного стиля</w:t>
      </w:r>
      <w:r w:rsidRPr="00B55D26">
        <w:rPr>
          <w:rFonts w:ascii="Times New Roman" w:hAnsi="Times New Roman" w:cs="Times New Roman"/>
          <w:sz w:val="24"/>
          <w:szCs w:val="24"/>
          <w:lang w:eastAsia="zh-CN"/>
        </w:rPr>
        <w:t>:</w:t>
      </w:r>
    </w:p>
    <w:p w:rsidR="00050C74" w:rsidRPr="00B55D26" w:rsidRDefault="00050C74" w:rsidP="00B55D26">
      <w:pPr>
        <w:shd w:val="clear" w:color="auto" w:fill="FFFFFF"/>
        <w:spacing w:line="276" w:lineRule="auto"/>
        <w:ind w:left="709" w:firstLine="0"/>
        <w:contextualSpacing/>
        <w:jc w:val="left"/>
        <w:rPr>
          <w:rFonts w:ascii="Times New Roman" w:hAnsi="Times New Roman" w:cs="Times New Roman"/>
          <w:sz w:val="24"/>
          <w:szCs w:val="24"/>
          <w:lang w:eastAsia="zh-CN"/>
        </w:rPr>
      </w:pPr>
      <w:r w:rsidRPr="00B55D26">
        <w:rPr>
          <w:rFonts w:ascii="Times New Roman" w:hAnsi="Times New Roman" w:cs="Times New Roman"/>
          <w:bCs/>
          <w:sz w:val="24"/>
          <w:szCs w:val="24"/>
          <w:bdr w:val="none" w:sz="0" w:space="0" w:color="auto" w:frame="1"/>
          <w:lang w:eastAsia="zh-CN"/>
        </w:rPr>
        <w:t>строгость</w:t>
      </w:r>
      <w:r w:rsidRPr="00B55D26">
        <w:rPr>
          <w:rFonts w:ascii="Times New Roman" w:hAnsi="Times New Roman" w:cs="Times New Roman"/>
          <w:sz w:val="24"/>
          <w:szCs w:val="24"/>
          <w:lang w:eastAsia="zh-CN"/>
        </w:rPr>
        <w:br/>
        <w:t>образность</w:t>
      </w:r>
      <w:r w:rsidRPr="00B55D26">
        <w:rPr>
          <w:rFonts w:ascii="Times New Roman" w:hAnsi="Times New Roman" w:cs="Times New Roman"/>
          <w:sz w:val="24"/>
          <w:szCs w:val="24"/>
          <w:lang w:eastAsia="zh-CN"/>
        </w:rPr>
        <w:br/>
      </w:r>
      <w:r w:rsidRPr="00B55D26">
        <w:rPr>
          <w:rFonts w:ascii="Times New Roman" w:hAnsi="Times New Roman" w:cs="Times New Roman"/>
          <w:bCs/>
          <w:sz w:val="24"/>
          <w:szCs w:val="24"/>
          <w:bdr w:val="none" w:sz="0" w:space="0" w:color="auto" w:frame="1"/>
          <w:lang w:eastAsia="zh-CN"/>
        </w:rPr>
        <w:t>логичность</w:t>
      </w:r>
      <w:r w:rsidRPr="00B55D26">
        <w:rPr>
          <w:rFonts w:ascii="Times New Roman" w:hAnsi="Times New Roman" w:cs="Times New Roman"/>
          <w:sz w:val="24"/>
          <w:szCs w:val="24"/>
          <w:lang w:eastAsia="zh-CN"/>
        </w:rPr>
        <w:br/>
      </w:r>
      <w:r w:rsidRPr="00B55D26">
        <w:rPr>
          <w:rFonts w:ascii="Times New Roman" w:hAnsi="Times New Roman" w:cs="Times New Roman"/>
          <w:bCs/>
          <w:sz w:val="24"/>
          <w:szCs w:val="24"/>
          <w:bdr w:val="none" w:sz="0" w:space="0" w:color="auto" w:frame="1"/>
          <w:lang w:eastAsia="zh-CN"/>
        </w:rPr>
        <w:t>использование терминов</w:t>
      </w:r>
      <w:r w:rsidRPr="00B55D26">
        <w:rPr>
          <w:rFonts w:ascii="Times New Roman" w:hAnsi="Times New Roman" w:cs="Times New Roman"/>
          <w:sz w:val="24"/>
          <w:szCs w:val="24"/>
          <w:lang w:eastAsia="zh-CN"/>
        </w:rPr>
        <w:br/>
        <w:t>экспрессивность</w:t>
      </w:r>
    </w:p>
    <w:p w:rsidR="00050C74" w:rsidRPr="00B55D26" w:rsidRDefault="00050C74" w:rsidP="00A92C09">
      <w:pPr>
        <w:numPr>
          <w:ilvl w:val="0"/>
          <w:numId w:val="17"/>
        </w:numPr>
        <w:shd w:val="clear" w:color="auto" w:fill="FFFFFF"/>
        <w:suppressAutoHyphens/>
        <w:spacing w:line="276" w:lineRule="auto"/>
        <w:ind w:left="0" w:firstLine="0"/>
        <w:contextualSpacing/>
        <w:jc w:val="left"/>
        <w:rPr>
          <w:rFonts w:ascii="Times New Roman" w:hAnsi="Times New Roman" w:cs="Times New Roman"/>
          <w:sz w:val="24"/>
          <w:szCs w:val="24"/>
          <w:lang w:eastAsia="zh-CN"/>
        </w:rPr>
      </w:pPr>
      <w:r w:rsidRPr="00B55D26">
        <w:rPr>
          <w:rFonts w:ascii="Times New Roman" w:hAnsi="Times New Roman" w:cs="Times New Roman"/>
          <w:i/>
          <w:sz w:val="24"/>
          <w:szCs w:val="24"/>
          <w:lang w:eastAsia="zh-CN"/>
        </w:rPr>
        <w:t>Отметьте варианты слов с правильно поставленным ударением (ударная гласная обозначена заглавной буквой):</w:t>
      </w:r>
    </w:p>
    <w:p w:rsidR="00050C74" w:rsidRPr="00B55D26" w:rsidRDefault="00050C74" w:rsidP="00B55D26">
      <w:pPr>
        <w:shd w:val="clear" w:color="auto" w:fill="FFFFFF"/>
        <w:spacing w:line="276" w:lineRule="auto"/>
        <w:ind w:left="709" w:firstLine="0"/>
        <w:contextualSpacing/>
        <w:jc w:val="left"/>
        <w:rPr>
          <w:rFonts w:ascii="Times New Roman" w:hAnsi="Times New Roman" w:cs="Times New Roman"/>
          <w:sz w:val="24"/>
          <w:szCs w:val="24"/>
          <w:lang w:eastAsia="zh-CN"/>
        </w:rPr>
      </w:pPr>
      <w:proofErr w:type="spellStart"/>
      <w:r w:rsidRPr="00B55D26">
        <w:rPr>
          <w:rFonts w:ascii="Times New Roman" w:hAnsi="Times New Roman" w:cs="Times New Roman"/>
          <w:sz w:val="24"/>
          <w:szCs w:val="24"/>
          <w:lang w:eastAsia="zh-CN"/>
        </w:rPr>
        <w:t>зАвидно</w:t>
      </w:r>
      <w:proofErr w:type="spellEnd"/>
      <w:r w:rsidRPr="00B55D26">
        <w:rPr>
          <w:rFonts w:ascii="Times New Roman" w:hAnsi="Times New Roman" w:cs="Times New Roman"/>
          <w:sz w:val="24"/>
          <w:szCs w:val="24"/>
          <w:lang w:eastAsia="zh-CN"/>
        </w:rPr>
        <w:br/>
      </w:r>
      <w:proofErr w:type="spellStart"/>
      <w:r w:rsidRPr="00B55D26">
        <w:rPr>
          <w:rFonts w:ascii="Times New Roman" w:hAnsi="Times New Roman" w:cs="Times New Roman"/>
          <w:bCs/>
          <w:sz w:val="24"/>
          <w:szCs w:val="24"/>
          <w:bdr w:val="none" w:sz="0" w:space="0" w:color="auto" w:frame="1"/>
          <w:lang w:eastAsia="zh-CN"/>
        </w:rPr>
        <w:t>завИдно</w:t>
      </w:r>
      <w:proofErr w:type="spellEnd"/>
      <w:r w:rsidRPr="00B55D26">
        <w:rPr>
          <w:rFonts w:ascii="Times New Roman" w:hAnsi="Times New Roman" w:cs="Times New Roman"/>
          <w:sz w:val="24"/>
          <w:szCs w:val="24"/>
          <w:lang w:eastAsia="zh-CN"/>
        </w:rPr>
        <w:br/>
      </w:r>
      <w:proofErr w:type="spellStart"/>
      <w:r w:rsidRPr="00B55D26">
        <w:rPr>
          <w:rFonts w:ascii="Times New Roman" w:hAnsi="Times New Roman" w:cs="Times New Roman"/>
          <w:bCs/>
          <w:sz w:val="24"/>
          <w:szCs w:val="24"/>
          <w:bdr w:val="none" w:sz="0" w:space="0" w:color="auto" w:frame="1"/>
          <w:lang w:eastAsia="zh-CN"/>
        </w:rPr>
        <w:t>красИвее</w:t>
      </w:r>
      <w:proofErr w:type="spellEnd"/>
      <w:r w:rsidRPr="00B55D26">
        <w:rPr>
          <w:rFonts w:ascii="Times New Roman" w:hAnsi="Times New Roman" w:cs="Times New Roman"/>
          <w:sz w:val="24"/>
          <w:szCs w:val="24"/>
          <w:lang w:eastAsia="zh-CN"/>
        </w:rPr>
        <w:br/>
      </w:r>
      <w:proofErr w:type="spellStart"/>
      <w:r w:rsidRPr="00B55D26">
        <w:rPr>
          <w:rFonts w:ascii="Times New Roman" w:hAnsi="Times New Roman" w:cs="Times New Roman"/>
          <w:sz w:val="24"/>
          <w:szCs w:val="24"/>
          <w:lang w:eastAsia="zh-CN"/>
        </w:rPr>
        <w:t>красивЕе</w:t>
      </w:r>
      <w:proofErr w:type="spellEnd"/>
      <w:r w:rsidRPr="00B55D26">
        <w:rPr>
          <w:rFonts w:ascii="Times New Roman" w:hAnsi="Times New Roman" w:cs="Times New Roman"/>
          <w:sz w:val="24"/>
          <w:szCs w:val="24"/>
          <w:lang w:eastAsia="zh-CN"/>
        </w:rPr>
        <w:br/>
      </w:r>
      <w:proofErr w:type="spellStart"/>
      <w:r w:rsidRPr="00B55D26">
        <w:rPr>
          <w:rFonts w:ascii="Times New Roman" w:hAnsi="Times New Roman" w:cs="Times New Roman"/>
          <w:bCs/>
          <w:sz w:val="24"/>
          <w:szCs w:val="24"/>
          <w:bdr w:val="none" w:sz="0" w:space="0" w:color="auto" w:frame="1"/>
          <w:lang w:eastAsia="zh-CN"/>
        </w:rPr>
        <w:t>танцОвщица</w:t>
      </w:r>
      <w:proofErr w:type="spellEnd"/>
      <w:r w:rsidRPr="00B55D26">
        <w:rPr>
          <w:rFonts w:ascii="Times New Roman" w:hAnsi="Times New Roman" w:cs="Times New Roman"/>
          <w:sz w:val="24"/>
          <w:szCs w:val="24"/>
          <w:lang w:eastAsia="zh-CN"/>
        </w:rPr>
        <w:br/>
      </w:r>
      <w:proofErr w:type="spellStart"/>
      <w:r w:rsidRPr="00B55D26">
        <w:rPr>
          <w:rFonts w:ascii="Times New Roman" w:hAnsi="Times New Roman" w:cs="Times New Roman"/>
          <w:sz w:val="24"/>
          <w:szCs w:val="24"/>
          <w:lang w:eastAsia="zh-CN"/>
        </w:rPr>
        <w:t>танцовщИца</w:t>
      </w:r>
      <w:proofErr w:type="spellEnd"/>
    </w:p>
    <w:p w:rsidR="00050C74" w:rsidRPr="00B55D26" w:rsidRDefault="00050C74" w:rsidP="00A92C09">
      <w:pPr>
        <w:numPr>
          <w:ilvl w:val="0"/>
          <w:numId w:val="17"/>
        </w:numPr>
        <w:shd w:val="clear" w:color="auto" w:fill="FFFFFF"/>
        <w:suppressAutoHyphens/>
        <w:spacing w:line="276" w:lineRule="auto"/>
        <w:ind w:left="0" w:firstLine="0"/>
        <w:contextualSpacing/>
        <w:jc w:val="left"/>
        <w:rPr>
          <w:rFonts w:ascii="Times New Roman" w:hAnsi="Times New Roman" w:cs="Times New Roman"/>
          <w:sz w:val="24"/>
          <w:szCs w:val="24"/>
          <w:lang w:eastAsia="zh-CN"/>
        </w:rPr>
      </w:pPr>
      <w:r w:rsidRPr="00B55D26">
        <w:rPr>
          <w:rFonts w:ascii="Times New Roman" w:hAnsi="Times New Roman" w:cs="Times New Roman"/>
          <w:i/>
          <w:sz w:val="24"/>
          <w:szCs w:val="24"/>
          <w:lang w:eastAsia="zh-CN"/>
        </w:rPr>
        <w:t>Тип заключения, предполагающее подведение итогов, формулировку выводов – … заключение</w:t>
      </w:r>
    </w:p>
    <w:p w:rsidR="00050C74" w:rsidRPr="00B55D26" w:rsidRDefault="00050C74" w:rsidP="00A92C09">
      <w:pPr>
        <w:numPr>
          <w:ilvl w:val="0"/>
          <w:numId w:val="17"/>
        </w:numPr>
        <w:shd w:val="clear" w:color="auto" w:fill="FFFFFF"/>
        <w:suppressAutoHyphens/>
        <w:spacing w:line="276" w:lineRule="auto"/>
        <w:ind w:left="0" w:firstLine="0"/>
        <w:contextualSpacing/>
        <w:jc w:val="left"/>
        <w:rPr>
          <w:rFonts w:ascii="Times New Roman" w:hAnsi="Times New Roman" w:cs="Times New Roman"/>
          <w:sz w:val="24"/>
          <w:szCs w:val="24"/>
          <w:lang w:eastAsia="zh-CN"/>
        </w:rPr>
      </w:pPr>
      <w:r w:rsidRPr="00B55D26">
        <w:rPr>
          <w:rFonts w:ascii="Times New Roman" w:hAnsi="Times New Roman" w:cs="Times New Roman"/>
          <w:i/>
          <w:sz w:val="24"/>
          <w:szCs w:val="24"/>
          <w:lang w:eastAsia="zh-CN"/>
        </w:rPr>
        <w:t>Отметьте варианты слов с правильно поставленным ударением (ударная гласная обозначена заглавной буквой):</w:t>
      </w:r>
    </w:p>
    <w:p w:rsidR="00050C74" w:rsidRPr="00B55D26" w:rsidRDefault="00050C74" w:rsidP="00B55D26">
      <w:pPr>
        <w:shd w:val="clear" w:color="auto" w:fill="FFFFFF"/>
        <w:spacing w:line="276" w:lineRule="auto"/>
        <w:ind w:left="709" w:firstLine="0"/>
        <w:contextualSpacing/>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 xml:space="preserve">из </w:t>
      </w:r>
      <w:proofErr w:type="spellStart"/>
      <w:r w:rsidRPr="00B55D26">
        <w:rPr>
          <w:rFonts w:ascii="Times New Roman" w:hAnsi="Times New Roman" w:cs="Times New Roman"/>
          <w:sz w:val="24"/>
          <w:szCs w:val="24"/>
          <w:lang w:eastAsia="zh-CN"/>
        </w:rPr>
        <w:t>аэропортА</w:t>
      </w:r>
      <w:proofErr w:type="spellEnd"/>
      <w:r w:rsidRPr="00B55D26">
        <w:rPr>
          <w:rFonts w:ascii="Times New Roman" w:hAnsi="Times New Roman" w:cs="Times New Roman"/>
          <w:sz w:val="24"/>
          <w:szCs w:val="24"/>
          <w:lang w:eastAsia="zh-CN"/>
        </w:rPr>
        <w:br/>
      </w:r>
      <w:r w:rsidRPr="00B55D26">
        <w:rPr>
          <w:rFonts w:ascii="Times New Roman" w:hAnsi="Times New Roman" w:cs="Times New Roman"/>
          <w:bCs/>
          <w:sz w:val="24"/>
          <w:szCs w:val="24"/>
          <w:bdr w:val="none" w:sz="0" w:space="0" w:color="auto" w:frame="1"/>
          <w:lang w:eastAsia="zh-CN"/>
        </w:rPr>
        <w:t xml:space="preserve">из </w:t>
      </w:r>
      <w:proofErr w:type="spellStart"/>
      <w:r w:rsidRPr="00B55D26">
        <w:rPr>
          <w:rFonts w:ascii="Times New Roman" w:hAnsi="Times New Roman" w:cs="Times New Roman"/>
          <w:bCs/>
          <w:sz w:val="24"/>
          <w:szCs w:val="24"/>
          <w:bdr w:val="none" w:sz="0" w:space="0" w:color="auto" w:frame="1"/>
          <w:lang w:eastAsia="zh-CN"/>
        </w:rPr>
        <w:t>аэропОрта</w:t>
      </w:r>
      <w:proofErr w:type="spellEnd"/>
      <w:r w:rsidRPr="00B55D26">
        <w:rPr>
          <w:rFonts w:ascii="Times New Roman" w:hAnsi="Times New Roman" w:cs="Times New Roman"/>
          <w:sz w:val="24"/>
          <w:szCs w:val="24"/>
          <w:lang w:eastAsia="zh-CN"/>
        </w:rPr>
        <w:br/>
      </w:r>
      <w:proofErr w:type="spellStart"/>
      <w:r w:rsidRPr="00B55D26">
        <w:rPr>
          <w:rFonts w:ascii="Times New Roman" w:hAnsi="Times New Roman" w:cs="Times New Roman"/>
          <w:sz w:val="24"/>
          <w:szCs w:val="24"/>
          <w:lang w:eastAsia="zh-CN"/>
        </w:rPr>
        <w:t>бАлованный</w:t>
      </w:r>
      <w:proofErr w:type="spellEnd"/>
      <w:r w:rsidRPr="00B55D26">
        <w:rPr>
          <w:rFonts w:ascii="Times New Roman" w:hAnsi="Times New Roman" w:cs="Times New Roman"/>
          <w:sz w:val="24"/>
          <w:szCs w:val="24"/>
          <w:lang w:eastAsia="zh-CN"/>
        </w:rPr>
        <w:br/>
      </w:r>
      <w:proofErr w:type="spellStart"/>
      <w:r w:rsidRPr="00B55D26">
        <w:rPr>
          <w:rFonts w:ascii="Times New Roman" w:hAnsi="Times New Roman" w:cs="Times New Roman"/>
          <w:bCs/>
          <w:sz w:val="24"/>
          <w:szCs w:val="24"/>
          <w:bdr w:val="none" w:sz="0" w:space="0" w:color="auto" w:frame="1"/>
          <w:lang w:eastAsia="zh-CN"/>
        </w:rPr>
        <w:t>балОванный</w:t>
      </w:r>
      <w:proofErr w:type="spellEnd"/>
      <w:r w:rsidRPr="00B55D26">
        <w:rPr>
          <w:rFonts w:ascii="Times New Roman" w:hAnsi="Times New Roman" w:cs="Times New Roman"/>
          <w:sz w:val="24"/>
          <w:szCs w:val="24"/>
          <w:lang w:eastAsia="zh-CN"/>
        </w:rPr>
        <w:br/>
      </w:r>
      <w:proofErr w:type="spellStart"/>
      <w:r w:rsidRPr="00B55D26">
        <w:rPr>
          <w:rFonts w:ascii="Times New Roman" w:hAnsi="Times New Roman" w:cs="Times New Roman"/>
          <w:sz w:val="24"/>
          <w:szCs w:val="24"/>
          <w:lang w:eastAsia="zh-CN"/>
        </w:rPr>
        <w:lastRenderedPageBreak/>
        <w:t>запломбИрованный</w:t>
      </w:r>
      <w:proofErr w:type="spellEnd"/>
      <w:r w:rsidRPr="00B55D26">
        <w:rPr>
          <w:rFonts w:ascii="Times New Roman" w:hAnsi="Times New Roman" w:cs="Times New Roman"/>
          <w:sz w:val="24"/>
          <w:szCs w:val="24"/>
          <w:lang w:eastAsia="zh-CN"/>
        </w:rPr>
        <w:br/>
      </w:r>
      <w:proofErr w:type="spellStart"/>
      <w:r w:rsidRPr="00B55D26">
        <w:rPr>
          <w:rFonts w:ascii="Times New Roman" w:hAnsi="Times New Roman" w:cs="Times New Roman"/>
          <w:bCs/>
          <w:sz w:val="24"/>
          <w:szCs w:val="24"/>
          <w:bdr w:val="none" w:sz="0" w:space="0" w:color="auto" w:frame="1"/>
          <w:lang w:eastAsia="zh-CN"/>
        </w:rPr>
        <w:t>запломбирОванный</w:t>
      </w:r>
      <w:proofErr w:type="spellEnd"/>
    </w:p>
    <w:p w:rsidR="00050C74" w:rsidRPr="00B55D26" w:rsidRDefault="00050C74" w:rsidP="00A92C09">
      <w:pPr>
        <w:numPr>
          <w:ilvl w:val="0"/>
          <w:numId w:val="17"/>
        </w:numPr>
        <w:shd w:val="clear" w:color="auto" w:fill="FFFFFF"/>
        <w:suppressAutoHyphens/>
        <w:spacing w:line="276" w:lineRule="auto"/>
        <w:ind w:left="0" w:firstLine="0"/>
        <w:contextualSpacing/>
        <w:jc w:val="left"/>
        <w:rPr>
          <w:rFonts w:ascii="Times New Roman" w:hAnsi="Times New Roman" w:cs="Times New Roman"/>
          <w:sz w:val="24"/>
          <w:szCs w:val="24"/>
          <w:lang w:eastAsia="zh-CN"/>
        </w:rPr>
      </w:pPr>
      <w:r w:rsidRPr="00B55D26">
        <w:rPr>
          <w:rFonts w:ascii="Times New Roman" w:hAnsi="Times New Roman" w:cs="Times New Roman"/>
          <w:i/>
          <w:sz w:val="24"/>
          <w:szCs w:val="24"/>
          <w:lang w:eastAsia="zh-CN"/>
        </w:rPr>
        <w:t>Выпишите слово, употребленное в неправильной форме:</w:t>
      </w:r>
      <w:r w:rsidRPr="00B55D26">
        <w:rPr>
          <w:rFonts w:ascii="Times New Roman" w:hAnsi="Times New Roman" w:cs="Times New Roman"/>
          <w:sz w:val="24"/>
          <w:szCs w:val="24"/>
          <w:lang w:eastAsia="zh-CN"/>
        </w:rPr>
        <w:t xml:space="preserve"> «Цветок без воды сохнул в вазе»</w:t>
      </w:r>
    </w:p>
    <w:p w:rsidR="00050C74" w:rsidRPr="00B55D26" w:rsidRDefault="00050C74" w:rsidP="00A92C09">
      <w:pPr>
        <w:numPr>
          <w:ilvl w:val="0"/>
          <w:numId w:val="17"/>
        </w:numPr>
        <w:shd w:val="clear" w:color="auto" w:fill="FFFFFF"/>
        <w:suppressAutoHyphens/>
        <w:spacing w:line="276" w:lineRule="auto"/>
        <w:ind w:left="0" w:firstLine="0"/>
        <w:contextualSpacing/>
        <w:jc w:val="left"/>
        <w:rPr>
          <w:rFonts w:ascii="Times New Roman" w:hAnsi="Times New Roman" w:cs="Times New Roman"/>
          <w:sz w:val="24"/>
          <w:szCs w:val="24"/>
          <w:lang w:eastAsia="zh-CN"/>
        </w:rPr>
      </w:pPr>
      <w:r w:rsidRPr="00B55D26">
        <w:rPr>
          <w:rFonts w:ascii="Times New Roman" w:hAnsi="Times New Roman" w:cs="Times New Roman"/>
          <w:i/>
          <w:sz w:val="24"/>
          <w:szCs w:val="24"/>
          <w:lang w:eastAsia="zh-CN"/>
        </w:rPr>
        <w:t>Материал вспомогательного свойства в сообщении, являющийся источником цитирования</w:t>
      </w:r>
    </w:p>
    <w:p w:rsidR="00050C74" w:rsidRPr="00B55D26" w:rsidRDefault="00050C74" w:rsidP="00B55D26">
      <w:pPr>
        <w:shd w:val="clear" w:color="auto" w:fill="FFFFFF"/>
        <w:spacing w:line="276" w:lineRule="auto"/>
        <w:ind w:left="709" w:firstLine="0"/>
        <w:contextualSpacing/>
        <w:jc w:val="left"/>
        <w:rPr>
          <w:rFonts w:ascii="Times New Roman" w:hAnsi="Times New Roman" w:cs="Times New Roman"/>
          <w:sz w:val="24"/>
          <w:szCs w:val="24"/>
          <w:lang w:eastAsia="zh-CN"/>
        </w:rPr>
      </w:pPr>
      <w:r w:rsidRPr="00B55D26">
        <w:rPr>
          <w:rFonts w:ascii="Times New Roman" w:hAnsi="Times New Roman" w:cs="Times New Roman"/>
          <w:bCs/>
          <w:sz w:val="24"/>
          <w:szCs w:val="24"/>
          <w:bdr w:val="none" w:sz="0" w:space="0" w:color="auto" w:frame="1"/>
          <w:lang w:eastAsia="zh-CN"/>
        </w:rPr>
        <w:t>энциклопедический</w:t>
      </w:r>
      <w:r w:rsidRPr="00B55D26">
        <w:rPr>
          <w:rFonts w:ascii="Times New Roman" w:hAnsi="Times New Roman" w:cs="Times New Roman"/>
          <w:sz w:val="24"/>
          <w:szCs w:val="24"/>
          <w:lang w:eastAsia="zh-CN"/>
        </w:rPr>
        <w:br/>
        <w:t>эмпирический</w:t>
      </w:r>
      <w:r w:rsidRPr="00B55D26">
        <w:rPr>
          <w:rFonts w:ascii="Times New Roman" w:hAnsi="Times New Roman" w:cs="Times New Roman"/>
          <w:sz w:val="24"/>
          <w:szCs w:val="24"/>
          <w:lang w:eastAsia="zh-CN"/>
        </w:rPr>
        <w:br/>
        <w:t>компаративный</w:t>
      </w:r>
    </w:p>
    <w:p w:rsidR="00050C74" w:rsidRPr="00B55D26" w:rsidRDefault="00050C74" w:rsidP="00A92C09">
      <w:pPr>
        <w:numPr>
          <w:ilvl w:val="0"/>
          <w:numId w:val="17"/>
        </w:numPr>
        <w:shd w:val="clear" w:color="auto" w:fill="FFFFFF"/>
        <w:suppressAutoHyphens/>
        <w:spacing w:line="276" w:lineRule="auto"/>
        <w:ind w:left="0" w:firstLine="0"/>
        <w:contextualSpacing/>
        <w:jc w:val="left"/>
        <w:rPr>
          <w:rFonts w:ascii="Times New Roman" w:hAnsi="Times New Roman" w:cs="Times New Roman"/>
          <w:sz w:val="24"/>
          <w:szCs w:val="24"/>
          <w:lang w:eastAsia="zh-CN"/>
        </w:rPr>
      </w:pPr>
      <w:r w:rsidRPr="00B55D26">
        <w:rPr>
          <w:rFonts w:ascii="Times New Roman" w:hAnsi="Times New Roman" w:cs="Times New Roman"/>
          <w:i/>
          <w:sz w:val="24"/>
          <w:szCs w:val="24"/>
          <w:lang w:eastAsia="zh-CN"/>
        </w:rPr>
        <w:t>Выпишите слово, употребленное в неправильной форме:</w:t>
      </w:r>
      <w:r w:rsidRPr="00B55D26">
        <w:rPr>
          <w:rFonts w:ascii="Times New Roman" w:hAnsi="Times New Roman" w:cs="Times New Roman"/>
          <w:sz w:val="24"/>
          <w:szCs w:val="24"/>
          <w:lang w:eastAsia="zh-CN"/>
        </w:rPr>
        <w:t xml:space="preserve"> «До начала экзаменов осталось полтора учебного месяца»</w:t>
      </w:r>
    </w:p>
    <w:p w:rsidR="00050C74" w:rsidRPr="00B55D26" w:rsidRDefault="00050C74" w:rsidP="00A92C09">
      <w:pPr>
        <w:numPr>
          <w:ilvl w:val="0"/>
          <w:numId w:val="17"/>
        </w:numPr>
        <w:shd w:val="clear" w:color="auto" w:fill="FFFFFF"/>
        <w:suppressAutoHyphens/>
        <w:spacing w:line="276" w:lineRule="auto"/>
        <w:ind w:left="0" w:firstLine="0"/>
        <w:contextualSpacing/>
        <w:jc w:val="left"/>
        <w:rPr>
          <w:rFonts w:ascii="Times New Roman" w:hAnsi="Times New Roman" w:cs="Times New Roman"/>
          <w:sz w:val="24"/>
          <w:szCs w:val="24"/>
          <w:lang w:eastAsia="zh-CN"/>
        </w:rPr>
      </w:pPr>
      <w:r w:rsidRPr="00B55D26">
        <w:rPr>
          <w:rFonts w:ascii="Times New Roman" w:hAnsi="Times New Roman" w:cs="Times New Roman"/>
          <w:i/>
          <w:sz w:val="24"/>
          <w:szCs w:val="24"/>
          <w:lang w:eastAsia="zh-CN"/>
        </w:rPr>
        <w:t>Рассуждение как функционально-смысловой тип речи – это</w:t>
      </w:r>
      <w:r w:rsidRPr="00B55D26">
        <w:rPr>
          <w:rFonts w:ascii="Times New Roman" w:hAnsi="Times New Roman" w:cs="Times New Roman"/>
          <w:sz w:val="24"/>
          <w:szCs w:val="24"/>
          <w:lang w:eastAsia="zh-CN"/>
        </w:rPr>
        <w:t xml:space="preserve"> …</w:t>
      </w:r>
    </w:p>
    <w:p w:rsidR="00050C74" w:rsidRPr="00B55D26" w:rsidRDefault="00050C74" w:rsidP="00B55D26">
      <w:pPr>
        <w:shd w:val="clear" w:color="auto" w:fill="FFFFFF"/>
        <w:spacing w:line="276" w:lineRule="auto"/>
        <w:ind w:left="709" w:firstLine="0"/>
        <w:contextualSpacing/>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рассказ о событиях</w:t>
      </w:r>
      <w:r w:rsidRPr="00B55D26">
        <w:rPr>
          <w:rFonts w:ascii="Times New Roman" w:hAnsi="Times New Roman" w:cs="Times New Roman"/>
          <w:sz w:val="24"/>
          <w:szCs w:val="24"/>
          <w:lang w:eastAsia="zh-CN"/>
        </w:rPr>
        <w:br/>
      </w:r>
      <w:r w:rsidRPr="00B55D26">
        <w:rPr>
          <w:rFonts w:ascii="Times New Roman" w:hAnsi="Times New Roman" w:cs="Times New Roman"/>
          <w:bCs/>
          <w:sz w:val="24"/>
          <w:szCs w:val="24"/>
          <w:bdr w:val="none" w:sz="0" w:space="0" w:color="auto" w:frame="1"/>
          <w:lang w:eastAsia="zh-CN"/>
        </w:rPr>
        <w:t>словесное изложение, разъяснение и подтверждение какой-либо мысли</w:t>
      </w:r>
      <w:r w:rsidRPr="00B55D26">
        <w:rPr>
          <w:rFonts w:ascii="Times New Roman" w:hAnsi="Times New Roman" w:cs="Times New Roman"/>
          <w:sz w:val="24"/>
          <w:szCs w:val="24"/>
          <w:lang w:eastAsia="zh-CN"/>
        </w:rPr>
        <w:br/>
        <w:t>словесное изображение какого-либо явления действительности путем перечисления его характерных признаков</w:t>
      </w:r>
    </w:p>
    <w:p w:rsidR="00050C74" w:rsidRPr="00B55D26" w:rsidRDefault="00050C74" w:rsidP="00A92C09">
      <w:pPr>
        <w:numPr>
          <w:ilvl w:val="0"/>
          <w:numId w:val="17"/>
        </w:numPr>
        <w:shd w:val="clear" w:color="auto" w:fill="FFFFFF"/>
        <w:suppressAutoHyphens/>
        <w:spacing w:line="276" w:lineRule="auto"/>
        <w:ind w:left="0" w:firstLine="0"/>
        <w:contextualSpacing/>
        <w:jc w:val="left"/>
        <w:rPr>
          <w:rFonts w:ascii="Times New Roman" w:hAnsi="Times New Roman" w:cs="Times New Roman"/>
          <w:sz w:val="24"/>
          <w:szCs w:val="24"/>
          <w:lang w:eastAsia="zh-CN"/>
        </w:rPr>
      </w:pPr>
      <w:r w:rsidRPr="00B55D26">
        <w:rPr>
          <w:rFonts w:ascii="Times New Roman" w:hAnsi="Times New Roman" w:cs="Times New Roman"/>
          <w:i/>
          <w:sz w:val="24"/>
          <w:szCs w:val="24"/>
          <w:lang w:eastAsia="zh-CN"/>
        </w:rPr>
        <w:t>Отметьте правильный вариант написания и произнесения слова</w:t>
      </w:r>
    </w:p>
    <w:p w:rsidR="00050C74" w:rsidRPr="00B55D26" w:rsidRDefault="00050C74" w:rsidP="00B55D26">
      <w:pPr>
        <w:shd w:val="clear" w:color="auto" w:fill="FFFFFF"/>
        <w:spacing w:line="276" w:lineRule="auto"/>
        <w:ind w:left="709" w:firstLine="0"/>
        <w:contextualSpacing/>
        <w:jc w:val="left"/>
        <w:rPr>
          <w:rFonts w:ascii="Times New Roman" w:hAnsi="Times New Roman" w:cs="Times New Roman"/>
          <w:sz w:val="24"/>
          <w:szCs w:val="24"/>
          <w:lang w:eastAsia="zh-CN"/>
        </w:rPr>
      </w:pPr>
      <w:r w:rsidRPr="00B55D26">
        <w:rPr>
          <w:rFonts w:ascii="Times New Roman" w:hAnsi="Times New Roman" w:cs="Times New Roman"/>
          <w:bCs/>
          <w:sz w:val="24"/>
          <w:szCs w:val="24"/>
          <w:bdr w:val="none" w:sz="0" w:space="0" w:color="auto" w:frame="1"/>
          <w:lang w:eastAsia="zh-CN"/>
        </w:rPr>
        <w:t>юрисконсульт</w:t>
      </w:r>
      <w:r w:rsidRPr="00B55D26">
        <w:rPr>
          <w:rFonts w:ascii="Times New Roman" w:hAnsi="Times New Roman" w:cs="Times New Roman"/>
          <w:sz w:val="24"/>
          <w:szCs w:val="24"/>
          <w:lang w:eastAsia="zh-CN"/>
        </w:rPr>
        <w:br/>
      </w:r>
      <w:proofErr w:type="spellStart"/>
      <w:r w:rsidRPr="00B55D26">
        <w:rPr>
          <w:rFonts w:ascii="Times New Roman" w:hAnsi="Times New Roman" w:cs="Times New Roman"/>
          <w:sz w:val="24"/>
          <w:szCs w:val="24"/>
          <w:lang w:eastAsia="zh-CN"/>
        </w:rPr>
        <w:t>юристконсульт</w:t>
      </w:r>
      <w:proofErr w:type="spellEnd"/>
      <w:r w:rsidRPr="00B55D26">
        <w:rPr>
          <w:rFonts w:ascii="Times New Roman" w:hAnsi="Times New Roman" w:cs="Times New Roman"/>
          <w:sz w:val="24"/>
          <w:szCs w:val="24"/>
          <w:lang w:eastAsia="zh-CN"/>
        </w:rPr>
        <w:br/>
      </w:r>
      <w:proofErr w:type="spellStart"/>
      <w:r w:rsidRPr="00B55D26">
        <w:rPr>
          <w:rFonts w:ascii="Times New Roman" w:hAnsi="Times New Roman" w:cs="Times New Roman"/>
          <w:sz w:val="24"/>
          <w:szCs w:val="24"/>
          <w:lang w:eastAsia="zh-CN"/>
        </w:rPr>
        <w:t>инциндент</w:t>
      </w:r>
      <w:proofErr w:type="spellEnd"/>
      <w:r w:rsidRPr="00B55D26">
        <w:rPr>
          <w:rFonts w:ascii="Times New Roman" w:hAnsi="Times New Roman" w:cs="Times New Roman"/>
          <w:sz w:val="24"/>
          <w:szCs w:val="24"/>
          <w:lang w:eastAsia="zh-CN"/>
        </w:rPr>
        <w:br/>
      </w:r>
      <w:r w:rsidRPr="00B55D26">
        <w:rPr>
          <w:rFonts w:ascii="Times New Roman" w:hAnsi="Times New Roman" w:cs="Times New Roman"/>
          <w:bCs/>
          <w:sz w:val="24"/>
          <w:szCs w:val="24"/>
          <w:bdr w:val="none" w:sz="0" w:space="0" w:color="auto" w:frame="1"/>
          <w:lang w:eastAsia="zh-CN"/>
        </w:rPr>
        <w:t>инцидент</w:t>
      </w:r>
      <w:r w:rsidRPr="00B55D26">
        <w:rPr>
          <w:rFonts w:ascii="Times New Roman" w:hAnsi="Times New Roman" w:cs="Times New Roman"/>
          <w:sz w:val="24"/>
          <w:szCs w:val="24"/>
          <w:lang w:eastAsia="zh-CN"/>
        </w:rPr>
        <w:br/>
      </w:r>
      <w:proofErr w:type="spellStart"/>
      <w:r w:rsidRPr="00B55D26">
        <w:rPr>
          <w:rFonts w:ascii="Times New Roman" w:hAnsi="Times New Roman" w:cs="Times New Roman"/>
          <w:sz w:val="24"/>
          <w:szCs w:val="24"/>
          <w:lang w:eastAsia="zh-CN"/>
        </w:rPr>
        <w:t>компроментировать</w:t>
      </w:r>
      <w:proofErr w:type="spellEnd"/>
      <w:r w:rsidRPr="00B55D26">
        <w:rPr>
          <w:rFonts w:ascii="Times New Roman" w:hAnsi="Times New Roman" w:cs="Times New Roman"/>
          <w:sz w:val="24"/>
          <w:szCs w:val="24"/>
          <w:lang w:eastAsia="zh-CN"/>
        </w:rPr>
        <w:br/>
      </w:r>
      <w:r w:rsidRPr="00B55D26">
        <w:rPr>
          <w:rFonts w:ascii="Times New Roman" w:hAnsi="Times New Roman" w:cs="Times New Roman"/>
          <w:bCs/>
          <w:sz w:val="24"/>
          <w:szCs w:val="24"/>
          <w:bdr w:val="none" w:sz="0" w:space="0" w:color="auto" w:frame="1"/>
          <w:lang w:eastAsia="zh-CN"/>
        </w:rPr>
        <w:t>компрометировать</w:t>
      </w:r>
    </w:p>
    <w:p w:rsidR="00D05F1B" w:rsidRPr="00B55D26" w:rsidRDefault="00D05F1B" w:rsidP="00B55D26">
      <w:pPr>
        <w:widowControl w:val="0"/>
        <w:suppressAutoHyphens/>
        <w:overflowPunct w:val="0"/>
        <w:autoSpaceDE w:val="0"/>
        <w:autoSpaceDN w:val="0"/>
        <w:ind w:firstLine="0"/>
        <w:rPr>
          <w:rFonts w:ascii="Times New Roman" w:eastAsia="Times New Roman" w:hAnsi="Times New Roman" w:cs="Times New Roman"/>
          <w:b/>
          <w:i/>
          <w:kern w:val="3"/>
          <w:sz w:val="24"/>
          <w:szCs w:val="24"/>
          <w:lang w:eastAsia="ru-RU"/>
        </w:rPr>
      </w:pPr>
    </w:p>
    <w:p w:rsidR="00694E6A" w:rsidRPr="00B55D26" w:rsidRDefault="00694E6A" w:rsidP="00B55D26">
      <w:pPr>
        <w:widowControl w:val="0"/>
        <w:suppressAutoHyphens/>
        <w:overflowPunct w:val="0"/>
        <w:autoSpaceDE w:val="0"/>
        <w:autoSpaceDN w:val="0"/>
        <w:ind w:firstLine="0"/>
        <w:rPr>
          <w:rFonts w:ascii="Times New Roman" w:eastAsia="Times New Roman" w:hAnsi="Times New Roman" w:cs="Times New Roman"/>
          <w:kern w:val="3"/>
          <w:sz w:val="24"/>
          <w:szCs w:val="24"/>
          <w:lang w:eastAsia="ru-RU"/>
        </w:rPr>
      </w:pPr>
      <w:r w:rsidRPr="00B55D26">
        <w:rPr>
          <w:rFonts w:ascii="Times New Roman" w:eastAsia="Times New Roman" w:hAnsi="Times New Roman" w:cs="Times New Roman"/>
          <w:b/>
          <w:i/>
          <w:kern w:val="3"/>
          <w:sz w:val="24"/>
          <w:szCs w:val="24"/>
          <w:lang w:eastAsia="ru-RU"/>
        </w:rPr>
        <w:t>Типовые оценочные материалы по теме 4</w:t>
      </w:r>
      <w:r w:rsidR="00B55D26" w:rsidRPr="00B55D26">
        <w:rPr>
          <w:rFonts w:ascii="Times New Roman" w:eastAsia="Times New Roman" w:hAnsi="Times New Roman" w:cs="Times New Roman"/>
          <w:kern w:val="3"/>
          <w:sz w:val="24"/>
          <w:szCs w:val="24"/>
          <w:lang w:eastAsia="ru-RU"/>
        </w:rPr>
        <w:t>:</w:t>
      </w:r>
    </w:p>
    <w:p w:rsidR="00694E6A" w:rsidRPr="00B55D26" w:rsidRDefault="00694E6A" w:rsidP="00B55D26">
      <w:pPr>
        <w:widowControl w:val="0"/>
        <w:suppressAutoHyphens/>
        <w:overflowPunct w:val="0"/>
        <w:autoSpaceDE w:val="0"/>
        <w:autoSpaceDN w:val="0"/>
        <w:ind w:firstLine="0"/>
        <w:rPr>
          <w:rFonts w:ascii="Times New Roman" w:eastAsia="Times New Roman" w:hAnsi="Times New Roman" w:cs="Times New Roman"/>
          <w:b/>
          <w:bCs/>
          <w:i/>
          <w:kern w:val="3"/>
          <w:sz w:val="24"/>
          <w:szCs w:val="24"/>
          <w:lang w:eastAsia="ru-RU"/>
        </w:rPr>
      </w:pPr>
      <w:r w:rsidRPr="00B55D26">
        <w:rPr>
          <w:rFonts w:ascii="Times New Roman" w:eastAsia="Times New Roman" w:hAnsi="Times New Roman" w:cs="Times New Roman"/>
          <w:b/>
          <w:bCs/>
          <w:i/>
          <w:kern w:val="3"/>
          <w:sz w:val="24"/>
          <w:szCs w:val="24"/>
          <w:lang w:eastAsia="ru-RU"/>
        </w:rPr>
        <w:t>Вопросы для проведения устного опроса:</w:t>
      </w:r>
    </w:p>
    <w:p w:rsidR="00050C74" w:rsidRPr="00B55D26" w:rsidRDefault="00050C74" w:rsidP="00A92C09">
      <w:pPr>
        <w:pStyle w:val="af1"/>
        <w:numPr>
          <w:ilvl w:val="0"/>
          <w:numId w:val="12"/>
        </w:numPr>
        <w:ind w:firstLine="0"/>
        <w:contextualSpacing w:val="0"/>
        <w:jc w:val="left"/>
        <w:rPr>
          <w:rFonts w:ascii="Times New Roman" w:hAnsi="Times New Roman" w:cs="Times New Roman"/>
          <w:sz w:val="24"/>
          <w:szCs w:val="24"/>
        </w:rPr>
      </w:pPr>
      <w:r w:rsidRPr="00B55D26">
        <w:rPr>
          <w:rFonts w:ascii="Times New Roman" w:hAnsi="Times New Roman" w:cs="Times New Roman"/>
          <w:sz w:val="24"/>
          <w:szCs w:val="24"/>
        </w:rPr>
        <w:t xml:space="preserve">Уместность и выразительность речи. </w:t>
      </w:r>
    </w:p>
    <w:p w:rsidR="00050C74" w:rsidRPr="00B55D26" w:rsidRDefault="00050C74" w:rsidP="00A92C09">
      <w:pPr>
        <w:pStyle w:val="af1"/>
        <w:numPr>
          <w:ilvl w:val="0"/>
          <w:numId w:val="12"/>
        </w:numPr>
        <w:ind w:firstLine="0"/>
        <w:contextualSpacing w:val="0"/>
        <w:jc w:val="left"/>
        <w:rPr>
          <w:rFonts w:ascii="Times New Roman" w:hAnsi="Times New Roman" w:cs="Times New Roman"/>
          <w:sz w:val="24"/>
          <w:szCs w:val="24"/>
        </w:rPr>
      </w:pPr>
      <w:r w:rsidRPr="00B55D26">
        <w:rPr>
          <w:rFonts w:ascii="Times New Roman" w:hAnsi="Times New Roman" w:cs="Times New Roman"/>
          <w:sz w:val="24"/>
          <w:szCs w:val="24"/>
        </w:rPr>
        <w:t xml:space="preserve">Средства художественной выразительности. </w:t>
      </w:r>
    </w:p>
    <w:p w:rsidR="00050C74" w:rsidRPr="00B55D26" w:rsidRDefault="00050C74" w:rsidP="00A92C09">
      <w:pPr>
        <w:pStyle w:val="af1"/>
        <w:numPr>
          <w:ilvl w:val="0"/>
          <w:numId w:val="12"/>
        </w:numPr>
        <w:ind w:firstLine="0"/>
        <w:contextualSpacing w:val="0"/>
        <w:jc w:val="left"/>
        <w:rPr>
          <w:rFonts w:ascii="Times New Roman" w:hAnsi="Times New Roman" w:cs="Times New Roman"/>
          <w:sz w:val="24"/>
          <w:szCs w:val="24"/>
        </w:rPr>
      </w:pPr>
      <w:r w:rsidRPr="00B55D26">
        <w:rPr>
          <w:rFonts w:ascii="Times New Roman" w:hAnsi="Times New Roman" w:cs="Times New Roman"/>
          <w:sz w:val="24"/>
          <w:szCs w:val="24"/>
        </w:rPr>
        <w:t xml:space="preserve">Культура письменной речи. </w:t>
      </w:r>
    </w:p>
    <w:p w:rsidR="00050C74" w:rsidRPr="00B55D26" w:rsidRDefault="00050C74" w:rsidP="00A92C09">
      <w:pPr>
        <w:pStyle w:val="af1"/>
        <w:numPr>
          <w:ilvl w:val="0"/>
          <w:numId w:val="12"/>
        </w:numPr>
        <w:ind w:firstLine="0"/>
        <w:contextualSpacing w:val="0"/>
        <w:jc w:val="left"/>
        <w:rPr>
          <w:rFonts w:ascii="Times New Roman" w:hAnsi="Times New Roman" w:cs="Times New Roman"/>
          <w:sz w:val="24"/>
          <w:szCs w:val="24"/>
        </w:rPr>
      </w:pPr>
      <w:r w:rsidRPr="00B55D26">
        <w:rPr>
          <w:rFonts w:ascii="Times New Roman" w:hAnsi="Times New Roman" w:cs="Times New Roman"/>
          <w:sz w:val="24"/>
          <w:szCs w:val="24"/>
        </w:rPr>
        <w:t xml:space="preserve">Научный и публицистический стили. </w:t>
      </w:r>
    </w:p>
    <w:p w:rsidR="00050C74" w:rsidRPr="00B55D26" w:rsidRDefault="00050C74" w:rsidP="00A92C09">
      <w:pPr>
        <w:pStyle w:val="af1"/>
        <w:numPr>
          <w:ilvl w:val="0"/>
          <w:numId w:val="12"/>
        </w:numPr>
        <w:ind w:firstLine="0"/>
        <w:contextualSpacing w:val="0"/>
        <w:jc w:val="left"/>
        <w:rPr>
          <w:rFonts w:ascii="Times New Roman" w:hAnsi="Times New Roman" w:cs="Times New Roman"/>
          <w:sz w:val="24"/>
          <w:szCs w:val="24"/>
        </w:rPr>
      </w:pPr>
      <w:r w:rsidRPr="00B55D26">
        <w:rPr>
          <w:rFonts w:ascii="Times New Roman" w:hAnsi="Times New Roman" w:cs="Times New Roman"/>
          <w:sz w:val="24"/>
          <w:szCs w:val="24"/>
        </w:rPr>
        <w:t xml:space="preserve">Культура официально-деловой речи. </w:t>
      </w:r>
    </w:p>
    <w:p w:rsidR="00050C74" w:rsidRPr="00B55D26" w:rsidRDefault="00050C74" w:rsidP="00A92C09">
      <w:pPr>
        <w:pStyle w:val="af1"/>
        <w:numPr>
          <w:ilvl w:val="0"/>
          <w:numId w:val="12"/>
        </w:numPr>
        <w:ind w:firstLine="0"/>
        <w:contextualSpacing w:val="0"/>
        <w:jc w:val="left"/>
        <w:rPr>
          <w:rFonts w:ascii="Times New Roman" w:hAnsi="Times New Roman" w:cs="Times New Roman"/>
          <w:sz w:val="24"/>
          <w:szCs w:val="24"/>
        </w:rPr>
      </w:pPr>
      <w:r w:rsidRPr="00B55D26">
        <w:rPr>
          <w:rFonts w:ascii="Times New Roman" w:hAnsi="Times New Roman" w:cs="Times New Roman"/>
          <w:sz w:val="24"/>
          <w:szCs w:val="24"/>
        </w:rPr>
        <w:t>Официально-деловой стиль.</w:t>
      </w:r>
    </w:p>
    <w:p w:rsidR="00694E6A" w:rsidRPr="00B55D26" w:rsidRDefault="00694E6A" w:rsidP="00B55D26">
      <w:pPr>
        <w:widowControl w:val="0"/>
        <w:suppressAutoHyphens/>
        <w:overflowPunct w:val="0"/>
        <w:autoSpaceDE w:val="0"/>
        <w:autoSpaceDN w:val="0"/>
        <w:ind w:left="1571" w:firstLine="0"/>
        <w:contextualSpacing/>
        <w:rPr>
          <w:rFonts w:ascii="Times New Roman" w:eastAsia="Times New Roman" w:hAnsi="Times New Roman" w:cs="Times New Roman"/>
          <w:kern w:val="3"/>
          <w:sz w:val="24"/>
          <w:szCs w:val="24"/>
          <w:lang w:eastAsia="ru-RU"/>
        </w:rPr>
      </w:pPr>
    </w:p>
    <w:p w:rsidR="00694E6A" w:rsidRPr="00B55D26" w:rsidRDefault="00B55D26" w:rsidP="00B55D26">
      <w:pPr>
        <w:widowControl w:val="0"/>
        <w:suppressAutoHyphens/>
        <w:overflowPunct w:val="0"/>
        <w:autoSpaceDE w:val="0"/>
        <w:autoSpaceDN w:val="0"/>
        <w:spacing w:line="276" w:lineRule="auto"/>
        <w:ind w:firstLine="0"/>
        <w:jc w:val="left"/>
        <w:rPr>
          <w:rFonts w:ascii="Times New Roman" w:eastAsia="Times New Roman" w:hAnsi="Times New Roman" w:cs="Times New Roman"/>
          <w:b/>
          <w:i/>
          <w:kern w:val="3"/>
          <w:sz w:val="24"/>
          <w:szCs w:val="24"/>
          <w:lang w:eastAsia="ru-RU"/>
        </w:rPr>
      </w:pPr>
      <w:r w:rsidRPr="00B55D26">
        <w:rPr>
          <w:rFonts w:ascii="Times New Roman" w:eastAsia="Times New Roman" w:hAnsi="Times New Roman" w:cs="Times New Roman"/>
          <w:b/>
          <w:i/>
          <w:kern w:val="3"/>
          <w:sz w:val="24"/>
          <w:szCs w:val="24"/>
          <w:lang w:eastAsia="ru-RU"/>
        </w:rPr>
        <w:t xml:space="preserve">Примеры </w:t>
      </w:r>
      <w:r w:rsidR="00D05F1B" w:rsidRPr="00B55D26">
        <w:rPr>
          <w:rFonts w:ascii="Times New Roman" w:eastAsia="Times New Roman" w:hAnsi="Times New Roman" w:cs="Times New Roman"/>
          <w:b/>
          <w:i/>
          <w:kern w:val="3"/>
          <w:sz w:val="24"/>
          <w:szCs w:val="24"/>
          <w:lang w:eastAsia="ru-RU"/>
        </w:rPr>
        <w:t xml:space="preserve">ситуативных </w:t>
      </w:r>
      <w:r w:rsidR="00694E6A" w:rsidRPr="00B55D26">
        <w:rPr>
          <w:rFonts w:ascii="Times New Roman" w:eastAsia="Times New Roman" w:hAnsi="Times New Roman" w:cs="Times New Roman"/>
          <w:b/>
          <w:i/>
          <w:kern w:val="3"/>
          <w:sz w:val="24"/>
          <w:szCs w:val="24"/>
          <w:lang w:eastAsia="ru-RU"/>
        </w:rPr>
        <w:t>задач:</w:t>
      </w:r>
    </w:p>
    <w:p w:rsidR="00050C74" w:rsidRPr="00B55D26" w:rsidRDefault="00050C74" w:rsidP="00B55D26">
      <w:pPr>
        <w:widowControl w:val="0"/>
        <w:suppressAutoHyphens/>
        <w:overflowPunct w:val="0"/>
        <w:autoSpaceDE w:val="0"/>
        <w:autoSpaceDN w:val="0"/>
        <w:ind w:firstLine="0"/>
        <w:rPr>
          <w:rFonts w:ascii="Times New Roman" w:eastAsia="Times New Roman" w:hAnsi="Times New Roman" w:cs="Times New Roman"/>
          <w:bCs/>
          <w:i/>
          <w:kern w:val="3"/>
          <w:sz w:val="24"/>
          <w:szCs w:val="24"/>
          <w:lang w:eastAsia="ru-RU"/>
        </w:rPr>
      </w:pPr>
      <w:r w:rsidRPr="00B55D26">
        <w:rPr>
          <w:rFonts w:ascii="Times New Roman" w:eastAsia="Times New Roman" w:hAnsi="Times New Roman" w:cs="Times New Roman"/>
          <w:bCs/>
          <w:i/>
          <w:kern w:val="3"/>
          <w:sz w:val="24"/>
          <w:szCs w:val="24"/>
          <w:lang w:eastAsia="ru-RU"/>
        </w:rPr>
        <w:t>Задача 1. Выберите нужную форму. Объясните свой выбор.</w:t>
      </w:r>
    </w:p>
    <w:p w:rsidR="00050C74" w:rsidRPr="00B55D26" w:rsidRDefault="00050C74" w:rsidP="00B55D26">
      <w:pPr>
        <w:widowControl w:val="0"/>
        <w:suppressAutoHyphens/>
        <w:overflowPunct w:val="0"/>
        <w:autoSpaceDE w:val="0"/>
        <w:autoSpaceDN w:val="0"/>
        <w:ind w:firstLine="0"/>
        <w:rPr>
          <w:rFonts w:ascii="Times New Roman" w:eastAsia="Times New Roman" w:hAnsi="Times New Roman" w:cs="Times New Roman"/>
          <w:bCs/>
          <w:kern w:val="3"/>
          <w:sz w:val="24"/>
          <w:szCs w:val="24"/>
          <w:lang w:eastAsia="ru-RU"/>
        </w:rPr>
      </w:pPr>
      <w:r w:rsidRPr="00B55D26">
        <w:rPr>
          <w:rFonts w:ascii="Times New Roman" w:eastAsia="Times New Roman" w:hAnsi="Times New Roman" w:cs="Times New Roman"/>
          <w:bCs/>
          <w:kern w:val="3"/>
          <w:sz w:val="24"/>
          <w:szCs w:val="24"/>
          <w:lang w:eastAsia="ru-RU"/>
        </w:rPr>
        <w:t xml:space="preserve">1. По приблизительным расчетам сегодня церковь (посещают, посещает) около трети жителей России. </w:t>
      </w:r>
    </w:p>
    <w:p w:rsidR="00050C74" w:rsidRPr="00B55D26" w:rsidRDefault="00050C74" w:rsidP="00B55D26">
      <w:pPr>
        <w:widowControl w:val="0"/>
        <w:suppressAutoHyphens/>
        <w:overflowPunct w:val="0"/>
        <w:autoSpaceDE w:val="0"/>
        <w:autoSpaceDN w:val="0"/>
        <w:ind w:firstLine="0"/>
        <w:rPr>
          <w:rFonts w:ascii="Times New Roman" w:eastAsia="Times New Roman" w:hAnsi="Times New Roman" w:cs="Times New Roman"/>
          <w:bCs/>
          <w:kern w:val="3"/>
          <w:sz w:val="24"/>
          <w:szCs w:val="24"/>
          <w:lang w:eastAsia="ru-RU"/>
        </w:rPr>
      </w:pPr>
      <w:r w:rsidRPr="00B55D26">
        <w:rPr>
          <w:rFonts w:ascii="Times New Roman" w:eastAsia="Times New Roman" w:hAnsi="Times New Roman" w:cs="Times New Roman"/>
          <w:bCs/>
          <w:kern w:val="3"/>
          <w:sz w:val="24"/>
          <w:szCs w:val="24"/>
          <w:lang w:eastAsia="ru-RU"/>
        </w:rPr>
        <w:t xml:space="preserve">2. Большинство произведений Платонова (заканчиваются, заканчивается) трагически. </w:t>
      </w:r>
    </w:p>
    <w:p w:rsidR="00050C74" w:rsidRPr="00B55D26" w:rsidRDefault="00050C74" w:rsidP="00B55D26">
      <w:pPr>
        <w:widowControl w:val="0"/>
        <w:suppressAutoHyphens/>
        <w:overflowPunct w:val="0"/>
        <w:autoSpaceDE w:val="0"/>
        <w:autoSpaceDN w:val="0"/>
        <w:ind w:firstLine="0"/>
        <w:rPr>
          <w:rFonts w:ascii="Times New Roman" w:eastAsia="Times New Roman" w:hAnsi="Times New Roman" w:cs="Times New Roman"/>
          <w:bCs/>
          <w:kern w:val="3"/>
          <w:sz w:val="24"/>
          <w:szCs w:val="24"/>
          <w:lang w:eastAsia="ru-RU"/>
        </w:rPr>
      </w:pPr>
      <w:r w:rsidRPr="00B55D26">
        <w:rPr>
          <w:rFonts w:ascii="Times New Roman" w:eastAsia="Times New Roman" w:hAnsi="Times New Roman" w:cs="Times New Roman"/>
          <w:bCs/>
          <w:kern w:val="3"/>
          <w:sz w:val="24"/>
          <w:szCs w:val="24"/>
          <w:lang w:eastAsia="ru-RU"/>
        </w:rPr>
        <w:t xml:space="preserve">3. В течение трех последних лет руководство Центрального парка неоднократно (обращались, обращалось) с этой просьбой в администрацию города. </w:t>
      </w:r>
    </w:p>
    <w:p w:rsidR="00050C74" w:rsidRPr="00B55D26" w:rsidRDefault="00050C74" w:rsidP="00B55D26">
      <w:pPr>
        <w:widowControl w:val="0"/>
        <w:suppressAutoHyphens/>
        <w:overflowPunct w:val="0"/>
        <w:autoSpaceDE w:val="0"/>
        <w:autoSpaceDN w:val="0"/>
        <w:ind w:firstLine="0"/>
        <w:rPr>
          <w:rFonts w:ascii="Times New Roman" w:eastAsia="Times New Roman" w:hAnsi="Times New Roman" w:cs="Times New Roman"/>
          <w:bCs/>
          <w:kern w:val="3"/>
          <w:sz w:val="24"/>
          <w:szCs w:val="24"/>
          <w:lang w:eastAsia="ru-RU"/>
        </w:rPr>
      </w:pPr>
      <w:r w:rsidRPr="00B55D26">
        <w:rPr>
          <w:rFonts w:ascii="Times New Roman" w:eastAsia="Times New Roman" w:hAnsi="Times New Roman" w:cs="Times New Roman"/>
          <w:bCs/>
          <w:kern w:val="3"/>
          <w:sz w:val="24"/>
          <w:szCs w:val="24"/>
          <w:lang w:eastAsia="ru-RU"/>
        </w:rPr>
        <w:t xml:space="preserve">4. Ровно в десять часов вечера (прозвучало, прозвучали) одиннадцать выстрелов. </w:t>
      </w:r>
    </w:p>
    <w:p w:rsidR="00050C74" w:rsidRPr="00B55D26" w:rsidRDefault="00050C74" w:rsidP="00B55D26">
      <w:pPr>
        <w:widowControl w:val="0"/>
        <w:suppressAutoHyphens/>
        <w:overflowPunct w:val="0"/>
        <w:autoSpaceDE w:val="0"/>
        <w:autoSpaceDN w:val="0"/>
        <w:ind w:firstLine="0"/>
        <w:rPr>
          <w:rFonts w:ascii="Times New Roman" w:eastAsia="Times New Roman" w:hAnsi="Times New Roman" w:cs="Times New Roman"/>
          <w:bCs/>
          <w:kern w:val="3"/>
          <w:sz w:val="24"/>
          <w:szCs w:val="24"/>
          <w:lang w:eastAsia="ru-RU"/>
        </w:rPr>
      </w:pPr>
      <w:r w:rsidRPr="00B55D26">
        <w:rPr>
          <w:rFonts w:ascii="Times New Roman" w:eastAsia="Times New Roman" w:hAnsi="Times New Roman" w:cs="Times New Roman"/>
          <w:bCs/>
          <w:kern w:val="3"/>
          <w:sz w:val="24"/>
          <w:szCs w:val="24"/>
          <w:lang w:eastAsia="ru-RU"/>
        </w:rPr>
        <w:t xml:space="preserve">5. В нынешнем году в столице (открылось, открылись) 10 новых школ. Три школы (закрыто, закрыты) и три (переименованы, переименовано). </w:t>
      </w:r>
    </w:p>
    <w:p w:rsidR="00050C74" w:rsidRPr="00B55D26" w:rsidRDefault="00050C74" w:rsidP="00B55D26">
      <w:pPr>
        <w:widowControl w:val="0"/>
        <w:suppressAutoHyphens/>
        <w:overflowPunct w:val="0"/>
        <w:autoSpaceDE w:val="0"/>
        <w:autoSpaceDN w:val="0"/>
        <w:ind w:firstLine="0"/>
        <w:rPr>
          <w:rFonts w:ascii="Times New Roman" w:eastAsia="Times New Roman" w:hAnsi="Times New Roman" w:cs="Times New Roman"/>
          <w:bCs/>
          <w:kern w:val="3"/>
          <w:sz w:val="24"/>
          <w:szCs w:val="24"/>
          <w:lang w:eastAsia="ru-RU"/>
        </w:rPr>
      </w:pPr>
      <w:r w:rsidRPr="00B55D26">
        <w:rPr>
          <w:rFonts w:ascii="Times New Roman" w:eastAsia="Times New Roman" w:hAnsi="Times New Roman" w:cs="Times New Roman"/>
          <w:bCs/>
          <w:kern w:val="3"/>
          <w:sz w:val="24"/>
          <w:szCs w:val="24"/>
          <w:lang w:eastAsia="ru-RU"/>
        </w:rPr>
        <w:t xml:space="preserve">6. Для них несколько столичных фабрик (шьют, шьет) костюмы. </w:t>
      </w:r>
    </w:p>
    <w:p w:rsidR="00050C74" w:rsidRPr="00B55D26" w:rsidRDefault="00050C74" w:rsidP="00B55D26">
      <w:pPr>
        <w:widowControl w:val="0"/>
        <w:suppressAutoHyphens/>
        <w:overflowPunct w:val="0"/>
        <w:autoSpaceDE w:val="0"/>
        <w:autoSpaceDN w:val="0"/>
        <w:ind w:firstLine="0"/>
        <w:rPr>
          <w:rFonts w:ascii="Times New Roman" w:eastAsia="Times New Roman" w:hAnsi="Times New Roman" w:cs="Times New Roman"/>
          <w:bCs/>
          <w:kern w:val="3"/>
          <w:sz w:val="24"/>
          <w:szCs w:val="24"/>
          <w:lang w:eastAsia="ru-RU"/>
        </w:rPr>
      </w:pPr>
      <w:r w:rsidRPr="00B55D26">
        <w:rPr>
          <w:rFonts w:ascii="Times New Roman" w:eastAsia="Times New Roman" w:hAnsi="Times New Roman" w:cs="Times New Roman"/>
          <w:bCs/>
          <w:kern w:val="3"/>
          <w:sz w:val="24"/>
          <w:szCs w:val="24"/>
          <w:lang w:eastAsia="ru-RU"/>
        </w:rPr>
        <w:t xml:space="preserve">7. В майские дни прошлых лет пресса, в том числе и автор этих строк всегда (писали, писала) о победе над Германией, (вспоминала, вспоминали) героев давних лет. </w:t>
      </w:r>
    </w:p>
    <w:p w:rsidR="00050C74" w:rsidRPr="00B55D26" w:rsidRDefault="00050C74" w:rsidP="00B55D26">
      <w:pPr>
        <w:widowControl w:val="0"/>
        <w:suppressAutoHyphens/>
        <w:overflowPunct w:val="0"/>
        <w:autoSpaceDE w:val="0"/>
        <w:autoSpaceDN w:val="0"/>
        <w:ind w:firstLine="0"/>
        <w:rPr>
          <w:rFonts w:ascii="Times New Roman" w:eastAsia="Times New Roman" w:hAnsi="Times New Roman" w:cs="Times New Roman"/>
          <w:bCs/>
          <w:i/>
          <w:kern w:val="3"/>
          <w:sz w:val="24"/>
          <w:szCs w:val="24"/>
          <w:lang w:eastAsia="ru-RU"/>
        </w:rPr>
      </w:pPr>
      <w:r w:rsidRPr="00B55D26">
        <w:rPr>
          <w:rFonts w:ascii="Times New Roman" w:eastAsia="Times New Roman" w:hAnsi="Times New Roman" w:cs="Times New Roman"/>
          <w:bCs/>
          <w:i/>
          <w:kern w:val="3"/>
          <w:sz w:val="24"/>
          <w:szCs w:val="24"/>
          <w:lang w:eastAsia="ru-RU"/>
        </w:rPr>
        <w:t xml:space="preserve">Задача 2. Поставьте сказуемое в нужной форме. Укажите возможные варианты. </w:t>
      </w:r>
    </w:p>
    <w:p w:rsidR="00050C74" w:rsidRPr="00B55D26" w:rsidRDefault="00050C74" w:rsidP="00B55D26">
      <w:pPr>
        <w:widowControl w:val="0"/>
        <w:suppressAutoHyphens/>
        <w:overflowPunct w:val="0"/>
        <w:autoSpaceDE w:val="0"/>
        <w:autoSpaceDN w:val="0"/>
        <w:ind w:firstLine="0"/>
        <w:rPr>
          <w:rFonts w:ascii="Times New Roman" w:eastAsia="Times New Roman" w:hAnsi="Times New Roman" w:cs="Times New Roman"/>
          <w:bCs/>
          <w:kern w:val="3"/>
          <w:sz w:val="24"/>
          <w:szCs w:val="24"/>
          <w:lang w:eastAsia="ru-RU"/>
        </w:rPr>
      </w:pPr>
      <w:r w:rsidRPr="00B55D26">
        <w:rPr>
          <w:rFonts w:ascii="Times New Roman" w:eastAsia="Times New Roman" w:hAnsi="Times New Roman" w:cs="Times New Roman"/>
          <w:bCs/>
          <w:kern w:val="3"/>
          <w:sz w:val="24"/>
          <w:szCs w:val="24"/>
          <w:lang w:eastAsia="ru-RU"/>
        </w:rPr>
        <w:t xml:space="preserve">1. В соревновании участвовал… тридцать один спортсмен. </w:t>
      </w:r>
    </w:p>
    <w:p w:rsidR="00050C74" w:rsidRPr="00B55D26" w:rsidRDefault="00050C74" w:rsidP="00B55D26">
      <w:pPr>
        <w:widowControl w:val="0"/>
        <w:suppressAutoHyphens/>
        <w:overflowPunct w:val="0"/>
        <w:autoSpaceDE w:val="0"/>
        <w:autoSpaceDN w:val="0"/>
        <w:ind w:firstLine="0"/>
        <w:rPr>
          <w:rFonts w:ascii="Times New Roman" w:eastAsia="Times New Roman" w:hAnsi="Times New Roman" w:cs="Times New Roman"/>
          <w:bCs/>
          <w:kern w:val="3"/>
          <w:sz w:val="24"/>
          <w:szCs w:val="24"/>
          <w:lang w:eastAsia="ru-RU"/>
        </w:rPr>
      </w:pPr>
      <w:r w:rsidRPr="00B55D26">
        <w:rPr>
          <w:rFonts w:ascii="Times New Roman" w:eastAsia="Times New Roman" w:hAnsi="Times New Roman" w:cs="Times New Roman"/>
          <w:bCs/>
          <w:kern w:val="3"/>
          <w:sz w:val="24"/>
          <w:szCs w:val="24"/>
          <w:lang w:eastAsia="ru-RU"/>
        </w:rPr>
        <w:t xml:space="preserve">2. Две скамейки стоял… у стены. </w:t>
      </w:r>
    </w:p>
    <w:p w:rsidR="00050C74" w:rsidRPr="00B55D26" w:rsidRDefault="00050C74" w:rsidP="00B55D26">
      <w:pPr>
        <w:widowControl w:val="0"/>
        <w:suppressAutoHyphens/>
        <w:overflowPunct w:val="0"/>
        <w:autoSpaceDE w:val="0"/>
        <w:autoSpaceDN w:val="0"/>
        <w:ind w:firstLine="0"/>
        <w:rPr>
          <w:rFonts w:ascii="Times New Roman" w:eastAsia="Times New Roman" w:hAnsi="Times New Roman" w:cs="Times New Roman"/>
          <w:bCs/>
          <w:kern w:val="3"/>
          <w:sz w:val="24"/>
          <w:szCs w:val="24"/>
          <w:lang w:eastAsia="ru-RU"/>
        </w:rPr>
      </w:pPr>
      <w:r w:rsidRPr="00B55D26">
        <w:rPr>
          <w:rFonts w:ascii="Times New Roman" w:eastAsia="Times New Roman" w:hAnsi="Times New Roman" w:cs="Times New Roman"/>
          <w:bCs/>
          <w:kern w:val="3"/>
          <w:sz w:val="24"/>
          <w:szCs w:val="24"/>
          <w:lang w:eastAsia="ru-RU"/>
        </w:rPr>
        <w:lastRenderedPageBreak/>
        <w:t xml:space="preserve">3. Большинство произведений поэта посвящен... теме любви. </w:t>
      </w:r>
    </w:p>
    <w:p w:rsidR="00050C74" w:rsidRPr="00B55D26" w:rsidRDefault="00050C74" w:rsidP="00B55D26">
      <w:pPr>
        <w:widowControl w:val="0"/>
        <w:suppressAutoHyphens/>
        <w:overflowPunct w:val="0"/>
        <w:autoSpaceDE w:val="0"/>
        <w:autoSpaceDN w:val="0"/>
        <w:ind w:firstLine="0"/>
        <w:rPr>
          <w:rFonts w:ascii="Times New Roman" w:eastAsia="Times New Roman" w:hAnsi="Times New Roman" w:cs="Times New Roman"/>
          <w:bCs/>
          <w:kern w:val="3"/>
          <w:sz w:val="24"/>
          <w:szCs w:val="24"/>
          <w:lang w:eastAsia="ru-RU"/>
        </w:rPr>
      </w:pPr>
      <w:r w:rsidRPr="00B55D26">
        <w:rPr>
          <w:rFonts w:ascii="Times New Roman" w:eastAsia="Times New Roman" w:hAnsi="Times New Roman" w:cs="Times New Roman"/>
          <w:bCs/>
          <w:kern w:val="3"/>
          <w:sz w:val="24"/>
          <w:szCs w:val="24"/>
          <w:lang w:eastAsia="ru-RU"/>
        </w:rPr>
        <w:t xml:space="preserve">4. Не то дождь, не то град выпад... завтра. </w:t>
      </w:r>
    </w:p>
    <w:p w:rsidR="00050C74" w:rsidRPr="00B55D26" w:rsidRDefault="00050C74" w:rsidP="00B55D26">
      <w:pPr>
        <w:widowControl w:val="0"/>
        <w:suppressAutoHyphens/>
        <w:overflowPunct w:val="0"/>
        <w:autoSpaceDE w:val="0"/>
        <w:autoSpaceDN w:val="0"/>
        <w:ind w:firstLine="0"/>
        <w:rPr>
          <w:rFonts w:ascii="Times New Roman" w:eastAsia="Times New Roman" w:hAnsi="Times New Roman" w:cs="Times New Roman"/>
          <w:bCs/>
          <w:kern w:val="3"/>
          <w:sz w:val="24"/>
          <w:szCs w:val="24"/>
          <w:lang w:eastAsia="ru-RU"/>
        </w:rPr>
      </w:pPr>
      <w:r w:rsidRPr="00B55D26">
        <w:rPr>
          <w:rFonts w:ascii="Times New Roman" w:eastAsia="Times New Roman" w:hAnsi="Times New Roman" w:cs="Times New Roman"/>
          <w:bCs/>
          <w:kern w:val="3"/>
          <w:sz w:val="24"/>
          <w:szCs w:val="24"/>
          <w:lang w:eastAsia="ru-RU"/>
        </w:rPr>
        <w:t xml:space="preserve">5. Любопытство, а не жажда познания взял... верх. </w:t>
      </w:r>
    </w:p>
    <w:p w:rsidR="00050C74" w:rsidRPr="00B55D26" w:rsidRDefault="00B55D26" w:rsidP="00B55D26">
      <w:pPr>
        <w:widowControl w:val="0"/>
        <w:suppressAutoHyphens/>
        <w:overflowPunct w:val="0"/>
        <w:autoSpaceDE w:val="0"/>
        <w:autoSpaceDN w:val="0"/>
        <w:ind w:firstLine="0"/>
        <w:rPr>
          <w:rFonts w:ascii="Times New Roman" w:eastAsia="Times New Roman" w:hAnsi="Times New Roman" w:cs="Times New Roman"/>
          <w:bCs/>
          <w:i/>
          <w:kern w:val="3"/>
          <w:sz w:val="24"/>
          <w:szCs w:val="24"/>
          <w:lang w:eastAsia="ru-RU"/>
        </w:rPr>
      </w:pPr>
      <w:r w:rsidRPr="00B55D26">
        <w:rPr>
          <w:rFonts w:ascii="Times New Roman" w:eastAsia="Times New Roman" w:hAnsi="Times New Roman" w:cs="Times New Roman"/>
          <w:bCs/>
          <w:i/>
          <w:kern w:val="3"/>
          <w:sz w:val="24"/>
          <w:szCs w:val="24"/>
          <w:lang w:eastAsia="ru-RU"/>
        </w:rPr>
        <w:t xml:space="preserve">Задача 3. </w:t>
      </w:r>
      <w:r w:rsidR="00050C74" w:rsidRPr="00B55D26">
        <w:rPr>
          <w:rFonts w:ascii="Times New Roman" w:eastAsia="Times New Roman" w:hAnsi="Times New Roman" w:cs="Times New Roman"/>
          <w:bCs/>
          <w:i/>
          <w:kern w:val="3"/>
          <w:sz w:val="24"/>
          <w:szCs w:val="24"/>
          <w:lang w:eastAsia="ru-RU"/>
        </w:rPr>
        <w:t xml:space="preserve">Исправьте предложения, изменив в них порядок слов. </w:t>
      </w:r>
    </w:p>
    <w:p w:rsidR="00050C74" w:rsidRPr="00B55D26" w:rsidRDefault="00050C74" w:rsidP="00B55D26">
      <w:pPr>
        <w:widowControl w:val="0"/>
        <w:suppressAutoHyphens/>
        <w:overflowPunct w:val="0"/>
        <w:autoSpaceDE w:val="0"/>
        <w:autoSpaceDN w:val="0"/>
        <w:ind w:firstLine="0"/>
        <w:rPr>
          <w:rFonts w:ascii="Times New Roman" w:eastAsia="Times New Roman" w:hAnsi="Times New Roman" w:cs="Times New Roman"/>
          <w:bCs/>
          <w:kern w:val="3"/>
          <w:sz w:val="24"/>
          <w:szCs w:val="24"/>
          <w:lang w:eastAsia="ru-RU"/>
        </w:rPr>
      </w:pPr>
      <w:r w:rsidRPr="00B55D26">
        <w:rPr>
          <w:rFonts w:ascii="Times New Roman" w:eastAsia="Times New Roman" w:hAnsi="Times New Roman" w:cs="Times New Roman"/>
          <w:bCs/>
          <w:kern w:val="3"/>
          <w:sz w:val="24"/>
          <w:szCs w:val="24"/>
          <w:lang w:eastAsia="ru-RU"/>
        </w:rPr>
        <w:t xml:space="preserve">1. Вы не видели вчера Маргариту разве? </w:t>
      </w:r>
    </w:p>
    <w:p w:rsidR="00050C74" w:rsidRPr="00B55D26" w:rsidRDefault="00050C74" w:rsidP="00B55D26">
      <w:pPr>
        <w:widowControl w:val="0"/>
        <w:suppressAutoHyphens/>
        <w:overflowPunct w:val="0"/>
        <w:autoSpaceDE w:val="0"/>
        <w:autoSpaceDN w:val="0"/>
        <w:ind w:firstLine="0"/>
        <w:rPr>
          <w:rFonts w:ascii="Times New Roman" w:eastAsia="Times New Roman" w:hAnsi="Times New Roman" w:cs="Times New Roman"/>
          <w:bCs/>
          <w:kern w:val="3"/>
          <w:sz w:val="24"/>
          <w:szCs w:val="24"/>
          <w:lang w:eastAsia="ru-RU"/>
        </w:rPr>
      </w:pPr>
      <w:r w:rsidRPr="00B55D26">
        <w:rPr>
          <w:rFonts w:ascii="Times New Roman" w:eastAsia="Times New Roman" w:hAnsi="Times New Roman" w:cs="Times New Roman"/>
          <w:bCs/>
          <w:kern w:val="3"/>
          <w:sz w:val="24"/>
          <w:szCs w:val="24"/>
          <w:lang w:eastAsia="ru-RU"/>
        </w:rPr>
        <w:t xml:space="preserve">2. Новый дали посмотреть журнал мне. </w:t>
      </w:r>
    </w:p>
    <w:p w:rsidR="00050C74" w:rsidRPr="00B55D26" w:rsidRDefault="00050C74" w:rsidP="00B55D26">
      <w:pPr>
        <w:widowControl w:val="0"/>
        <w:suppressAutoHyphens/>
        <w:overflowPunct w:val="0"/>
        <w:autoSpaceDE w:val="0"/>
        <w:autoSpaceDN w:val="0"/>
        <w:ind w:firstLine="0"/>
        <w:rPr>
          <w:rFonts w:ascii="Times New Roman" w:eastAsia="Times New Roman" w:hAnsi="Times New Roman" w:cs="Times New Roman"/>
          <w:bCs/>
          <w:kern w:val="3"/>
          <w:sz w:val="24"/>
          <w:szCs w:val="24"/>
          <w:lang w:eastAsia="ru-RU"/>
        </w:rPr>
      </w:pPr>
      <w:r w:rsidRPr="00B55D26">
        <w:rPr>
          <w:rFonts w:ascii="Times New Roman" w:eastAsia="Times New Roman" w:hAnsi="Times New Roman" w:cs="Times New Roman"/>
          <w:bCs/>
          <w:kern w:val="3"/>
          <w:sz w:val="24"/>
          <w:szCs w:val="24"/>
          <w:lang w:eastAsia="ru-RU"/>
        </w:rPr>
        <w:t xml:space="preserve">3. Он очень хорошо отвечал на уроке снова. </w:t>
      </w:r>
    </w:p>
    <w:p w:rsidR="00050C74" w:rsidRPr="00B55D26" w:rsidRDefault="00050C74" w:rsidP="00B55D26">
      <w:pPr>
        <w:widowControl w:val="0"/>
        <w:suppressAutoHyphens/>
        <w:overflowPunct w:val="0"/>
        <w:autoSpaceDE w:val="0"/>
        <w:autoSpaceDN w:val="0"/>
        <w:ind w:firstLine="0"/>
        <w:rPr>
          <w:rFonts w:ascii="Times New Roman" w:eastAsia="Times New Roman" w:hAnsi="Times New Roman" w:cs="Times New Roman"/>
          <w:bCs/>
          <w:kern w:val="3"/>
          <w:sz w:val="24"/>
          <w:szCs w:val="24"/>
          <w:lang w:eastAsia="ru-RU"/>
        </w:rPr>
      </w:pPr>
      <w:r w:rsidRPr="00B55D26">
        <w:rPr>
          <w:rFonts w:ascii="Times New Roman" w:eastAsia="Times New Roman" w:hAnsi="Times New Roman" w:cs="Times New Roman"/>
          <w:bCs/>
          <w:kern w:val="3"/>
          <w:sz w:val="24"/>
          <w:szCs w:val="24"/>
          <w:lang w:eastAsia="ru-RU"/>
        </w:rPr>
        <w:t xml:space="preserve">4. Очень уж тихо читает он. </w:t>
      </w:r>
    </w:p>
    <w:p w:rsidR="00694E6A" w:rsidRPr="00B55D26" w:rsidRDefault="00050C74" w:rsidP="00B55D26">
      <w:pPr>
        <w:widowControl w:val="0"/>
        <w:suppressAutoHyphens/>
        <w:overflowPunct w:val="0"/>
        <w:autoSpaceDE w:val="0"/>
        <w:autoSpaceDN w:val="0"/>
        <w:ind w:firstLine="0"/>
        <w:rPr>
          <w:rFonts w:ascii="Times New Roman" w:eastAsia="Times New Roman" w:hAnsi="Times New Roman" w:cs="Times New Roman"/>
          <w:bCs/>
          <w:kern w:val="3"/>
          <w:sz w:val="24"/>
          <w:szCs w:val="24"/>
          <w:lang w:eastAsia="ru-RU"/>
        </w:rPr>
      </w:pPr>
      <w:r w:rsidRPr="00B55D26">
        <w:rPr>
          <w:rFonts w:ascii="Times New Roman" w:eastAsia="Times New Roman" w:hAnsi="Times New Roman" w:cs="Times New Roman"/>
          <w:bCs/>
          <w:kern w:val="3"/>
          <w:sz w:val="24"/>
          <w:szCs w:val="24"/>
          <w:lang w:eastAsia="ru-RU"/>
        </w:rPr>
        <w:t>5. По поводу поездки на турбазу собрание проводили мы.</w:t>
      </w:r>
    </w:p>
    <w:p w:rsidR="00050C74" w:rsidRPr="00B55D26" w:rsidRDefault="00050C74" w:rsidP="00B55D26">
      <w:pPr>
        <w:widowControl w:val="0"/>
        <w:suppressAutoHyphens/>
        <w:overflowPunct w:val="0"/>
        <w:autoSpaceDE w:val="0"/>
        <w:autoSpaceDN w:val="0"/>
        <w:ind w:firstLine="0"/>
        <w:rPr>
          <w:rFonts w:ascii="Times New Roman" w:eastAsia="Times New Roman" w:hAnsi="Times New Roman" w:cs="Times New Roman"/>
          <w:bCs/>
          <w:kern w:val="3"/>
          <w:sz w:val="24"/>
          <w:szCs w:val="24"/>
          <w:lang w:eastAsia="ru-RU"/>
        </w:rPr>
      </w:pPr>
    </w:p>
    <w:p w:rsidR="00694E6A" w:rsidRPr="00B55D26" w:rsidRDefault="00694E6A" w:rsidP="00B55D26">
      <w:pPr>
        <w:widowControl w:val="0"/>
        <w:suppressAutoHyphens/>
        <w:overflowPunct w:val="0"/>
        <w:autoSpaceDE w:val="0"/>
        <w:autoSpaceDN w:val="0"/>
        <w:ind w:firstLine="0"/>
        <w:contextualSpacing/>
        <w:rPr>
          <w:rFonts w:ascii="Times New Roman" w:eastAsia="Times New Roman" w:hAnsi="Times New Roman" w:cs="Times New Roman"/>
          <w:b/>
          <w:bCs/>
          <w:i/>
          <w:kern w:val="3"/>
          <w:sz w:val="24"/>
          <w:szCs w:val="24"/>
          <w:lang w:eastAsia="ru-RU"/>
        </w:rPr>
      </w:pPr>
      <w:r w:rsidRPr="00B55D26">
        <w:rPr>
          <w:rFonts w:ascii="Times New Roman" w:eastAsia="Times New Roman" w:hAnsi="Times New Roman" w:cs="Times New Roman"/>
          <w:b/>
          <w:bCs/>
          <w:i/>
          <w:kern w:val="3"/>
          <w:sz w:val="24"/>
          <w:szCs w:val="24"/>
          <w:lang w:eastAsia="ru-RU"/>
        </w:rPr>
        <w:t>Примерные варианты тестов</w:t>
      </w:r>
    </w:p>
    <w:p w:rsidR="00050C74" w:rsidRPr="00B55D26" w:rsidRDefault="00050C74" w:rsidP="00A92C09">
      <w:pPr>
        <w:pStyle w:val="af1"/>
        <w:numPr>
          <w:ilvl w:val="0"/>
          <w:numId w:val="19"/>
        </w:numPr>
        <w:shd w:val="clear" w:color="auto" w:fill="FFFFFF"/>
        <w:tabs>
          <w:tab w:val="left" w:pos="567"/>
        </w:tabs>
        <w:suppressAutoHyphens/>
        <w:spacing w:line="276" w:lineRule="auto"/>
        <w:rPr>
          <w:rFonts w:ascii="Times New Roman" w:hAnsi="Times New Roman" w:cs="Times New Roman"/>
          <w:sz w:val="24"/>
          <w:szCs w:val="24"/>
          <w:lang w:eastAsia="zh-CN"/>
        </w:rPr>
      </w:pPr>
      <w:r w:rsidRPr="00B55D26">
        <w:rPr>
          <w:rFonts w:ascii="Times New Roman" w:hAnsi="Times New Roman" w:cs="Times New Roman"/>
          <w:i/>
          <w:sz w:val="24"/>
          <w:szCs w:val="24"/>
          <w:lang w:eastAsia="zh-CN"/>
        </w:rPr>
        <w:t>Каким из перечисленных стилей (научный, публицистический, официально-деловой, разговорно-бытовой, художественный) соответствуют приведенные ниже тексты?</w:t>
      </w:r>
    </w:p>
    <w:p w:rsidR="00050C74" w:rsidRPr="00B55D26" w:rsidRDefault="00050C74" w:rsidP="00B55D26">
      <w:pPr>
        <w:shd w:val="clear" w:color="auto" w:fill="FFFFFF"/>
        <w:tabs>
          <w:tab w:val="left" w:pos="567"/>
        </w:tabs>
        <w:spacing w:line="276" w:lineRule="auto"/>
        <w:ind w:firstLine="0"/>
        <w:contextualSpacing/>
        <w:rPr>
          <w:rFonts w:ascii="Times New Roman" w:hAnsi="Times New Roman" w:cs="Times New Roman"/>
          <w:sz w:val="24"/>
          <w:szCs w:val="24"/>
          <w:lang w:eastAsia="zh-CN"/>
        </w:rPr>
      </w:pPr>
      <w:r w:rsidRPr="00B55D26">
        <w:rPr>
          <w:rFonts w:ascii="Times New Roman" w:hAnsi="Times New Roman" w:cs="Times New Roman"/>
          <w:sz w:val="24"/>
          <w:szCs w:val="24"/>
          <w:lang w:eastAsia="zh-CN"/>
        </w:rPr>
        <w:t xml:space="preserve">Гроза — атмосферное явление, заключающееся в электрических разрядах между так называемыми кучево-дождевыми (грозовыми) облаками или между облаками и земной поверхностью, а также находящимися над ней предметами. Эти разряды — молнии сопровождаются осадками в виде ливня, иногда с градом и сильным ветром (иногда до шквала). </w:t>
      </w:r>
    </w:p>
    <w:p w:rsidR="00050C74" w:rsidRPr="00B55D26" w:rsidRDefault="00050C74" w:rsidP="00B55D26">
      <w:pPr>
        <w:shd w:val="clear" w:color="auto" w:fill="FFFFFF"/>
        <w:tabs>
          <w:tab w:val="left" w:pos="567"/>
        </w:tabs>
        <w:spacing w:line="276" w:lineRule="auto"/>
        <w:ind w:firstLine="0"/>
        <w:contextualSpacing/>
        <w:rPr>
          <w:rFonts w:ascii="Times New Roman" w:hAnsi="Times New Roman" w:cs="Times New Roman"/>
          <w:sz w:val="24"/>
          <w:szCs w:val="24"/>
          <w:lang w:eastAsia="zh-CN"/>
        </w:rPr>
      </w:pPr>
      <w:r w:rsidRPr="00B55D26">
        <w:rPr>
          <w:rFonts w:ascii="Times New Roman" w:hAnsi="Times New Roman" w:cs="Times New Roman"/>
          <w:sz w:val="24"/>
          <w:szCs w:val="24"/>
          <w:lang w:eastAsia="zh-CN"/>
        </w:rPr>
        <w:br/>
        <w:t xml:space="preserve">Как передает наш корреспондент, вчера над центральными районами Пензенской области прошла небывалой силы гроза. В ряде мест были повалены телеграфные столбы, порваны провода, с корнем вырваны столетние деревья. В двух деревнях возникли пожары в результате удара молнии. К этому прибавилось еще одно стихийное бедствие: ливневый дождь вызвал сильное наводнение. </w:t>
      </w:r>
    </w:p>
    <w:p w:rsidR="00050C74" w:rsidRPr="00B55D26" w:rsidRDefault="00050C74" w:rsidP="00B55D26">
      <w:pPr>
        <w:shd w:val="clear" w:color="auto" w:fill="FFFFFF"/>
        <w:tabs>
          <w:tab w:val="left" w:pos="567"/>
        </w:tabs>
        <w:spacing w:line="276" w:lineRule="auto"/>
        <w:ind w:firstLine="0"/>
        <w:contextualSpacing/>
        <w:rPr>
          <w:rFonts w:ascii="Times New Roman" w:hAnsi="Times New Roman" w:cs="Times New Roman"/>
          <w:sz w:val="24"/>
          <w:szCs w:val="24"/>
          <w:lang w:eastAsia="zh-CN"/>
        </w:rPr>
      </w:pPr>
    </w:p>
    <w:p w:rsidR="00050C74" w:rsidRPr="00B55D26" w:rsidRDefault="00050C74" w:rsidP="00B55D26">
      <w:pPr>
        <w:shd w:val="clear" w:color="auto" w:fill="FFFFFF"/>
        <w:tabs>
          <w:tab w:val="left" w:pos="567"/>
        </w:tabs>
        <w:spacing w:line="276" w:lineRule="auto"/>
        <w:ind w:firstLine="0"/>
        <w:contextualSpacing/>
        <w:rPr>
          <w:rFonts w:ascii="Times New Roman" w:hAnsi="Times New Roman" w:cs="Times New Roman"/>
          <w:sz w:val="24"/>
          <w:szCs w:val="24"/>
          <w:lang w:eastAsia="zh-CN"/>
        </w:rPr>
      </w:pPr>
      <w:r w:rsidRPr="00B55D26">
        <w:rPr>
          <w:rFonts w:ascii="Times New Roman" w:hAnsi="Times New Roman" w:cs="Times New Roman"/>
          <w:sz w:val="24"/>
          <w:szCs w:val="24"/>
          <w:lang w:eastAsia="zh-CN"/>
        </w:rPr>
        <w:t xml:space="preserve">Доводим до Вашего сведения, что вчера после полуночи над районным центром — городом Нижний Ломов и прилегающей к нему сельской местностью пронеслась сильная гроза, продолжавшаяся около получаса. Скорость ветра достигала 30—35 метров в секунду. Причинен значительный материальный ущерб жителям деревень Ивановка, </w:t>
      </w:r>
      <w:proofErr w:type="spellStart"/>
      <w:r w:rsidRPr="00B55D26">
        <w:rPr>
          <w:rFonts w:ascii="Times New Roman" w:hAnsi="Times New Roman" w:cs="Times New Roman"/>
          <w:sz w:val="24"/>
          <w:szCs w:val="24"/>
          <w:lang w:eastAsia="zh-CN"/>
        </w:rPr>
        <w:t>Щепялово</w:t>
      </w:r>
      <w:proofErr w:type="spellEnd"/>
      <w:r w:rsidRPr="00B55D26">
        <w:rPr>
          <w:rFonts w:ascii="Times New Roman" w:hAnsi="Times New Roman" w:cs="Times New Roman"/>
          <w:sz w:val="24"/>
          <w:szCs w:val="24"/>
          <w:lang w:eastAsia="zh-CN"/>
        </w:rPr>
        <w:t xml:space="preserve"> и Вязники, исчисляемый, по предварительным данным, в сотни тысяч рублей. Имели место пожары, возникшие вследствие удара молнии. Человеческих жертв нет. Образована специальная комиссия для выяснения размеров причиненного стихийным бедствием ущерба и оказания помощи пострадавшему местному населению. О принятых мерах будет незамедлительно доложено.  </w:t>
      </w:r>
    </w:p>
    <w:p w:rsidR="00050C74" w:rsidRPr="00B55D26" w:rsidRDefault="00050C74" w:rsidP="00B55D26">
      <w:pPr>
        <w:shd w:val="clear" w:color="auto" w:fill="FFFFFF"/>
        <w:spacing w:line="276" w:lineRule="auto"/>
        <w:ind w:firstLine="0"/>
        <w:contextualSpacing/>
        <w:rPr>
          <w:rFonts w:ascii="Times New Roman" w:hAnsi="Times New Roman" w:cs="Times New Roman"/>
          <w:sz w:val="24"/>
          <w:szCs w:val="24"/>
          <w:lang w:eastAsia="zh-CN"/>
        </w:rPr>
      </w:pPr>
      <w:r w:rsidRPr="00B55D26">
        <w:rPr>
          <w:rFonts w:ascii="Times New Roman" w:hAnsi="Times New Roman" w:cs="Times New Roman"/>
          <w:sz w:val="24"/>
          <w:szCs w:val="24"/>
          <w:lang w:eastAsia="zh-CN"/>
        </w:rPr>
        <w:br/>
        <w:t xml:space="preserve">Ты не поверишь, какая гроза прошла вчера над нами! Я человек не робкого десятка, и то испугался насмерть. Сначала все было тихо, нормально, я уже собирался было лечь, да вдруг как сверкнет молния, бабахнет гром! И с такой силищей, что весь ваш домишко задрожал. Я уже подумал, не разломалось ли небо над нами на куски, которые вот-вот обрушатся на мою несчастную голову. А потом разверзлись хляби небесные… В придачу ко всему наша безобидная речушка вздулась, распухла и ну заливать своей мутной водицей все вокруг. А совсем рядом, что называется — рукой подать, загорелась школа. И стар и млад — все </w:t>
      </w:r>
      <w:proofErr w:type="spellStart"/>
      <w:r w:rsidRPr="00B55D26">
        <w:rPr>
          <w:rFonts w:ascii="Times New Roman" w:hAnsi="Times New Roman" w:cs="Times New Roman"/>
          <w:sz w:val="24"/>
          <w:szCs w:val="24"/>
          <w:lang w:eastAsia="zh-CN"/>
        </w:rPr>
        <w:t>повысыпали</w:t>
      </w:r>
      <w:proofErr w:type="spellEnd"/>
      <w:r w:rsidRPr="00B55D26">
        <w:rPr>
          <w:rFonts w:ascii="Times New Roman" w:hAnsi="Times New Roman" w:cs="Times New Roman"/>
          <w:sz w:val="24"/>
          <w:szCs w:val="24"/>
          <w:lang w:eastAsia="zh-CN"/>
        </w:rPr>
        <w:t xml:space="preserve"> из изб, толкутся, орут, скотина ревет — вот страсти какие! Здорово я перепугался в тот час, да, слава Богу, все скоро кончилось. </w:t>
      </w:r>
    </w:p>
    <w:p w:rsidR="00050C74" w:rsidRPr="00B55D26" w:rsidRDefault="00050C74" w:rsidP="00B55D26">
      <w:pPr>
        <w:shd w:val="clear" w:color="auto" w:fill="FFFFFF"/>
        <w:spacing w:line="276" w:lineRule="auto"/>
        <w:ind w:firstLine="0"/>
        <w:contextualSpacing/>
        <w:rPr>
          <w:rFonts w:ascii="Times New Roman" w:hAnsi="Times New Roman" w:cs="Times New Roman"/>
          <w:sz w:val="24"/>
          <w:szCs w:val="24"/>
          <w:lang w:eastAsia="zh-CN"/>
        </w:rPr>
      </w:pPr>
      <w:r w:rsidRPr="00B55D26">
        <w:rPr>
          <w:rFonts w:ascii="Times New Roman" w:hAnsi="Times New Roman" w:cs="Times New Roman"/>
          <w:sz w:val="24"/>
          <w:szCs w:val="24"/>
          <w:lang w:eastAsia="zh-CN"/>
        </w:rPr>
        <w:br/>
        <w:t xml:space="preserve">Между далью и правым горизонтом мигнула молния, и так ярко, что осветила часть степи и место, где ясное небо граничило с чернотой. Страшная туча надвигалась не спеша, </w:t>
      </w:r>
      <w:r w:rsidRPr="00B55D26">
        <w:rPr>
          <w:rFonts w:ascii="Times New Roman" w:hAnsi="Times New Roman" w:cs="Times New Roman"/>
          <w:sz w:val="24"/>
          <w:szCs w:val="24"/>
          <w:lang w:eastAsia="zh-CN"/>
        </w:rPr>
        <w:lastRenderedPageBreak/>
        <w:t xml:space="preserve">сплошной массой; на ее краю висели большие, черные лохмотья; точно такие же лохмотья, давя друг друга, громоздились на правом и на левом горизонте. Этот оборванный, разлохмаченный вид тучи придавал ей какое-то пьяное, </w:t>
      </w:r>
      <w:proofErr w:type="spellStart"/>
      <w:r w:rsidRPr="00B55D26">
        <w:rPr>
          <w:rFonts w:ascii="Times New Roman" w:hAnsi="Times New Roman" w:cs="Times New Roman"/>
          <w:sz w:val="24"/>
          <w:szCs w:val="24"/>
          <w:lang w:eastAsia="zh-CN"/>
        </w:rPr>
        <w:t>озорническое</w:t>
      </w:r>
      <w:proofErr w:type="spellEnd"/>
      <w:r w:rsidRPr="00B55D26">
        <w:rPr>
          <w:rFonts w:ascii="Times New Roman" w:hAnsi="Times New Roman" w:cs="Times New Roman"/>
          <w:sz w:val="24"/>
          <w:szCs w:val="24"/>
          <w:lang w:eastAsia="zh-CN"/>
        </w:rPr>
        <w:t xml:space="preserve"> выражение. Явственно и не глухо проворчал гром. Егорушка перекрестился и стал быстро надевать пальто. (…) </w:t>
      </w:r>
    </w:p>
    <w:p w:rsidR="00050C74" w:rsidRPr="00B55D26" w:rsidRDefault="00050C74" w:rsidP="00A92C09">
      <w:pPr>
        <w:numPr>
          <w:ilvl w:val="0"/>
          <w:numId w:val="19"/>
        </w:numPr>
        <w:shd w:val="clear" w:color="auto" w:fill="FFFFFF"/>
        <w:suppressAutoHyphens/>
        <w:spacing w:line="276" w:lineRule="auto"/>
        <w:ind w:left="0" w:firstLine="0"/>
        <w:contextualSpacing/>
        <w:jc w:val="left"/>
        <w:rPr>
          <w:rFonts w:ascii="Times New Roman" w:hAnsi="Times New Roman" w:cs="Times New Roman"/>
          <w:sz w:val="24"/>
          <w:szCs w:val="24"/>
          <w:lang w:eastAsia="zh-CN"/>
        </w:rPr>
      </w:pPr>
      <w:r w:rsidRPr="00B55D26">
        <w:rPr>
          <w:rFonts w:ascii="Times New Roman" w:hAnsi="Times New Roman" w:cs="Times New Roman"/>
          <w:i/>
          <w:sz w:val="24"/>
          <w:szCs w:val="24"/>
          <w:lang w:eastAsia="zh-CN"/>
        </w:rPr>
        <w:t>Отметьте правильный вариант написания и произнесения слова</w:t>
      </w:r>
    </w:p>
    <w:p w:rsidR="00050C74" w:rsidRPr="00B55D26" w:rsidRDefault="00050C74" w:rsidP="00B55D26">
      <w:pPr>
        <w:shd w:val="clear" w:color="auto" w:fill="FFFFFF"/>
        <w:spacing w:line="276" w:lineRule="auto"/>
        <w:ind w:firstLine="0"/>
        <w:contextualSpacing/>
        <w:jc w:val="left"/>
        <w:rPr>
          <w:rFonts w:ascii="Times New Roman" w:hAnsi="Times New Roman" w:cs="Times New Roman"/>
          <w:sz w:val="24"/>
          <w:szCs w:val="24"/>
          <w:lang w:eastAsia="zh-CN"/>
        </w:rPr>
      </w:pPr>
      <w:proofErr w:type="spellStart"/>
      <w:r w:rsidRPr="00B55D26">
        <w:rPr>
          <w:rFonts w:ascii="Times New Roman" w:hAnsi="Times New Roman" w:cs="Times New Roman"/>
          <w:sz w:val="24"/>
          <w:szCs w:val="24"/>
          <w:lang w:eastAsia="zh-CN"/>
        </w:rPr>
        <w:t>индивидум</w:t>
      </w:r>
      <w:proofErr w:type="spellEnd"/>
      <w:r w:rsidRPr="00B55D26">
        <w:rPr>
          <w:rFonts w:ascii="Times New Roman" w:hAnsi="Times New Roman" w:cs="Times New Roman"/>
          <w:sz w:val="24"/>
          <w:szCs w:val="24"/>
          <w:lang w:eastAsia="zh-CN"/>
        </w:rPr>
        <w:br/>
      </w:r>
      <w:r w:rsidRPr="00B55D26">
        <w:rPr>
          <w:rFonts w:ascii="Times New Roman" w:hAnsi="Times New Roman" w:cs="Times New Roman"/>
          <w:bCs/>
          <w:sz w:val="24"/>
          <w:szCs w:val="24"/>
          <w:bdr w:val="none" w:sz="0" w:space="0" w:color="auto" w:frame="1"/>
          <w:lang w:eastAsia="zh-CN"/>
        </w:rPr>
        <w:t>индивидуум </w:t>
      </w:r>
      <w:r w:rsidRPr="00B55D26">
        <w:rPr>
          <w:rFonts w:ascii="Times New Roman" w:hAnsi="Times New Roman" w:cs="Times New Roman"/>
          <w:sz w:val="24"/>
          <w:szCs w:val="24"/>
          <w:lang w:eastAsia="zh-CN"/>
        </w:rPr>
        <w:br/>
      </w:r>
      <w:proofErr w:type="spellStart"/>
      <w:r w:rsidRPr="00B55D26">
        <w:rPr>
          <w:rFonts w:ascii="Times New Roman" w:hAnsi="Times New Roman" w:cs="Times New Roman"/>
          <w:sz w:val="24"/>
          <w:szCs w:val="24"/>
          <w:lang w:eastAsia="zh-CN"/>
        </w:rPr>
        <w:t>комфорка</w:t>
      </w:r>
      <w:proofErr w:type="spellEnd"/>
      <w:r w:rsidRPr="00B55D26">
        <w:rPr>
          <w:rFonts w:ascii="Times New Roman" w:hAnsi="Times New Roman" w:cs="Times New Roman"/>
          <w:sz w:val="24"/>
          <w:szCs w:val="24"/>
          <w:lang w:eastAsia="zh-CN"/>
        </w:rPr>
        <w:br/>
      </w:r>
      <w:r w:rsidRPr="00B55D26">
        <w:rPr>
          <w:rFonts w:ascii="Times New Roman" w:hAnsi="Times New Roman" w:cs="Times New Roman"/>
          <w:bCs/>
          <w:sz w:val="24"/>
          <w:szCs w:val="24"/>
          <w:bdr w:val="none" w:sz="0" w:space="0" w:color="auto" w:frame="1"/>
          <w:lang w:eastAsia="zh-CN"/>
        </w:rPr>
        <w:t>конфорка</w:t>
      </w:r>
      <w:r w:rsidRPr="00B55D26">
        <w:rPr>
          <w:rFonts w:ascii="Times New Roman" w:hAnsi="Times New Roman" w:cs="Times New Roman"/>
          <w:sz w:val="24"/>
          <w:szCs w:val="24"/>
          <w:lang w:eastAsia="zh-CN"/>
        </w:rPr>
        <w:br/>
      </w:r>
      <w:proofErr w:type="spellStart"/>
      <w:r w:rsidRPr="00B55D26">
        <w:rPr>
          <w:rFonts w:ascii="Times New Roman" w:hAnsi="Times New Roman" w:cs="Times New Roman"/>
          <w:sz w:val="24"/>
          <w:szCs w:val="24"/>
          <w:lang w:eastAsia="zh-CN"/>
        </w:rPr>
        <w:t>скурпулезный</w:t>
      </w:r>
      <w:proofErr w:type="spellEnd"/>
      <w:r w:rsidRPr="00B55D26">
        <w:rPr>
          <w:rFonts w:ascii="Times New Roman" w:hAnsi="Times New Roman" w:cs="Times New Roman"/>
          <w:sz w:val="24"/>
          <w:szCs w:val="24"/>
          <w:lang w:eastAsia="zh-CN"/>
        </w:rPr>
        <w:br/>
      </w:r>
      <w:r w:rsidRPr="00B55D26">
        <w:rPr>
          <w:rFonts w:ascii="Times New Roman" w:hAnsi="Times New Roman" w:cs="Times New Roman"/>
          <w:bCs/>
          <w:sz w:val="24"/>
          <w:szCs w:val="24"/>
          <w:bdr w:val="none" w:sz="0" w:space="0" w:color="auto" w:frame="1"/>
          <w:lang w:eastAsia="zh-CN"/>
        </w:rPr>
        <w:t>скрупулезный</w:t>
      </w:r>
    </w:p>
    <w:p w:rsidR="00B514CA" w:rsidRDefault="00B514CA" w:rsidP="00694E6A">
      <w:pPr>
        <w:widowControl w:val="0"/>
        <w:suppressAutoHyphens/>
        <w:overflowPunct w:val="0"/>
        <w:autoSpaceDE w:val="0"/>
        <w:autoSpaceDN w:val="0"/>
        <w:ind w:firstLine="720"/>
        <w:contextualSpacing/>
        <w:rPr>
          <w:rFonts w:ascii="Times New Roman" w:eastAsia="Times New Roman" w:hAnsi="Times New Roman" w:cs="Times New Roman"/>
          <w:b/>
          <w:i/>
          <w:kern w:val="3"/>
          <w:sz w:val="24"/>
          <w:szCs w:val="24"/>
          <w:lang w:eastAsia="ru-RU"/>
        </w:rPr>
      </w:pPr>
    </w:p>
    <w:p w:rsidR="00694E6A" w:rsidRPr="00B55D26" w:rsidRDefault="00694E6A" w:rsidP="00B55D26">
      <w:pPr>
        <w:widowControl w:val="0"/>
        <w:suppressAutoHyphens/>
        <w:overflowPunct w:val="0"/>
        <w:autoSpaceDE w:val="0"/>
        <w:autoSpaceDN w:val="0"/>
        <w:ind w:firstLine="0"/>
        <w:contextualSpacing/>
        <w:rPr>
          <w:rFonts w:ascii="Times New Roman" w:eastAsia="Times New Roman" w:hAnsi="Times New Roman" w:cs="Times New Roman"/>
          <w:b/>
          <w:i/>
          <w:kern w:val="3"/>
          <w:sz w:val="24"/>
          <w:szCs w:val="24"/>
          <w:lang w:eastAsia="ru-RU"/>
        </w:rPr>
      </w:pPr>
      <w:r w:rsidRPr="00B55D26">
        <w:rPr>
          <w:rFonts w:ascii="Times New Roman" w:eastAsia="Times New Roman" w:hAnsi="Times New Roman" w:cs="Times New Roman"/>
          <w:b/>
          <w:i/>
          <w:kern w:val="3"/>
          <w:sz w:val="24"/>
          <w:szCs w:val="24"/>
          <w:lang w:eastAsia="ru-RU"/>
        </w:rPr>
        <w:t>Типовые</w:t>
      </w:r>
      <w:r w:rsidR="00B55D26" w:rsidRPr="00B55D26">
        <w:rPr>
          <w:rFonts w:ascii="Times New Roman" w:eastAsia="Times New Roman" w:hAnsi="Times New Roman" w:cs="Times New Roman"/>
          <w:b/>
          <w:i/>
          <w:kern w:val="3"/>
          <w:sz w:val="24"/>
          <w:szCs w:val="24"/>
          <w:lang w:eastAsia="ru-RU"/>
        </w:rPr>
        <w:t xml:space="preserve"> оценочные материалы по теме 5:</w:t>
      </w:r>
    </w:p>
    <w:p w:rsidR="00694E6A" w:rsidRPr="00B55D26" w:rsidRDefault="00694E6A" w:rsidP="00B55D26">
      <w:pPr>
        <w:widowControl w:val="0"/>
        <w:suppressAutoHyphens/>
        <w:overflowPunct w:val="0"/>
        <w:autoSpaceDE w:val="0"/>
        <w:autoSpaceDN w:val="0"/>
        <w:ind w:firstLine="0"/>
        <w:rPr>
          <w:rFonts w:ascii="Times New Roman" w:eastAsia="Times New Roman" w:hAnsi="Times New Roman" w:cs="Times New Roman"/>
          <w:b/>
          <w:bCs/>
          <w:i/>
          <w:kern w:val="3"/>
          <w:sz w:val="24"/>
          <w:szCs w:val="24"/>
          <w:lang w:eastAsia="ru-RU"/>
        </w:rPr>
      </w:pPr>
      <w:r w:rsidRPr="00B55D26">
        <w:rPr>
          <w:rFonts w:ascii="Times New Roman" w:eastAsia="Times New Roman" w:hAnsi="Times New Roman" w:cs="Times New Roman"/>
          <w:b/>
          <w:bCs/>
          <w:i/>
          <w:kern w:val="3"/>
          <w:sz w:val="24"/>
          <w:szCs w:val="24"/>
          <w:lang w:eastAsia="ru-RU"/>
        </w:rPr>
        <w:t>Вопросы для проведения устного опроса:</w:t>
      </w:r>
    </w:p>
    <w:p w:rsidR="00B514CA" w:rsidRPr="00B55D26" w:rsidRDefault="00B514CA" w:rsidP="00A92C09">
      <w:pPr>
        <w:pStyle w:val="af1"/>
        <w:widowControl w:val="0"/>
        <w:numPr>
          <w:ilvl w:val="0"/>
          <w:numId w:val="13"/>
        </w:numPr>
        <w:suppressAutoHyphens/>
        <w:overflowPunct w:val="0"/>
        <w:autoSpaceDE w:val="0"/>
        <w:autoSpaceDN w:val="0"/>
        <w:ind w:left="851" w:hanging="567"/>
        <w:rPr>
          <w:rFonts w:ascii="Times New Roman" w:eastAsia="Times New Roman" w:hAnsi="Times New Roman" w:cs="Times New Roman"/>
          <w:kern w:val="3"/>
          <w:sz w:val="24"/>
          <w:szCs w:val="24"/>
          <w:lang w:eastAsia="ru-RU"/>
        </w:rPr>
      </w:pPr>
      <w:r w:rsidRPr="00B55D26">
        <w:rPr>
          <w:rFonts w:ascii="Times New Roman" w:eastAsia="Times New Roman" w:hAnsi="Times New Roman" w:cs="Times New Roman"/>
          <w:kern w:val="3"/>
          <w:sz w:val="24"/>
          <w:szCs w:val="24"/>
          <w:lang w:eastAsia="ru-RU"/>
        </w:rPr>
        <w:t xml:space="preserve">Речевой этикет. </w:t>
      </w:r>
    </w:p>
    <w:p w:rsidR="00B514CA" w:rsidRPr="00B55D26" w:rsidRDefault="00B514CA" w:rsidP="00A92C09">
      <w:pPr>
        <w:pStyle w:val="af1"/>
        <w:widowControl w:val="0"/>
        <w:numPr>
          <w:ilvl w:val="0"/>
          <w:numId w:val="13"/>
        </w:numPr>
        <w:suppressAutoHyphens/>
        <w:overflowPunct w:val="0"/>
        <w:autoSpaceDE w:val="0"/>
        <w:autoSpaceDN w:val="0"/>
        <w:ind w:left="851" w:hanging="567"/>
        <w:rPr>
          <w:rFonts w:ascii="Times New Roman" w:eastAsia="Times New Roman" w:hAnsi="Times New Roman" w:cs="Times New Roman"/>
          <w:kern w:val="3"/>
          <w:sz w:val="24"/>
          <w:szCs w:val="24"/>
          <w:lang w:eastAsia="ru-RU"/>
        </w:rPr>
      </w:pPr>
      <w:r w:rsidRPr="00B55D26">
        <w:rPr>
          <w:rFonts w:ascii="Times New Roman" w:eastAsia="Times New Roman" w:hAnsi="Times New Roman" w:cs="Times New Roman"/>
          <w:kern w:val="3"/>
          <w:sz w:val="24"/>
          <w:szCs w:val="24"/>
          <w:lang w:eastAsia="ru-RU"/>
        </w:rPr>
        <w:t xml:space="preserve">Речевые формулы. </w:t>
      </w:r>
    </w:p>
    <w:p w:rsidR="00B514CA" w:rsidRPr="00B55D26" w:rsidRDefault="00B514CA" w:rsidP="00A92C09">
      <w:pPr>
        <w:pStyle w:val="af1"/>
        <w:widowControl w:val="0"/>
        <w:numPr>
          <w:ilvl w:val="0"/>
          <w:numId w:val="13"/>
        </w:numPr>
        <w:suppressAutoHyphens/>
        <w:overflowPunct w:val="0"/>
        <w:autoSpaceDE w:val="0"/>
        <w:autoSpaceDN w:val="0"/>
        <w:ind w:left="851" w:hanging="567"/>
        <w:rPr>
          <w:rFonts w:ascii="Times New Roman" w:eastAsia="Times New Roman" w:hAnsi="Times New Roman" w:cs="Times New Roman"/>
          <w:kern w:val="3"/>
          <w:sz w:val="24"/>
          <w:szCs w:val="24"/>
          <w:lang w:eastAsia="ru-RU"/>
        </w:rPr>
      </w:pPr>
      <w:proofErr w:type="spellStart"/>
      <w:r w:rsidRPr="00B55D26">
        <w:rPr>
          <w:rFonts w:ascii="Times New Roman" w:eastAsia="Times New Roman" w:hAnsi="Times New Roman" w:cs="Times New Roman"/>
          <w:kern w:val="3"/>
          <w:sz w:val="24"/>
          <w:szCs w:val="24"/>
          <w:lang w:eastAsia="ru-RU"/>
        </w:rPr>
        <w:t>Солекизмы</w:t>
      </w:r>
      <w:proofErr w:type="spellEnd"/>
      <w:r w:rsidRPr="00B55D26">
        <w:rPr>
          <w:rFonts w:ascii="Times New Roman" w:eastAsia="Times New Roman" w:hAnsi="Times New Roman" w:cs="Times New Roman"/>
          <w:kern w:val="3"/>
          <w:sz w:val="24"/>
          <w:szCs w:val="24"/>
          <w:lang w:eastAsia="ru-RU"/>
        </w:rPr>
        <w:t>.</w:t>
      </w:r>
    </w:p>
    <w:p w:rsidR="00B514CA" w:rsidRPr="00B55D26" w:rsidRDefault="00B514CA" w:rsidP="00A92C09">
      <w:pPr>
        <w:pStyle w:val="af1"/>
        <w:widowControl w:val="0"/>
        <w:numPr>
          <w:ilvl w:val="0"/>
          <w:numId w:val="13"/>
        </w:numPr>
        <w:suppressAutoHyphens/>
        <w:overflowPunct w:val="0"/>
        <w:autoSpaceDE w:val="0"/>
        <w:autoSpaceDN w:val="0"/>
        <w:ind w:left="851" w:hanging="567"/>
        <w:rPr>
          <w:rFonts w:ascii="Times New Roman" w:eastAsia="Times New Roman" w:hAnsi="Times New Roman" w:cs="Times New Roman"/>
          <w:kern w:val="3"/>
          <w:sz w:val="24"/>
          <w:szCs w:val="24"/>
          <w:lang w:eastAsia="ru-RU"/>
        </w:rPr>
      </w:pPr>
      <w:r w:rsidRPr="00B55D26">
        <w:rPr>
          <w:rFonts w:ascii="Times New Roman" w:eastAsia="Times New Roman" w:hAnsi="Times New Roman" w:cs="Times New Roman"/>
          <w:kern w:val="3"/>
          <w:sz w:val="24"/>
          <w:szCs w:val="24"/>
          <w:lang w:eastAsia="ru-RU"/>
        </w:rPr>
        <w:t>Тропы. Их виды.</w:t>
      </w:r>
    </w:p>
    <w:p w:rsidR="00B514CA" w:rsidRPr="00B55D26" w:rsidRDefault="00B514CA" w:rsidP="00A92C09">
      <w:pPr>
        <w:pStyle w:val="af1"/>
        <w:widowControl w:val="0"/>
        <w:numPr>
          <w:ilvl w:val="0"/>
          <w:numId w:val="13"/>
        </w:numPr>
        <w:suppressAutoHyphens/>
        <w:overflowPunct w:val="0"/>
        <w:autoSpaceDE w:val="0"/>
        <w:autoSpaceDN w:val="0"/>
        <w:ind w:left="851" w:hanging="567"/>
        <w:rPr>
          <w:rFonts w:ascii="Times New Roman" w:eastAsia="Times New Roman" w:hAnsi="Times New Roman" w:cs="Times New Roman"/>
          <w:kern w:val="3"/>
          <w:sz w:val="24"/>
          <w:szCs w:val="24"/>
          <w:lang w:eastAsia="ru-RU"/>
        </w:rPr>
      </w:pPr>
      <w:r w:rsidRPr="00B55D26">
        <w:rPr>
          <w:rFonts w:ascii="Times New Roman" w:eastAsia="Times New Roman" w:hAnsi="Times New Roman" w:cs="Times New Roman"/>
          <w:kern w:val="3"/>
          <w:sz w:val="24"/>
          <w:szCs w:val="24"/>
          <w:lang w:eastAsia="ru-RU"/>
        </w:rPr>
        <w:t>Стилистические фигуры.</w:t>
      </w:r>
    </w:p>
    <w:p w:rsidR="00B514CA" w:rsidRPr="00B55D26" w:rsidRDefault="00B514CA" w:rsidP="00A92C09">
      <w:pPr>
        <w:pStyle w:val="af1"/>
        <w:widowControl w:val="0"/>
        <w:numPr>
          <w:ilvl w:val="0"/>
          <w:numId w:val="13"/>
        </w:numPr>
        <w:suppressAutoHyphens/>
        <w:overflowPunct w:val="0"/>
        <w:autoSpaceDE w:val="0"/>
        <w:autoSpaceDN w:val="0"/>
        <w:ind w:left="851" w:hanging="567"/>
        <w:rPr>
          <w:rFonts w:ascii="Times New Roman" w:eastAsia="Times New Roman" w:hAnsi="Times New Roman" w:cs="Times New Roman"/>
          <w:kern w:val="3"/>
          <w:sz w:val="24"/>
          <w:szCs w:val="24"/>
          <w:lang w:eastAsia="ru-RU"/>
        </w:rPr>
      </w:pPr>
      <w:r w:rsidRPr="00B55D26">
        <w:rPr>
          <w:rFonts w:ascii="Times New Roman" w:eastAsia="Times New Roman" w:hAnsi="Times New Roman" w:cs="Times New Roman"/>
          <w:kern w:val="3"/>
          <w:sz w:val="24"/>
          <w:szCs w:val="24"/>
          <w:lang w:eastAsia="ru-RU"/>
        </w:rPr>
        <w:t>Нормативность русского языка. Проблемные вопросы при изучении орфоэпии.</w:t>
      </w:r>
    </w:p>
    <w:p w:rsidR="00B514CA" w:rsidRPr="00B55D26" w:rsidRDefault="00B514CA" w:rsidP="00A92C09">
      <w:pPr>
        <w:pStyle w:val="af1"/>
        <w:widowControl w:val="0"/>
        <w:numPr>
          <w:ilvl w:val="0"/>
          <w:numId w:val="13"/>
        </w:numPr>
        <w:suppressAutoHyphens/>
        <w:overflowPunct w:val="0"/>
        <w:autoSpaceDE w:val="0"/>
        <w:autoSpaceDN w:val="0"/>
        <w:ind w:left="851" w:hanging="567"/>
        <w:rPr>
          <w:rFonts w:ascii="Times New Roman" w:eastAsia="Times New Roman" w:hAnsi="Times New Roman" w:cs="Times New Roman"/>
          <w:kern w:val="3"/>
          <w:sz w:val="24"/>
          <w:szCs w:val="24"/>
          <w:lang w:eastAsia="ru-RU"/>
        </w:rPr>
      </w:pPr>
      <w:r w:rsidRPr="00B55D26">
        <w:rPr>
          <w:rFonts w:ascii="Times New Roman" w:eastAsia="Times New Roman" w:hAnsi="Times New Roman" w:cs="Times New Roman"/>
          <w:kern w:val="3"/>
          <w:sz w:val="24"/>
          <w:szCs w:val="24"/>
          <w:lang w:eastAsia="ru-RU"/>
        </w:rPr>
        <w:t>Нормативность русского языка. Проблемные вопросы при изучении морфологии.</w:t>
      </w:r>
    </w:p>
    <w:p w:rsidR="00B514CA" w:rsidRPr="00B55D26" w:rsidRDefault="00B514CA" w:rsidP="00A92C09">
      <w:pPr>
        <w:pStyle w:val="af1"/>
        <w:widowControl w:val="0"/>
        <w:numPr>
          <w:ilvl w:val="0"/>
          <w:numId w:val="13"/>
        </w:numPr>
        <w:suppressAutoHyphens/>
        <w:overflowPunct w:val="0"/>
        <w:autoSpaceDE w:val="0"/>
        <w:autoSpaceDN w:val="0"/>
        <w:ind w:left="851" w:hanging="567"/>
        <w:rPr>
          <w:rFonts w:ascii="Times New Roman" w:eastAsia="Times New Roman" w:hAnsi="Times New Roman" w:cs="Times New Roman"/>
          <w:kern w:val="3"/>
          <w:sz w:val="24"/>
          <w:szCs w:val="24"/>
          <w:lang w:eastAsia="ru-RU"/>
        </w:rPr>
      </w:pPr>
      <w:r w:rsidRPr="00B55D26">
        <w:rPr>
          <w:rFonts w:ascii="Times New Roman" w:eastAsia="Times New Roman" w:hAnsi="Times New Roman" w:cs="Times New Roman"/>
          <w:kern w:val="3"/>
          <w:sz w:val="24"/>
          <w:szCs w:val="24"/>
          <w:lang w:eastAsia="ru-RU"/>
        </w:rPr>
        <w:t>Нормативность русского языка. Проблемные вопросы при изучении синтаксиса.</w:t>
      </w:r>
    </w:p>
    <w:p w:rsidR="00B514CA" w:rsidRPr="00B55D26" w:rsidRDefault="00B514CA" w:rsidP="00A92C09">
      <w:pPr>
        <w:pStyle w:val="af1"/>
        <w:widowControl w:val="0"/>
        <w:numPr>
          <w:ilvl w:val="0"/>
          <w:numId w:val="13"/>
        </w:numPr>
        <w:suppressAutoHyphens/>
        <w:overflowPunct w:val="0"/>
        <w:autoSpaceDE w:val="0"/>
        <w:autoSpaceDN w:val="0"/>
        <w:ind w:left="851" w:hanging="567"/>
        <w:rPr>
          <w:rFonts w:ascii="Times New Roman" w:eastAsia="Times New Roman" w:hAnsi="Times New Roman" w:cs="Times New Roman"/>
          <w:kern w:val="3"/>
          <w:sz w:val="24"/>
          <w:szCs w:val="24"/>
          <w:lang w:eastAsia="ru-RU"/>
        </w:rPr>
      </w:pPr>
      <w:r w:rsidRPr="00B55D26">
        <w:rPr>
          <w:rFonts w:ascii="Times New Roman" w:eastAsia="Times New Roman" w:hAnsi="Times New Roman" w:cs="Times New Roman"/>
          <w:kern w:val="3"/>
          <w:sz w:val="24"/>
          <w:szCs w:val="24"/>
          <w:lang w:eastAsia="ru-RU"/>
        </w:rPr>
        <w:t>Нормативность русского языка. Проблемные вопросы при изучении орфографии.</w:t>
      </w:r>
    </w:p>
    <w:p w:rsidR="00B514CA" w:rsidRPr="00B55D26" w:rsidRDefault="00B514CA" w:rsidP="00A92C09">
      <w:pPr>
        <w:pStyle w:val="af1"/>
        <w:widowControl w:val="0"/>
        <w:numPr>
          <w:ilvl w:val="0"/>
          <w:numId w:val="13"/>
        </w:numPr>
        <w:suppressAutoHyphens/>
        <w:overflowPunct w:val="0"/>
        <w:autoSpaceDE w:val="0"/>
        <w:autoSpaceDN w:val="0"/>
        <w:ind w:left="851" w:hanging="567"/>
        <w:rPr>
          <w:rFonts w:ascii="Times New Roman" w:eastAsia="Times New Roman" w:hAnsi="Times New Roman" w:cs="Times New Roman"/>
          <w:kern w:val="3"/>
          <w:sz w:val="24"/>
          <w:szCs w:val="24"/>
          <w:lang w:eastAsia="ru-RU"/>
        </w:rPr>
      </w:pPr>
      <w:r w:rsidRPr="00B55D26">
        <w:rPr>
          <w:rFonts w:ascii="Times New Roman" w:eastAsia="Times New Roman" w:hAnsi="Times New Roman" w:cs="Times New Roman"/>
          <w:kern w:val="3"/>
          <w:sz w:val="24"/>
          <w:szCs w:val="24"/>
          <w:lang w:eastAsia="ru-RU"/>
        </w:rPr>
        <w:t>Нормативность русского языка. Проблемные вопросы при изучении пунктуации.</w:t>
      </w:r>
    </w:p>
    <w:p w:rsidR="00B514CA" w:rsidRPr="00B55D26" w:rsidRDefault="00B514CA" w:rsidP="00A92C09">
      <w:pPr>
        <w:pStyle w:val="af1"/>
        <w:widowControl w:val="0"/>
        <w:numPr>
          <w:ilvl w:val="0"/>
          <w:numId w:val="13"/>
        </w:numPr>
        <w:suppressAutoHyphens/>
        <w:overflowPunct w:val="0"/>
        <w:autoSpaceDE w:val="0"/>
        <w:autoSpaceDN w:val="0"/>
        <w:ind w:left="851" w:hanging="567"/>
        <w:rPr>
          <w:rFonts w:ascii="Times New Roman" w:eastAsia="Times New Roman" w:hAnsi="Times New Roman" w:cs="Times New Roman"/>
          <w:kern w:val="3"/>
          <w:sz w:val="24"/>
          <w:szCs w:val="24"/>
          <w:lang w:eastAsia="ru-RU"/>
        </w:rPr>
      </w:pPr>
      <w:r w:rsidRPr="00B55D26">
        <w:rPr>
          <w:rFonts w:ascii="Times New Roman" w:eastAsia="Times New Roman" w:hAnsi="Times New Roman" w:cs="Times New Roman"/>
          <w:kern w:val="3"/>
          <w:sz w:val="24"/>
          <w:szCs w:val="24"/>
          <w:lang w:eastAsia="ru-RU"/>
        </w:rPr>
        <w:t>Специфика официально-делового стиля речи.</w:t>
      </w:r>
    </w:p>
    <w:p w:rsidR="00B514CA" w:rsidRPr="00B55D26" w:rsidRDefault="00B514CA" w:rsidP="00A92C09">
      <w:pPr>
        <w:pStyle w:val="af1"/>
        <w:widowControl w:val="0"/>
        <w:numPr>
          <w:ilvl w:val="0"/>
          <w:numId w:val="13"/>
        </w:numPr>
        <w:suppressAutoHyphens/>
        <w:overflowPunct w:val="0"/>
        <w:autoSpaceDE w:val="0"/>
        <w:autoSpaceDN w:val="0"/>
        <w:ind w:left="851" w:hanging="567"/>
        <w:rPr>
          <w:rFonts w:ascii="Times New Roman" w:eastAsia="Times New Roman" w:hAnsi="Times New Roman" w:cs="Times New Roman"/>
          <w:kern w:val="3"/>
          <w:sz w:val="24"/>
          <w:szCs w:val="24"/>
          <w:lang w:eastAsia="ru-RU"/>
        </w:rPr>
      </w:pPr>
      <w:r w:rsidRPr="00B55D26">
        <w:rPr>
          <w:rFonts w:ascii="Times New Roman" w:eastAsia="Times New Roman" w:hAnsi="Times New Roman" w:cs="Times New Roman"/>
          <w:kern w:val="3"/>
          <w:sz w:val="24"/>
          <w:szCs w:val="24"/>
          <w:lang w:eastAsia="ru-RU"/>
        </w:rPr>
        <w:t>Специфика научного стиля речи.</w:t>
      </w:r>
    </w:p>
    <w:p w:rsidR="00B514CA" w:rsidRPr="00B55D26" w:rsidRDefault="00B514CA" w:rsidP="00A92C09">
      <w:pPr>
        <w:pStyle w:val="af1"/>
        <w:widowControl w:val="0"/>
        <w:numPr>
          <w:ilvl w:val="0"/>
          <w:numId w:val="13"/>
        </w:numPr>
        <w:suppressAutoHyphens/>
        <w:overflowPunct w:val="0"/>
        <w:autoSpaceDE w:val="0"/>
        <w:autoSpaceDN w:val="0"/>
        <w:ind w:left="851" w:hanging="567"/>
        <w:rPr>
          <w:rFonts w:ascii="Times New Roman" w:eastAsia="Times New Roman" w:hAnsi="Times New Roman" w:cs="Times New Roman"/>
          <w:kern w:val="3"/>
          <w:sz w:val="24"/>
          <w:szCs w:val="24"/>
          <w:lang w:eastAsia="ru-RU"/>
        </w:rPr>
      </w:pPr>
      <w:r w:rsidRPr="00B55D26">
        <w:rPr>
          <w:rFonts w:ascii="Times New Roman" w:eastAsia="Times New Roman" w:hAnsi="Times New Roman" w:cs="Times New Roman"/>
          <w:kern w:val="3"/>
          <w:sz w:val="24"/>
          <w:szCs w:val="24"/>
          <w:lang w:eastAsia="ru-RU"/>
        </w:rPr>
        <w:t>Специфика публицистического стиля речи.</w:t>
      </w:r>
    </w:p>
    <w:p w:rsidR="00B514CA" w:rsidRPr="00B55D26" w:rsidRDefault="00B514CA" w:rsidP="00A92C09">
      <w:pPr>
        <w:pStyle w:val="af1"/>
        <w:widowControl w:val="0"/>
        <w:numPr>
          <w:ilvl w:val="0"/>
          <w:numId w:val="13"/>
        </w:numPr>
        <w:suppressAutoHyphens/>
        <w:overflowPunct w:val="0"/>
        <w:autoSpaceDE w:val="0"/>
        <w:autoSpaceDN w:val="0"/>
        <w:ind w:left="851" w:hanging="567"/>
        <w:rPr>
          <w:rFonts w:ascii="Times New Roman" w:eastAsia="Times New Roman" w:hAnsi="Times New Roman" w:cs="Times New Roman"/>
          <w:kern w:val="3"/>
          <w:sz w:val="24"/>
          <w:szCs w:val="24"/>
          <w:lang w:eastAsia="ru-RU"/>
        </w:rPr>
      </w:pPr>
      <w:r w:rsidRPr="00B55D26">
        <w:rPr>
          <w:rFonts w:ascii="Times New Roman" w:eastAsia="Times New Roman" w:hAnsi="Times New Roman" w:cs="Times New Roman"/>
          <w:kern w:val="3"/>
          <w:sz w:val="24"/>
          <w:szCs w:val="24"/>
          <w:lang w:eastAsia="ru-RU"/>
        </w:rPr>
        <w:t xml:space="preserve">Виды ораторского искусства. </w:t>
      </w:r>
    </w:p>
    <w:p w:rsidR="00B514CA" w:rsidRPr="00B55D26" w:rsidRDefault="00B514CA" w:rsidP="00A92C09">
      <w:pPr>
        <w:pStyle w:val="af1"/>
        <w:widowControl w:val="0"/>
        <w:numPr>
          <w:ilvl w:val="0"/>
          <w:numId w:val="13"/>
        </w:numPr>
        <w:suppressAutoHyphens/>
        <w:overflowPunct w:val="0"/>
        <w:autoSpaceDE w:val="0"/>
        <w:autoSpaceDN w:val="0"/>
        <w:ind w:left="851" w:hanging="567"/>
        <w:rPr>
          <w:rFonts w:ascii="Times New Roman" w:eastAsia="Times New Roman" w:hAnsi="Times New Roman" w:cs="Times New Roman"/>
          <w:kern w:val="3"/>
          <w:sz w:val="24"/>
          <w:szCs w:val="24"/>
          <w:lang w:eastAsia="ru-RU"/>
        </w:rPr>
      </w:pPr>
      <w:r w:rsidRPr="00B55D26">
        <w:rPr>
          <w:rFonts w:ascii="Times New Roman" w:eastAsia="Times New Roman" w:hAnsi="Times New Roman" w:cs="Times New Roman"/>
          <w:kern w:val="3"/>
          <w:sz w:val="24"/>
          <w:szCs w:val="24"/>
          <w:lang w:eastAsia="ru-RU"/>
        </w:rPr>
        <w:t xml:space="preserve">Риторические навыки и умения. </w:t>
      </w:r>
    </w:p>
    <w:p w:rsidR="00B514CA" w:rsidRPr="00B55D26" w:rsidRDefault="00B514CA" w:rsidP="00A92C09">
      <w:pPr>
        <w:pStyle w:val="af1"/>
        <w:widowControl w:val="0"/>
        <w:numPr>
          <w:ilvl w:val="0"/>
          <w:numId w:val="13"/>
        </w:numPr>
        <w:suppressAutoHyphens/>
        <w:overflowPunct w:val="0"/>
        <w:autoSpaceDE w:val="0"/>
        <w:autoSpaceDN w:val="0"/>
        <w:ind w:left="851" w:hanging="567"/>
        <w:rPr>
          <w:rFonts w:ascii="Times New Roman" w:eastAsia="Times New Roman" w:hAnsi="Times New Roman" w:cs="Times New Roman"/>
          <w:kern w:val="3"/>
          <w:sz w:val="24"/>
          <w:szCs w:val="24"/>
          <w:lang w:eastAsia="ru-RU"/>
        </w:rPr>
      </w:pPr>
      <w:r w:rsidRPr="00B55D26">
        <w:rPr>
          <w:rFonts w:ascii="Times New Roman" w:eastAsia="Times New Roman" w:hAnsi="Times New Roman" w:cs="Times New Roman"/>
          <w:kern w:val="3"/>
          <w:sz w:val="24"/>
          <w:szCs w:val="24"/>
          <w:lang w:eastAsia="ru-RU"/>
        </w:rPr>
        <w:t xml:space="preserve">Композиция речи. </w:t>
      </w:r>
    </w:p>
    <w:p w:rsidR="00B514CA" w:rsidRPr="00B55D26" w:rsidRDefault="00B514CA" w:rsidP="00A92C09">
      <w:pPr>
        <w:pStyle w:val="af1"/>
        <w:widowControl w:val="0"/>
        <w:numPr>
          <w:ilvl w:val="0"/>
          <w:numId w:val="13"/>
        </w:numPr>
        <w:suppressAutoHyphens/>
        <w:overflowPunct w:val="0"/>
        <w:autoSpaceDE w:val="0"/>
        <w:autoSpaceDN w:val="0"/>
        <w:ind w:left="851" w:hanging="567"/>
        <w:rPr>
          <w:rFonts w:ascii="Times New Roman" w:eastAsia="Times New Roman" w:hAnsi="Times New Roman" w:cs="Times New Roman"/>
          <w:kern w:val="3"/>
          <w:sz w:val="24"/>
          <w:szCs w:val="24"/>
          <w:lang w:eastAsia="ru-RU"/>
        </w:rPr>
      </w:pPr>
      <w:r w:rsidRPr="00B55D26">
        <w:rPr>
          <w:rFonts w:ascii="Times New Roman" w:eastAsia="Times New Roman" w:hAnsi="Times New Roman" w:cs="Times New Roman"/>
          <w:kern w:val="3"/>
          <w:sz w:val="24"/>
          <w:szCs w:val="24"/>
          <w:lang w:eastAsia="ru-RU"/>
        </w:rPr>
        <w:t>Основы полемического мастерства.</w:t>
      </w:r>
    </w:p>
    <w:p w:rsidR="00B514CA" w:rsidRPr="00B55D26" w:rsidRDefault="00B514CA" w:rsidP="00694E6A">
      <w:pPr>
        <w:widowControl w:val="0"/>
        <w:suppressAutoHyphens/>
        <w:overflowPunct w:val="0"/>
        <w:autoSpaceDE w:val="0"/>
        <w:autoSpaceDN w:val="0"/>
        <w:spacing w:line="276" w:lineRule="auto"/>
        <w:ind w:firstLine="0"/>
        <w:jc w:val="left"/>
        <w:rPr>
          <w:rFonts w:ascii="Times New Roman" w:eastAsia="Times New Roman" w:hAnsi="Times New Roman" w:cs="Times New Roman"/>
          <w:b/>
          <w:i/>
          <w:kern w:val="3"/>
          <w:sz w:val="24"/>
          <w:szCs w:val="24"/>
          <w:lang w:eastAsia="ru-RU"/>
        </w:rPr>
      </w:pPr>
    </w:p>
    <w:p w:rsidR="00694E6A" w:rsidRPr="00B55D26" w:rsidRDefault="00B55D26" w:rsidP="00694E6A">
      <w:pPr>
        <w:widowControl w:val="0"/>
        <w:suppressAutoHyphens/>
        <w:overflowPunct w:val="0"/>
        <w:autoSpaceDE w:val="0"/>
        <w:autoSpaceDN w:val="0"/>
        <w:spacing w:line="276" w:lineRule="auto"/>
        <w:ind w:firstLine="0"/>
        <w:jc w:val="left"/>
        <w:rPr>
          <w:rFonts w:ascii="Times New Roman" w:eastAsia="Times New Roman" w:hAnsi="Times New Roman" w:cs="Times New Roman"/>
          <w:b/>
          <w:i/>
          <w:kern w:val="3"/>
          <w:sz w:val="24"/>
          <w:szCs w:val="24"/>
          <w:lang w:eastAsia="ru-RU"/>
        </w:rPr>
      </w:pPr>
      <w:r w:rsidRPr="00B55D26">
        <w:rPr>
          <w:rFonts w:ascii="Times New Roman" w:eastAsia="Times New Roman" w:hAnsi="Times New Roman" w:cs="Times New Roman"/>
          <w:b/>
          <w:i/>
          <w:kern w:val="3"/>
          <w:sz w:val="24"/>
          <w:szCs w:val="24"/>
          <w:lang w:eastAsia="ru-RU"/>
        </w:rPr>
        <w:t xml:space="preserve">Примеры </w:t>
      </w:r>
      <w:r w:rsidR="00D05F1B" w:rsidRPr="00B55D26">
        <w:rPr>
          <w:rFonts w:ascii="Times New Roman" w:eastAsia="Times New Roman" w:hAnsi="Times New Roman" w:cs="Times New Roman"/>
          <w:b/>
          <w:i/>
          <w:kern w:val="3"/>
          <w:sz w:val="24"/>
          <w:szCs w:val="24"/>
          <w:lang w:eastAsia="ru-RU"/>
        </w:rPr>
        <w:t xml:space="preserve">ситуативных </w:t>
      </w:r>
      <w:r w:rsidR="00694E6A" w:rsidRPr="00B55D26">
        <w:rPr>
          <w:rFonts w:ascii="Times New Roman" w:eastAsia="Times New Roman" w:hAnsi="Times New Roman" w:cs="Times New Roman"/>
          <w:b/>
          <w:i/>
          <w:kern w:val="3"/>
          <w:sz w:val="24"/>
          <w:szCs w:val="24"/>
          <w:lang w:eastAsia="ru-RU"/>
        </w:rPr>
        <w:t>задач:</w:t>
      </w:r>
    </w:p>
    <w:p w:rsidR="00B514CA" w:rsidRPr="00B55D26" w:rsidRDefault="00B55D26" w:rsidP="00B514CA">
      <w:pPr>
        <w:ind w:firstLine="0"/>
        <w:rPr>
          <w:rFonts w:ascii="Times New Roman" w:eastAsia="Times New Roman" w:hAnsi="Times New Roman" w:cs="Times New Roman"/>
          <w:kern w:val="3"/>
          <w:sz w:val="24"/>
          <w:szCs w:val="24"/>
          <w:lang w:eastAsia="ru-RU"/>
        </w:rPr>
      </w:pPr>
      <w:r w:rsidRPr="00B55D26">
        <w:rPr>
          <w:rFonts w:ascii="Times New Roman" w:eastAsia="Times New Roman" w:hAnsi="Times New Roman" w:cs="Times New Roman"/>
          <w:kern w:val="3"/>
          <w:sz w:val="24"/>
          <w:szCs w:val="24"/>
          <w:lang w:eastAsia="ru-RU"/>
        </w:rPr>
        <w:t xml:space="preserve">Задача 1. </w:t>
      </w:r>
      <w:r w:rsidR="00B514CA" w:rsidRPr="00B55D26">
        <w:rPr>
          <w:rFonts w:ascii="Times New Roman" w:eastAsia="Times New Roman" w:hAnsi="Times New Roman" w:cs="Times New Roman"/>
          <w:kern w:val="3"/>
          <w:sz w:val="24"/>
          <w:szCs w:val="24"/>
          <w:lang w:eastAsia="ru-RU"/>
        </w:rPr>
        <w:t>Составьте заявление в суд о противоправных действиях Лисы (по отношению к Колобку).</w:t>
      </w:r>
    </w:p>
    <w:p w:rsidR="00B514CA" w:rsidRPr="00B55D26" w:rsidRDefault="00B55D26" w:rsidP="00B514CA">
      <w:pPr>
        <w:ind w:firstLine="0"/>
        <w:rPr>
          <w:rFonts w:ascii="Times New Roman" w:eastAsia="Times New Roman" w:hAnsi="Times New Roman" w:cs="Times New Roman"/>
          <w:kern w:val="3"/>
          <w:sz w:val="24"/>
          <w:szCs w:val="24"/>
          <w:lang w:eastAsia="ru-RU"/>
        </w:rPr>
      </w:pPr>
      <w:r w:rsidRPr="00B55D26">
        <w:rPr>
          <w:rFonts w:ascii="Times New Roman" w:eastAsia="Times New Roman" w:hAnsi="Times New Roman" w:cs="Times New Roman"/>
          <w:kern w:val="3"/>
          <w:sz w:val="24"/>
          <w:szCs w:val="24"/>
          <w:lang w:eastAsia="ru-RU"/>
        </w:rPr>
        <w:t xml:space="preserve">Задача 2. </w:t>
      </w:r>
      <w:r w:rsidR="00B514CA" w:rsidRPr="00B55D26">
        <w:rPr>
          <w:rFonts w:ascii="Times New Roman" w:eastAsia="Times New Roman" w:hAnsi="Times New Roman" w:cs="Times New Roman"/>
          <w:kern w:val="3"/>
          <w:sz w:val="24"/>
          <w:szCs w:val="24"/>
          <w:lang w:eastAsia="ru-RU"/>
        </w:rPr>
        <w:t>Напишите статью в газету о событии, произошедшем в результате действий Медведя в сказке «Теремок».</w:t>
      </w:r>
    </w:p>
    <w:p w:rsidR="00BA313E" w:rsidRPr="00B55D26" w:rsidRDefault="00B55D26" w:rsidP="00B514CA">
      <w:pPr>
        <w:ind w:firstLine="0"/>
        <w:rPr>
          <w:rFonts w:ascii="Times New Roman" w:eastAsia="Times New Roman" w:hAnsi="Times New Roman" w:cs="Times New Roman"/>
          <w:kern w:val="3"/>
          <w:sz w:val="24"/>
          <w:szCs w:val="24"/>
          <w:lang w:eastAsia="ru-RU"/>
        </w:rPr>
      </w:pPr>
      <w:r w:rsidRPr="00B55D26">
        <w:rPr>
          <w:rFonts w:ascii="Times New Roman" w:eastAsia="Times New Roman" w:hAnsi="Times New Roman" w:cs="Times New Roman"/>
          <w:kern w:val="3"/>
          <w:sz w:val="24"/>
          <w:szCs w:val="24"/>
          <w:lang w:eastAsia="ru-RU"/>
        </w:rPr>
        <w:t xml:space="preserve">Задача 3. </w:t>
      </w:r>
      <w:r w:rsidR="00B514CA" w:rsidRPr="00B55D26">
        <w:rPr>
          <w:rFonts w:ascii="Times New Roman" w:eastAsia="Times New Roman" w:hAnsi="Times New Roman" w:cs="Times New Roman"/>
          <w:kern w:val="3"/>
          <w:sz w:val="24"/>
          <w:szCs w:val="24"/>
          <w:lang w:eastAsia="ru-RU"/>
        </w:rPr>
        <w:t>Напишите научную статью о трудностях разведения репы с нечерноземных областях (по сказке «Репка»).</w:t>
      </w:r>
    </w:p>
    <w:p w:rsidR="00B55D26" w:rsidRDefault="00B55D26" w:rsidP="00390490">
      <w:pPr>
        <w:ind w:firstLine="567"/>
        <w:jc w:val="center"/>
        <w:rPr>
          <w:rFonts w:ascii="Times New Roman" w:hAnsi="Times New Roman" w:cs="Times New Roman"/>
          <w:b/>
          <w:i/>
          <w:sz w:val="24"/>
        </w:rPr>
      </w:pPr>
    </w:p>
    <w:p w:rsidR="00390490" w:rsidRPr="001B0FDF" w:rsidRDefault="00390490" w:rsidP="00390490">
      <w:pPr>
        <w:ind w:firstLine="567"/>
        <w:jc w:val="center"/>
        <w:rPr>
          <w:rFonts w:ascii="Times New Roman" w:hAnsi="Times New Roman" w:cs="Times New Roman"/>
          <w:b/>
          <w:i/>
          <w:sz w:val="24"/>
        </w:rPr>
      </w:pPr>
      <w:r w:rsidRPr="001B0FDF">
        <w:rPr>
          <w:rFonts w:ascii="Times New Roman" w:hAnsi="Times New Roman" w:cs="Times New Roman"/>
          <w:b/>
          <w:i/>
          <w:sz w:val="24"/>
        </w:rPr>
        <w:t>4.3. Оценочные средства для промежуточной аттестации</w:t>
      </w:r>
    </w:p>
    <w:p w:rsidR="00390490" w:rsidRPr="00BD5D8F" w:rsidRDefault="00390490" w:rsidP="00390490">
      <w:pPr>
        <w:pStyle w:val="15"/>
        <w:spacing w:before="0" w:line="240" w:lineRule="auto"/>
        <w:jc w:val="right"/>
      </w:pPr>
      <w:r w:rsidRPr="00084FE0">
        <w:rPr>
          <w:b/>
          <w:i/>
          <w:sz w:val="20"/>
        </w:rPr>
        <w:t xml:space="preserve">Таблица </w:t>
      </w:r>
      <w:r>
        <w:rPr>
          <w:b/>
          <w:i/>
          <w:sz w:val="20"/>
        </w:rPr>
        <w:t>5(1)</w:t>
      </w:r>
    </w:p>
    <w:tbl>
      <w:tblPr>
        <w:tblW w:w="5000" w:type="pct"/>
        <w:tblLayout w:type="fixed"/>
        <w:tblCellMar>
          <w:left w:w="10" w:type="dxa"/>
          <w:right w:w="10" w:type="dxa"/>
        </w:tblCellMar>
        <w:tblLook w:val="04A0" w:firstRow="1" w:lastRow="0" w:firstColumn="1" w:lastColumn="0" w:noHBand="0" w:noVBand="1"/>
      </w:tblPr>
      <w:tblGrid>
        <w:gridCol w:w="1074"/>
        <w:gridCol w:w="3045"/>
        <w:gridCol w:w="1385"/>
        <w:gridCol w:w="3841"/>
      </w:tblGrid>
      <w:tr w:rsidR="00390490" w:rsidRPr="00D61C54" w:rsidTr="00390490">
        <w:trPr>
          <w:trHeight w:val="817"/>
        </w:trPr>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490" w:rsidRPr="002044AB" w:rsidRDefault="00390490" w:rsidP="000A4ED5">
            <w:pPr>
              <w:ind w:firstLine="0"/>
              <w:rPr>
                <w:i/>
                <w:sz w:val="24"/>
                <w:szCs w:val="24"/>
              </w:rPr>
            </w:pPr>
            <w:r w:rsidRPr="002044AB">
              <w:rPr>
                <w:rFonts w:ascii="Times New Roman" w:hAnsi="Times New Roman"/>
                <w:i/>
                <w:sz w:val="24"/>
                <w:szCs w:val="24"/>
              </w:rPr>
              <w:t>Код компетенции</w:t>
            </w:r>
          </w:p>
        </w:tc>
        <w:tc>
          <w:tcPr>
            <w:tcW w:w="1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490" w:rsidRPr="002044AB" w:rsidRDefault="00390490" w:rsidP="000A4ED5">
            <w:pPr>
              <w:ind w:firstLine="0"/>
              <w:rPr>
                <w:i/>
                <w:sz w:val="24"/>
                <w:szCs w:val="24"/>
              </w:rPr>
            </w:pPr>
            <w:r w:rsidRPr="002044AB">
              <w:rPr>
                <w:rFonts w:ascii="Times New Roman" w:hAnsi="Times New Roman"/>
                <w:i/>
                <w:sz w:val="24"/>
                <w:szCs w:val="24"/>
              </w:rPr>
              <w:t>Наименование компетенции</w:t>
            </w:r>
          </w:p>
        </w:tc>
        <w:tc>
          <w:tcPr>
            <w:tcW w:w="7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490" w:rsidRPr="002044AB" w:rsidRDefault="00390490" w:rsidP="000A4ED5">
            <w:pPr>
              <w:ind w:firstLine="0"/>
              <w:rPr>
                <w:i/>
                <w:sz w:val="24"/>
                <w:szCs w:val="24"/>
              </w:rPr>
            </w:pPr>
            <w:r w:rsidRPr="002044AB">
              <w:rPr>
                <w:rFonts w:ascii="Times New Roman" w:hAnsi="Times New Roman"/>
                <w:i/>
                <w:sz w:val="24"/>
                <w:szCs w:val="24"/>
              </w:rPr>
              <w:t>Код этапа освоения компетенции</w:t>
            </w:r>
          </w:p>
        </w:tc>
        <w:tc>
          <w:tcPr>
            <w:tcW w:w="205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490" w:rsidRPr="002044AB" w:rsidRDefault="00390490" w:rsidP="000A4ED5">
            <w:pPr>
              <w:ind w:firstLine="0"/>
              <w:rPr>
                <w:i/>
                <w:sz w:val="24"/>
                <w:szCs w:val="24"/>
              </w:rPr>
            </w:pPr>
            <w:r w:rsidRPr="002044AB">
              <w:rPr>
                <w:rFonts w:ascii="Times New Roman" w:hAnsi="Times New Roman"/>
                <w:i/>
                <w:sz w:val="24"/>
                <w:szCs w:val="24"/>
              </w:rPr>
              <w:t>Наименование этапа освоения компетенции</w:t>
            </w:r>
          </w:p>
        </w:tc>
      </w:tr>
      <w:tr w:rsidR="00390490" w:rsidRPr="000C1C98" w:rsidTr="000A4ED5">
        <w:tc>
          <w:tcPr>
            <w:tcW w:w="575"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90490" w:rsidRPr="002044AB" w:rsidRDefault="00390490" w:rsidP="000A4ED5">
            <w:pPr>
              <w:ind w:firstLine="0"/>
              <w:outlineLvl w:val="3"/>
              <w:rPr>
                <w:rFonts w:ascii="Times New Roman" w:hAnsi="Times New Roman"/>
                <w:color w:val="231F20"/>
                <w:sz w:val="24"/>
                <w:szCs w:val="24"/>
              </w:rPr>
            </w:pPr>
            <w:r w:rsidRPr="002044AB">
              <w:rPr>
                <w:rFonts w:ascii="Times New Roman" w:hAnsi="Times New Roman"/>
                <w:color w:val="231F20"/>
                <w:sz w:val="24"/>
                <w:szCs w:val="24"/>
              </w:rPr>
              <w:t>УК ОС-4</w:t>
            </w:r>
          </w:p>
        </w:tc>
        <w:tc>
          <w:tcPr>
            <w:tcW w:w="1629"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90490" w:rsidRPr="002044AB" w:rsidRDefault="00390490" w:rsidP="000A4ED5">
            <w:pPr>
              <w:ind w:firstLine="0"/>
              <w:rPr>
                <w:rFonts w:ascii="Times New Roman" w:hAnsi="Times New Roman"/>
                <w:color w:val="231F20"/>
                <w:sz w:val="24"/>
                <w:szCs w:val="24"/>
              </w:rPr>
            </w:pPr>
            <w:r w:rsidRPr="002044AB">
              <w:rPr>
                <w:rFonts w:ascii="Times New Roman" w:hAnsi="Times New Roman"/>
                <w:sz w:val="24"/>
                <w:szCs w:val="24"/>
              </w:rPr>
              <w:t xml:space="preserve">способность к коммуникации в устной и письменной формах на </w:t>
            </w:r>
            <w:r w:rsidRPr="002044AB">
              <w:rPr>
                <w:rFonts w:ascii="Times New Roman" w:hAnsi="Times New Roman"/>
                <w:sz w:val="24"/>
                <w:szCs w:val="24"/>
              </w:rPr>
              <w:lastRenderedPageBreak/>
              <w:t>русском и иностранном(</w:t>
            </w:r>
            <w:proofErr w:type="spellStart"/>
            <w:r w:rsidRPr="002044AB">
              <w:rPr>
                <w:rFonts w:ascii="Times New Roman" w:hAnsi="Times New Roman"/>
                <w:sz w:val="24"/>
                <w:szCs w:val="24"/>
              </w:rPr>
              <w:t>ых</w:t>
            </w:r>
            <w:proofErr w:type="spellEnd"/>
            <w:r w:rsidRPr="002044AB">
              <w:rPr>
                <w:rFonts w:ascii="Times New Roman" w:hAnsi="Times New Roman"/>
                <w:sz w:val="24"/>
                <w:szCs w:val="24"/>
              </w:rPr>
              <w:t>) языках для решения задач профессиональной деятельности</w:t>
            </w:r>
          </w:p>
        </w:tc>
        <w:tc>
          <w:tcPr>
            <w:tcW w:w="7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490" w:rsidRPr="002044AB" w:rsidRDefault="00390490" w:rsidP="00390490">
            <w:pPr>
              <w:ind w:firstLine="0"/>
              <w:rPr>
                <w:rFonts w:ascii="Times New Roman" w:hAnsi="Times New Roman"/>
                <w:sz w:val="24"/>
                <w:szCs w:val="24"/>
              </w:rPr>
            </w:pPr>
            <w:r w:rsidRPr="002044AB">
              <w:rPr>
                <w:rFonts w:ascii="Times New Roman" w:hAnsi="Times New Roman"/>
                <w:sz w:val="24"/>
                <w:szCs w:val="24"/>
              </w:rPr>
              <w:lastRenderedPageBreak/>
              <w:t xml:space="preserve">УК ОС-4.1 </w:t>
            </w:r>
          </w:p>
        </w:tc>
        <w:tc>
          <w:tcPr>
            <w:tcW w:w="205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490" w:rsidRPr="002044AB" w:rsidRDefault="002044AB" w:rsidP="000A4ED5">
            <w:pPr>
              <w:ind w:firstLine="0"/>
              <w:rPr>
                <w:rFonts w:ascii="Times New Roman" w:hAnsi="Times New Roman"/>
                <w:sz w:val="24"/>
                <w:szCs w:val="24"/>
              </w:rPr>
            </w:pPr>
            <w:r w:rsidRPr="002044AB">
              <w:rPr>
                <w:rFonts w:ascii="Times New Roman" w:hAnsi="Times New Roman"/>
                <w:sz w:val="24"/>
                <w:szCs w:val="24"/>
              </w:rPr>
              <w:t xml:space="preserve">Способность соотносить профессиональную лексику на иностранном языке с </w:t>
            </w:r>
            <w:r w:rsidRPr="002044AB">
              <w:rPr>
                <w:rFonts w:ascii="Times New Roman" w:hAnsi="Times New Roman"/>
                <w:sz w:val="24"/>
                <w:szCs w:val="24"/>
              </w:rPr>
              <w:lastRenderedPageBreak/>
              <w:t>соответствующим определением на русском языке</w:t>
            </w:r>
          </w:p>
        </w:tc>
      </w:tr>
      <w:tr w:rsidR="00390490" w:rsidRPr="000C1C98" w:rsidTr="000A4ED5">
        <w:tc>
          <w:tcPr>
            <w:tcW w:w="575"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490" w:rsidRPr="002044AB" w:rsidRDefault="00390490" w:rsidP="000A4ED5">
            <w:pPr>
              <w:ind w:firstLine="0"/>
              <w:outlineLvl w:val="3"/>
              <w:rPr>
                <w:rFonts w:ascii="Times New Roman" w:hAnsi="Times New Roman"/>
                <w:color w:val="231F20"/>
                <w:sz w:val="24"/>
                <w:szCs w:val="24"/>
              </w:rPr>
            </w:pPr>
          </w:p>
        </w:tc>
        <w:tc>
          <w:tcPr>
            <w:tcW w:w="1629"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490" w:rsidRPr="002044AB" w:rsidRDefault="00390490" w:rsidP="000A4ED5">
            <w:pPr>
              <w:ind w:firstLine="0"/>
              <w:rPr>
                <w:rFonts w:ascii="Times New Roman" w:hAnsi="Times New Roman"/>
                <w:sz w:val="24"/>
                <w:szCs w:val="24"/>
              </w:rPr>
            </w:pPr>
          </w:p>
        </w:tc>
        <w:tc>
          <w:tcPr>
            <w:tcW w:w="7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490" w:rsidRPr="002044AB" w:rsidRDefault="00390490" w:rsidP="000A4ED5">
            <w:pPr>
              <w:ind w:firstLine="0"/>
              <w:rPr>
                <w:rFonts w:ascii="Times New Roman" w:hAnsi="Times New Roman"/>
                <w:sz w:val="24"/>
                <w:szCs w:val="24"/>
              </w:rPr>
            </w:pPr>
            <w:r w:rsidRPr="002044AB">
              <w:rPr>
                <w:rFonts w:ascii="Times New Roman" w:hAnsi="Times New Roman"/>
                <w:sz w:val="24"/>
                <w:szCs w:val="24"/>
              </w:rPr>
              <w:t>УК ОС-4.3</w:t>
            </w:r>
          </w:p>
        </w:tc>
        <w:tc>
          <w:tcPr>
            <w:tcW w:w="205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490" w:rsidRPr="002044AB" w:rsidRDefault="00390490" w:rsidP="000A4ED5">
            <w:pPr>
              <w:ind w:firstLine="0"/>
              <w:rPr>
                <w:rFonts w:ascii="Times New Roman" w:hAnsi="Times New Roman"/>
                <w:sz w:val="24"/>
                <w:szCs w:val="24"/>
              </w:rPr>
            </w:pPr>
            <w:r w:rsidRPr="002044AB">
              <w:rPr>
                <w:rFonts w:ascii="Times New Roman" w:hAnsi="Times New Roman"/>
                <w:sz w:val="24"/>
                <w:szCs w:val="24"/>
              </w:rPr>
              <w:t>Способность вступать в коммуникацию в устной и письменной формах на русском языке для решения задач профессиональной деятельности</w:t>
            </w:r>
          </w:p>
        </w:tc>
      </w:tr>
      <w:tr w:rsidR="00390490" w:rsidRPr="000C1C98" w:rsidTr="00390490">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490" w:rsidRPr="002044AB" w:rsidRDefault="00390490" w:rsidP="000A4ED5">
            <w:pPr>
              <w:ind w:firstLine="0"/>
              <w:outlineLvl w:val="3"/>
              <w:rPr>
                <w:rFonts w:ascii="Times New Roman" w:hAnsi="Times New Roman"/>
                <w:color w:val="231F20"/>
                <w:sz w:val="24"/>
                <w:szCs w:val="24"/>
              </w:rPr>
            </w:pPr>
            <w:r w:rsidRPr="002044AB">
              <w:rPr>
                <w:rFonts w:ascii="Times New Roman" w:hAnsi="Times New Roman"/>
                <w:color w:val="231F20"/>
                <w:sz w:val="24"/>
                <w:szCs w:val="24"/>
              </w:rPr>
              <w:t>ОПК-2</w:t>
            </w:r>
          </w:p>
        </w:tc>
        <w:tc>
          <w:tcPr>
            <w:tcW w:w="1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490" w:rsidRPr="002044AB" w:rsidRDefault="00390490" w:rsidP="000A4ED5">
            <w:pPr>
              <w:ind w:firstLine="0"/>
              <w:rPr>
                <w:rFonts w:ascii="Times New Roman" w:hAnsi="Times New Roman"/>
                <w:sz w:val="24"/>
                <w:szCs w:val="24"/>
              </w:rPr>
            </w:pPr>
            <w:r w:rsidRPr="002044AB">
              <w:rPr>
                <w:rFonts w:ascii="Times New Roman" w:hAnsi="Times New Roman"/>
                <w:sz w:val="24"/>
                <w:szCs w:val="24"/>
              </w:rPr>
              <w:t>готовность к коммуникации в устной и письменной формах на русском и иностранном языках для решения задач профессиональной деятельности</w:t>
            </w:r>
          </w:p>
        </w:tc>
        <w:tc>
          <w:tcPr>
            <w:tcW w:w="7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490" w:rsidRPr="002044AB" w:rsidRDefault="00390490" w:rsidP="000A4ED5">
            <w:pPr>
              <w:ind w:firstLine="0"/>
              <w:rPr>
                <w:rFonts w:ascii="Times New Roman" w:hAnsi="Times New Roman"/>
                <w:sz w:val="24"/>
                <w:szCs w:val="24"/>
              </w:rPr>
            </w:pPr>
            <w:r w:rsidRPr="002044AB">
              <w:rPr>
                <w:rFonts w:ascii="Times New Roman" w:hAnsi="Times New Roman"/>
                <w:sz w:val="24"/>
                <w:szCs w:val="24"/>
              </w:rPr>
              <w:t>ОПК-2.2</w:t>
            </w:r>
          </w:p>
        </w:tc>
        <w:tc>
          <w:tcPr>
            <w:tcW w:w="205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490" w:rsidRPr="002044AB" w:rsidRDefault="002044AB" w:rsidP="000A4ED5">
            <w:pPr>
              <w:ind w:firstLine="0"/>
              <w:rPr>
                <w:rFonts w:ascii="Times New Roman" w:hAnsi="Times New Roman"/>
                <w:sz w:val="24"/>
                <w:szCs w:val="24"/>
              </w:rPr>
            </w:pPr>
            <w:r w:rsidRPr="002044AB">
              <w:rPr>
                <w:rFonts w:ascii="Times New Roman" w:hAnsi="Times New Roman"/>
                <w:sz w:val="24"/>
                <w:szCs w:val="24"/>
              </w:rPr>
              <w:t>Готовность применять терминологию на иностранном языке, используемую в деловых текстах, основные приемы перевода</w:t>
            </w:r>
          </w:p>
        </w:tc>
      </w:tr>
    </w:tbl>
    <w:p w:rsidR="00390490" w:rsidRPr="00750A30" w:rsidRDefault="00390490" w:rsidP="00390490">
      <w:pPr>
        <w:pStyle w:val="15"/>
        <w:spacing w:before="0" w:line="240" w:lineRule="auto"/>
        <w:jc w:val="right"/>
        <w:rPr>
          <w:b/>
          <w:i/>
          <w:sz w:val="20"/>
        </w:rPr>
      </w:pPr>
      <w:r w:rsidRPr="00750A30">
        <w:rPr>
          <w:b/>
          <w:i/>
          <w:sz w:val="20"/>
        </w:rPr>
        <w:t>Таблица 5(2)</w:t>
      </w:r>
    </w:p>
    <w:tbl>
      <w:tblPr>
        <w:tblStyle w:val="a6"/>
        <w:tblW w:w="5000" w:type="pct"/>
        <w:tblLook w:val="04A0" w:firstRow="1" w:lastRow="0" w:firstColumn="1" w:lastColumn="0" w:noHBand="0" w:noVBand="1"/>
      </w:tblPr>
      <w:tblGrid>
        <w:gridCol w:w="1359"/>
        <w:gridCol w:w="4149"/>
        <w:gridCol w:w="3837"/>
      </w:tblGrid>
      <w:tr w:rsidR="00390490" w:rsidTr="000A4ED5">
        <w:tc>
          <w:tcPr>
            <w:tcW w:w="723" w:type="pct"/>
          </w:tcPr>
          <w:p w:rsidR="00390490" w:rsidRPr="00534D5A" w:rsidRDefault="00390490" w:rsidP="000A4ED5">
            <w:pPr>
              <w:ind w:firstLine="0"/>
              <w:rPr>
                <w:rFonts w:ascii="Times New Roman" w:hAnsi="Times New Roman"/>
                <w:i/>
                <w:sz w:val="20"/>
                <w:szCs w:val="20"/>
              </w:rPr>
            </w:pPr>
            <w:r w:rsidRPr="00534D5A">
              <w:rPr>
                <w:rFonts w:ascii="Times New Roman" w:hAnsi="Times New Roman"/>
                <w:i/>
                <w:sz w:val="20"/>
                <w:szCs w:val="20"/>
              </w:rPr>
              <w:t>Этап освоения компетенции</w:t>
            </w:r>
          </w:p>
        </w:tc>
        <w:tc>
          <w:tcPr>
            <w:tcW w:w="2222" w:type="pct"/>
          </w:tcPr>
          <w:p w:rsidR="00390490" w:rsidRPr="00534D5A" w:rsidRDefault="00390490" w:rsidP="000A4ED5">
            <w:pPr>
              <w:ind w:left="147" w:hanging="147"/>
              <w:rPr>
                <w:rFonts w:ascii="Times New Roman" w:hAnsi="Times New Roman"/>
                <w:i/>
                <w:sz w:val="20"/>
                <w:szCs w:val="20"/>
              </w:rPr>
            </w:pPr>
            <w:r w:rsidRPr="00534D5A">
              <w:rPr>
                <w:rFonts w:ascii="Times New Roman" w:hAnsi="Times New Roman"/>
                <w:i/>
                <w:sz w:val="20"/>
                <w:szCs w:val="20"/>
              </w:rPr>
              <w:t>Показатель</w:t>
            </w:r>
            <w:r>
              <w:rPr>
                <w:rFonts w:ascii="Times New Roman" w:hAnsi="Times New Roman"/>
                <w:i/>
                <w:sz w:val="20"/>
                <w:szCs w:val="20"/>
              </w:rPr>
              <w:t xml:space="preserve"> </w:t>
            </w:r>
            <w:r w:rsidRPr="00534D5A">
              <w:rPr>
                <w:rFonts w:ascii="Times New Roman" w:hAnsi="Times New Roman"/>
                <w:i/>
                <w:sz w:val="20"/>
                <w:szCs w:val="20"/>
              </w:rPr>
              <w:t>оценивания</w:t>
            </w:r>
          </w:p>
        </w:tc>
        <w:tc>
          <w:tcPr>
            <w:tcW w:w="2055" w:type="pct"/>
          </w:tcPr>
          <w:p w:rsidR="00390490" w:rsidRPr="00534D5A" w:rsidRDefault="00390490" w:rsidP="000A4ED5">
            <w:pPr>
              <w:ind w:firstLine="0"/>
              <w:rPr>
                <w:rFonts w:ascii="Times New Roman" w:hAnsi="Times New Roman"/>
                <w:i/>
                <w:sz w:val="20"/>
                <w:szCs w:val="20"/>
              </w:rPr>
            </w:pPr>
            <w:r>
              <w:rPr>
                <w:rFonts w:ascii="Times New Roman" w:hAnsi="Times New Roman"/>
                <w:i/>
                <w:sz w:val="20"/>
                <w:szCs w:val="20"/>
              </w:rPr>
              <w:t>Критерий оценивания</w:t>
            </w:r>
          </w:p>
        </w:tc>
      </w:tr>
      <w:tr w:rsidR="00390490" w:rsidTr="000A4ED5">
        <w:tc>
          <w:tcPr>
            <w:tcW w:w="723" w:type="pct"/>
          </w:tcPr>
          <w:p w:rsidR="00390490" w:rsidRPr="002044AB" w:rsidRDefault="00390490" w:rsidP="002044AB">
            <w:pPr>
              <w:ind w:firstLine="0"/>
              <w:rPr>
                <w:rFonts w:ascii="Times New Roman" w:hAnsi="Times New Roman"/>
                <w:sz w:val="24"/>
                <w:szCs w:val="24"/>
              </w:rPr>
            </w:pPr>
            <w:r w:rsidRPr="002044AB">
              <w:rPr>
                <w:rFonts w:ascii="Times New Roman" w:hAnsi="Times New Roman"/>
                <w:sz w:val="24"/>
                <w:szCs w:val="24"/>
              </w:rPr>
              <w:t>УК</w:t>
            </w:r>
            <w:r w:rsidR="002044AB" w:rsidRPr="002044AB">
              <w:rPr>
                <w:rFonts w:ascii="Times New Roman" w:hAnsi="Times New Roman"/>
                <w:sz w:val="24"/>
                <w:szCs w:val="24"/>
              </w:rPr>
              <w:t xml:space="preserve"> ОС</w:t>
            </w:r>
            <w:r w:rsidRPr="002044AB">
              <w:rPr>
                <w:rFonts w:ascii="Times New Roman" w:hAnsi="Times New Roman"/>
                <w:sz w:val="24"/>
                <w:szCs w:val="24"/>
              </w:rPr>
              <w:t>-4.</w:t>
            </w:r>
            <w:r w:rsidR="002044AB" w:rsidRPr="002044AB">
              <w:rPr>
                <w:rFonts w:ascii="Times New Roman" w:hAnsi="Times New Roman"/>
                <w:sz w:val="24"/>
                <w:szCs w:val="24"/>
              </w:rPr>
              <w:t>1</w:t>
            </w:r>
          </w:p>
          <w:p w:rsidR="002044AB" w:rsidRPr="002044AB" w:rsidRDefault="002044AB" w:rsidP="002044AB">
            <w:pPr>
              <w:ind w:firstLine="0"/>
              <w:rPr>
                <w:rFonts w:ascii="Times New Roman" w:hAnsi="Times New Roman"/>
                <w:sz w:val="24"/>
                <w:szCs w:val="24"/>
              </w:rPr>
            </w:pPr>
            <w:r w:rsidRPr="002044AB">
              <w:rPr>
                <w:rFonts w:ascii="Times New Roman" w:hAnsi="Times New Roman"/>
                <w:sz w:val="24"/>
                <w:szCs w:val="24"/>
              </w:rPr>
              <w:t>УК ОС-4.3</w:t>
            </w:r>
          </w:p>
          <w:p w:rsidR="00390490" w:rsidRPr="002044AB" w:rsidRDefault="00390490" w:rsidP="002044AB">
            <w:pPr>
              <w:ind w:firstLine="0"/>
              <w:rPr>
                <w:rFonts w:ascii="Times New Roman" w:hAnsi="Times New Roman"/>
                <w:sz w:val="24"/>
                <w:szCs w:val="24"/>
              </w:rPr>
            </w:pPr>
            <w:r w:rsidRPr="002044AB">
              <w:rPr>
                <w:rFonts w:ascii="Times New Roman" w:hAnsi="Times New Roman"/>
                <w:sz w:val="24"/>
                <w:szCs w:val="24"/>
              </w:rPr>
              <w:t>ОПК-2.2</w:t>
            </w:r>
          </w:p>
        </w:tc>
        <w:tc>
          <w:tcPr>
            <w:tcW w:w="2222" w:type="pct"/>
          </w:tcPr>
          <w:p w:rsidR="00390490" w:rsidRPr="002044AB" w:rsidRDefault="00390490" w:rsidP="002044AB">
            <w:pPr>
              <w:ind w:firstLine="0"/>
              <w:rPr>
                <w:rFonts w:ascii="Times New Roman" w:hAnsi="Times New Roman"/>
                <w:sz w:val="24"/>
                <w:szCs w:val="24"/>
              </w:rPr>
            </w:pPr>
            <w:r w:rsidRPr="002044AB">
              <w:rPr>
                <w:rFonts w:ascii="Times New Roman" w:hAnsi="Times New Roman"/>
                <w:sz w:val="24"/>
                <w:szCs w:val="24"/>
              </w:rPr>
              <w:t>Студент владеет нормами устной и письменной коммуникации.</w:t>
            </w:r>
          </w:p>
          <w:p w:rsidR="00390490" w:rsidRPr="002044AB" w:rsidRDefault="00390490" w:rsidP="002044AB">
            <w:pPr>
              <w:ind w:firstLine="0"/>
              <w:rPr>
                <w:rFonts w:ascii="Times New Roman" w:hAnsi="Times New Roman"/>
                <w:sz w:val="24"/>
                <w:szCs w:val="24"/>
              </w:rPr>
            </w:pPr>
            <w:r w:rsidRPr="002044AB">
              <w:rPr>
                <w:rFonts w:ascii="Times New Roman" w:hAnsi="Times New Roman"/>
                <w:sz w:val="24"/>
                <w:szCs w:val="24"/>
              </w:rPr>
              <w:t>Студент ориентируется в составляющих коммуникации.</w:t>
            </w:r>
          </w:p>
        </w:tc>
        <w:tc>
          <w:tcPr>
            <w:tcW w:w="2055" w:type="pct"/>
          </w:tcPr>
          <w:p w:rsidR="00390490" w:rsidRPr="002044AB" w:rsidRDefault="00390490" w:rsidP="002044AB">
            <w:pPr>
              <w:ind w:firstLine="0"/>
              <w:rPr>
                <w:rFonts w:ascii="Times New Roman" w:hAnsi="Times New Roman"/>
                <w:sz w:val="24"/>
                <w:szCs w:val="24"/>
              </w:rPr>
            </w:pPr>
            <w:r w:rsidRPr="002044AB">
              <w:rPr>
                <w:rFonts w:ascii="Times New Roman" w:hAnsi="Times New Roman"/>
                <w:sz w:val="24"/>
                <w:szCs w:val="24"/>
              </w:rPr>
              <w:t>Студент грамотно оформляет текст для любого типа коммуникации, может грамотно составить документ, способен отредактировать текст.</w:t>
            </w:r>
          </w:p>
          <w:p w:rsidR="00390490" w:rsidRPr="002044AB" w:rsidRDefault="00390490" w:rsidP="002044AB">
            <w:pPr>
              <w:ind w:firstLine="0"/>
              <w:rPr>
                <w:rFonts w:ascii="Times New Roman" w:hAnsi="Times New Roman"/>
                <w:sz w:val="24"/>
                <w:szCs w:val="24"/>
              </w:rPr>
            </w:pPr>
            <w:r w:rsidRPr="002044AB">
              <w:rPr>
                <w:rFonts w:ascii="Times New Roman" w:hAnsi="Times New Roman"/>
                <w:sz w:val="24"/>
                <w:szCs w:val="24"/>
              </w:rPr>
              <w:t>Студент адекватно влияет на основные компоненты коммуникации.</w:t>
            </w:r>
          </w:p>
        </w:tc>
      </w:tr>
    </w:tbl>
    <w:p w:rsidR="00B55D26" w:rsidRPr="00B55D26" w:rsidRDefault="00B55D26" w:rsidP="00B55D26">
      <w:pPr>
        <w:ind w:firstLine="567"/>
        <w:rPr>
          <w:rFonts w:ascii="Times New Roman" w:hAnsi="Times New Roman"/>
          <w:bCs/>
          <w:color w:val="000000"/>
          <w:sz w:val="24"/>
          <w:szCs w:val="24"/>
        </w:rPr>
      </w:pPr>
      <w:r>
        <w:rPr>
          <w:rFonts w:ascii="Times New Roman" w:hAnsi="Times New Roman"/>
          <w:bCs/>
          <w:color w:val="000000"/>
          <w:sz w:val="24"/>
          <w:szCs w:val="24"/>
        </w:rPr>
        <w:t xml:space="preserve">Зачет проходит в </w:t>
      </w:r>
      <w:r w:rsidR="00E50D25">
        <w:rPr>
          <w:rFonts w:ascii="Times New Roman" w:hAnsi="Times New Roman"/>
          <w:bCs/>
          <w:color w:val="000000"/>
          <w:sz w:val="24"/>
          <w:szCs w:val="24"/>
        </w:rPr>
        <w:t>устн</w:t>
      </w:r>
      <w:r>
        <w:rPr>
          <w:rFonts w:ascii="Times New Roman" w:hAnsi="Times New Roman"/>
          <w:bCs/>
          <w:color w:val="000000"/>
          <w:sz w:val="24"/>
          <w:szCs w:val="24"/>
        </w:rPr>
        <w:t xml:space="preserve">ой форме в формате опроса </w:t>
      </w:r>
      <w:r w:rsidRPr="00B55D26">
        <w:rPr>
          <w:rFonts w:ascii="Times New Roman" w:hAnsi="Times New Roman"/>
          <w:bCs/>
          <w:color w:val="000000"/>
          <w:sz w:val="24"/>
          <w:szCs w:val="24"/>
        </w:rPr>
        <w:t>по билет</w:t>
      </w:r>
      <w:r>
        <w:rPr>
          <w:rFonts w:ascii="Times New Roman" w:hAnsi="Times New Roman"/>
          <w:bCs/>
          <w:color w:val="000000"/>
          <w:sz w:val="24"/>
          <w:szCs w:val="24"/>
        </w:rPr>
        <w:t>ам. В каждом билете не менее 2-</w:t>
      </w:r>
      <w:r w:rsidRPr="00B55D26">
        <w:rPr>
          <w:rFonts w:ascii="Times New Roman" w:hAnsi="Times New Roman"/>
          <w:bCs/>
          <w:color w:val="000000"/>
          <w:sz w:val="24"/>
          <w:szCs w:val="24"/>
        </w:rPr>
        <w:t xml:space="preserve">х вопросов. Один вопрос теоретической направленности, второй – практической направленности. В ходе сдачи зачета студент </w:t>
      </w:r>
      <w:r w:rsidR="002C06A0">
        <w:rPr>
          <w:rFonts w:ascii="Times New Roman" w:hAnsi="Times New Roman"/>
          <w:bCs/>
          <w:color w:val="000000"/>
          <w:sz w:val="24"/>
          <w:szCs w:val="24"/>
        </w:rPr>
        <w:t>также может решать</w:t>
      </w:r>
      <w:r w:rsidRPr="00B55D26">
        <w:rPr>
          <w:rFonts w:ascii="Times New Roman" w:hAnsi="Times New Roman"/>
          <w:bCs/>
          <w:color w:val="000000"/>
          <w:sz w:val="24"/>
          <w:szCs w:val="24"/>
        </w:rPr>
        <w:t xml:space="preserve"> ситуативную задачу</w:t>
      </w:r>
      <w:r w:rsidR="002C06A0">
        <w:rPr>
          <w:rFonts w:ascii="Times New Roman" w:hAnsi="Times New Roman"/>
          <w:bCs/>
          <w:color w:val="000000"/>
          <w:sz w:val="24"/>
          <w:szCs w:val="24"/>
        </w:rPr>
        <w:t xml:space="preserve"> по аналогии с аудиторными ситуативными задачами</w:t>
      </w:r>
      <w:r w:rsidRPr="00B55D26">
        <w:rPr>
          <w:rFonts w:ascii="Times New Roman" w:hAnsi="Times New Roman"/>
          <w:bCs/>
          <w:color w:val="000000"/>
          <w:sz w:val="24"/>
          <w:szCs w:val="24"/>
        </w:rPr>
        <w:t>, по условиям которой предлагается изложить правильное толкование слов, предложений в соответствии с требованиями русского языка.</w:t>
      </w:r>
    </w:p>
    <w:p w:rsidR="00A206ED" w:rsidRPr="00AD180C" w:rsidRDefault="00A206ED" w:rsidP="00A206ED">
      <w:pPr>
        <w:ind w:firstLine="567"/>
        <w:rPr>
          <w:rFonts w:ascii="Times New Roman" w:eastAsia="Calibri" w:hAnsi="Times New Roman" w:cs="Times New Roman"/>
          <w:bCs/>
          <w:color w:val="000000"/>
          <w:sz w:val="24"/>
          <w:szCs w:val="24"/>
        </w:rPr>
      </w:pPr>
      <w:r w:rsidRPr="00AD180C">
        <w:rPr>
          <w:rFonts w:ascii="Times New Roman" w:eastAsia="Calibri" w:hAnsi="Times New Roman" w:cs="Times New Roman"/>
          <w:bCs/>
          <w:color w:val="000000"/>
          <w:sz w:val="24"/>
          <w:szCs w:val="24"/>
        </w:rPr>
        <w:t xml:space="preserve">В </w:t>
      </w:r>
      <w:r>
        <w:rPr>
          <w:rFonts w:ascii="Times New Roman" w:hAnsi="Times New Roman"/>
          <w:bCs/>
          <w:color w:val="000000"/>
          <w:sz w:val="24"/>
          <w:szCs w:val="24"/>
        </w:rPr>
        <w:t xml:space="preserve">случае применения </w:t>
      </w:r>
      <w:r w:rsidRPr="00AD180C">
        <w:rPr>
          <w:rFonts w:ascii="Times New Roman" w:eastAsia="Calibri" w:hAnsi="Times New Roman" w:cs="Times New Roman"/>
          <w:bCs/>
          <w:color w:val="000000"/>
          <w:sz w:val="24"/>
          <w:szCs w:val="24"/>
        </w:rPr>
        <w:t xml:space="preserve">дистанционного режима промежуточной аттестации она проводится следующим образом: устно в ДОТ/письменно с </w:t>
      </w:r>
      <w:proofErr w:type="spellStart"/>
      <w:r w:rsidRPr="00AD180C">
        <w:rPr>
          <w:rFonts w:ascii="Times New Roman" w:eastAsia="Calibri" w:hAnsi="Times New Roman" w:cs="Times New Roman"/>
          <w:bCs/>
          <w:color w:val="000000"/>
          <w:sz w:val="24"/>
          <w:szCs w:val="24"/>
        </w:rPr>
        <w:t>прокторингом</w:t>
      </w:r>
      <w:proofErr w:type="spellEnd"/>
      <w:r w:rsidRPr="00AD180C">
        <w:rPr>
          <w:rFonts w:ascii="Times New Roman" w:eastAsia="Calibri" w:hAnsi="Times New Roman" w:cs="Times New Roman"/>
          <w:bCs/>
          <w:color w:val="000000"/>
          <w:sz w:val="24"/>
          <w:szCs w:val="24"/>
        </w:rPr>
        <w:t xml:space="preserve">/ тестирование с </w:t>
      </w:r>
      <w:proofErr w:type="spellStart"/>
      <w:r w:rsidRPr="00AD180C">
        <w:rPr>
          <w:rFonts w:ascii="Times New Roman" w:eastAsia="Calibri" w:hAnsi="Times New Roman" w:cs="Times New Roman"/>
          <w:bCs/>
          <w:color w:val="000000"/>
          <w:sz w:val="24"/>
          <w:szCs w:val="24"/>
        </w:rPr>
        <w:t>прокторингом</w:t>
      </w:r>
      <w:proofErr w:type="spellEnd"/>
      <w:r w:rsidRPr="00AD180C">
        <w:rPr>
          <w:rFonts w:ascii="Times New Roman" w:eastAsia="Calibri" w:hAnsi="Times New Roman" w:cs="Times New Roman"/>
          <w:bCs/>
          <w:color w:val="000000"/>
          <w:sz w:val="24"/>
          <w:szCs w:val="24"/>
        </w:rPr>
        <w:t>. Для успешного освоения курса учащемуся рекомендуется ознакомиться с литературой, размещенной в разделе 6, и материалами, выложенными в ДОТ.</w:t>
      </w:r>
    </w:p>
    <w:p w:rsidR="00B514CA" w:rsidRDefault="00B514CA" w:rsidP="00B514CA">
      <w:pPr>
        <w:widowControl w:val="0"/>
        <w:suppressAutoHyphens/>
        <w:overflowPunct w:val="0"/>
        <w:autoSpaceDE w:val="0"/>
        <w:autoSpaceDN w:val="0"/>
        <w:ind w:firstLine="0"/>
        <w:rPr>
          <w:rFonts w:ascii="Calibri" w:eastAsia="Times New Roman" w:hAnsi="Calibri" w:cs="Times New Roman"/>
          <w:b/>
          <w:kern w:val="3"/>
          <w:lang w:eastAsia="ru-RU"/>
        </w:rPr>
      </w:pPr>
    </w:p>
    <w:p w:rsidR="00B55D26" w:rsidRPr="00B55D26" w:rsidRDefault="00B55D26" w:rsidP="00B55D26">
      <w:pPr>
        <w:widowControl w:val="0"/>
        <w:suppressAutoHyphens/>
        <w:overflowPunct w:val="0"/>
        <w:autoSpaceDE w:val="0"/>
        <w:autoSpaceDN w:val="0"/>
        <w:ind w:left="360" w:firstLine="0"/>
        <w:jc w:val="center"/>
        <w:rPr>
          <w:rFonts w:ascii="Times New Roman" w:eastAsia="Times New Roman" w:hAnsi="Times New Roman" w:cs="Times New Roman"/>
          <w:b/>
          <w:i/>
          <w:color w:val="000000" w:themeColor="text1"/>
          <w:kern w:val="3"/>
          <w:sz w:val="24"/>
          <w:szCs w:val="24"/>
          <w:lang w:eastAsia="ru-RU"/>
        </w:rPr>
      </w:pPr>
      <w:r w:rsidRPr="00B55D26">
        <w:rPr>
          <w:rFonts w:ascii="Times New Roman" w:eastAsia="Times New Roman" w:hAnsi="Times New Roman" w:cs="Times New Roman"/>
          <w:b/>
          <w:i/>
          <w:color w:val="000000" w:themeColor="text1"/>
          <w:kern w:val="3"/>
          <w:sz w:val="24"/>
          <w:szCs w:val="24"/>
          <w:lang w:eastAsia="ru-RU"/>
        </w:rPr>
        <w:t>Вопросы к зачету</w:t>
      </w:r>
    </w:p>
    <w:p w:rsidR="00B55D26" w:rsidRPr="00B55D26" w:rsidRDefault="00B55D26" w:rsidP="00B55D26">
      <w:pPr>
        <w:widowControl w:val="0"/>
        <w:suppressAutoHyphens/>
        <w:overflowPunct w:val="0"/>
        <w:autoSpaceDE w:val="0"/>
        <w:autoSpaceDN w:val="0"/>
        <w:ind w:firstLine="0"/>
        <w:rPr>
          <w:rFonts w:ascii="Times New Roman" w:eastAsia="Times New Roman" w:hAnsi="Times New Roman" w:cs="Times New Roman"/>
          <w:b/>
          <w:i/>
          <w:color w:val="000000" w:themeColor="text1"/>
          <w:kern w:val="3"/>
          <w:sz w:val="24"/>
          <w:szCs w:val="24"/>
          <w:lang w:eastAsia="ru-RU"/>
        </w:rPr>
      </w:pPr>
      <w:r w:rsidRPr="00B55D26">
        <w:rPr>
          <w:rFonts w:ascii="Times New Roman" w:eastAsia="Times New Roman" w:hAnsi="Times New Roman" w:cs="Times New Roman"/>
          <w:b/>
          <w:i/>
          <w:color w:val="000000" w:themeColor="text1"/>
          <w:kern w:val="3"/>
          <w:sz w:val="24"/>
          <w:szCs w:val="24"/>
          <w:lang w:eastAsia="ru-RU"/>
        </w:rPr>
        <w:t>Вопросы теоретической направленности:</w:t>
      </w:r>
    </w:p>
    <w:p w:rsidR="00B55D26" w:rsidRPr="00B55D26" w:rsidRDefault="00B55D26" w:rsidP="00A92C09">
      <w:pPr>
        <w:pStyle w:val="af1"/>
        <w:numPr>
          <w:ilvl w:val="0"/>
          <w:numId w:val="20"/>
        </w:numPr>
        <w:shd w:val="clear" w:color="auto" w:fill="FFFFFF"/>
        <w:tabs>
          <w:tab w:val="left" w:pos="1134"/>
        </w:tabs>
        <w:suppressAutoHyphens/>
        <w:spacing w:line="276" w:lineRule="auto"/>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Язык как система, структурные и коммуникативные свойства языка.</w:t>
      </w:r>
    </w:p>
    <w:p w:rsidR="00B55D26" w:rsidRPr="00B55D26" w:rsidRDefault="00B55D26" w:rsidP="00A92C09">
      <w:pPr>
        <w:pStyle w:val="af1"/>
        <w:numPr>
          <w:ilvl w:val="0"/>
          <w:numId w:val="20"/>
        </w:numPr>
        <w:shd w:val="clear" w:color="auto" w:fill="FFFFFF"/>
        <w:tabs>
          <w:tab w:val="left" w:pos="1134"/>
        </w:tabs>
        <w:suppressAutoHyphens/>
        <w:spacing w:line="276" w:lineRule="auto"/>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Понятие о русском национальном языке, история его происхождения.</w:t>
      </w:r>
    </w:p>
    <w:p w:rsidR="00B55D26" w:rsidRPr="00B55D26" w:rsidRDefault="00B55D26" w:rsidP="00A92C09">
      <w:pPr>
        <w:pStyle w:val="af1"/>
        <w:numPr>
          <w:ilvl w:val="0"/>
          <w:numId w:val="20"/>
        </w:numPr>
        <w:shd w:val="clear" w:color="auto" w:fill="FFFFFF"/>
        <w:tabs>
          <w:tab w:val="left" w:pos="1134"/>
        </w:tabs>
        <w:suppressAutoHyphens/>
        <w:spacing w:line="276" w:lineRule="auto"/>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Состав лексики русского языка с точки зрения происхождения.</w:t>
      </w:r>
    </w:p>
    <w:p w:rsidR="00B55D26" w:rsidRPr="00B55D26" w:rsidRDefault="00B55D26" w:rsidP="00A92C09">
      <w:pPr>
        <w:pStyle w:val="af1"/>
        <w:numPr>
          <w:ilvl w:val="0"/>
          <w:numId w:val="20"/>
        </w:numPr>
        <w:shd w:val="clear" w:color="auto" w:fill="FFFFFF"/>
        <w:tabs>
          <w:tab w:val="left" w:pos="1134"/>
        </w:tabs>
        <w:suppressAutoHyphens/>
        <w:spacing w:line="276" w:lineRule="auto"/>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 xml:space="preserve">Литературный язык, его признаки. </w:t>
      </w:r>
    </w:p>
    <w:p w:rsidR="00B55D26" w:rsidRPr="00B55D26" w:rsidRDefault="00B55D26" w:rsidP="00A92C09">
      <w:pPr>
        <w:pStyle w:val="af1"/>
        <w:numPr>
          <w:ilvl w:val="0"/>
          <w:numId w:val="20"/>
        </w:numPr>
        <w:shd w:val="clear" w:color="auto" w:fill="FFFFFF"/>
        <w:tabs>
          <w:tab w:val="left" w:pos="1134"/>
        </w:tabs>
        <w:suppressAutoHyphens/>
        <w:spacing w:line="276" w:lineRule="auto"/>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Структура и функции языка.</w:t>
      </w:r>
    </w:p>
    <w:p w:rsidR="00B55D26" w:rsidRPr="00B55D26" w:rsidRDefault="00B55D26" w:rsidP="00A92C09">
      <w:pPr>
        <w:pStyle w:val="af1"/>
        <w:numPr>
          <w:ilvl w:val="0"/>
          <w:numId w:val="20"/>
        </w:numPr>
        <w:shd w:val="clear" w:color="auto" w:fill="FFFFFF"/>
        <w:tabs>
          <w:tab w:val="left" w:pos="1134"/>
        </w:tabs>
        <w:suppressAutoHyphens/>
        <w:spacing w:line="276" w:lineRule="auto"/>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Формы существования литературного языка и их характеристика.</w:t>
      </w:r>
    </w:p>
    <w:p w:rsidR="00B55D26" w:rsidRPr="00B55D26" w:rsidRDefault="00B55D26" w:rsidP="00A92C09">
      <w:pPr>
        <w:pStyle w:val="af1"/>
        <w:numPr>
          <w:ilvl w:val="0"/>
          <w:numId w:val="20"/>
        </w:numPr>
        <w:shd w:val="clear" w:color="auto" w:fill="FFFFFF"/>
        <w:tabs>
          <w:tab w:val="left" w:pos="1134"/>
        </w:tabs>
        <w:suppressAutoHyphens/>
        <w:spacing w:line="276" w:lineRule="auto"/>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Понятие «культура речи» и характеристика норм литературного языка.</w:t>
      </w:r>
    </w:p>
    <w:p w:rsidR="00B55D26" w:rsidRPr="00B55D26" w:rsidRDefault="00B55D26" w:rsidP="00A92C09">
      <w:pPr>
        <w:pStyle w:val="af1"/>
        <w:numPr>
          <w:ilvl w:val="0"/>
          <w:numId w:val="20"/>
        </w:numPr>
        <w:shd w:val="clear" w:color="auto" w:fill="FFFFFF"/>
        <w:tabs>
          <w:tab w:val="left" w:pos="1134"/>
        </w:tabs>
        <w:suppressAutoHyphens/>
        <w:spacing w:line="276" w:lineRule="auto"/>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Типы нормативных словарей и принципы работы с ними.</w:t>
      </w:r>
    </w:p>
    <w:p w:rsidR="00B55D26" w:rsidRPr="00B55D26" w:rsidRDefault="00B55D26" w:rsidP="00A92C09">
      <w:pPr>
        <w:pStyle w:val="af1"/>
        <w:numPr>
          <w:ilvl w:val="0"/>
          <w:numId w:val="20"/>
        </w:numPr>
        <w:shd w:val="clear" w:color="auto" w:fill="FFFFFF"/>
        <w:tabs>
          <w:tab w:val="left" w:pos="1134"/>
        </w:tabs>
        <w:suppressAutoHyphens/>
        <w:spacing w:line="276" w:lineRule="auto"/>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Функциональные стили языка и их взаимодействие.</w:t>
      </w:r>
    </w:p>
    <w:p w:rsidR="00B55D26" w:rsidRPr="00B55D26" w:rsidRDefault="00B55D26" w:rsidP="00A92C09">
      <w:pPr>
        <w:pStyle w:val="af1"/>
        <w:numPr>
          <w:ilvl w:val="0"/>
          <w:numId w:val="20"/>
        </w:numPr>
        <w:shd w:val="clear" w:color="auto" w:fill="FFFFFF"/>
        <w:tabs>
          <w:tab w:val="left" w:pos="1134"/>
        </w:tabs>
        <w:suppressAutoHyphens/>
        <w:spacing w:line="276" w:lineRule="auto"/>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Характеристика лексического состава современного русского литературного языка.</w:t>
      </w:r>
    </w:p>
    <w:p w:rsidR="00B55D26" w:rsidRPr="00B55D26" w:rsidRDefault="00B55D26" w:rsidP="00A92C09">
      <w:pPr>
        <w:pStyle w:val="af1"/>
        <w:numPr>
          <w:ilvl w:val="0"/>
          <w:numId w:val="20"/>
        </w:numPr>
        <w:shd w:val="clear" w:color="auto" w:fill="FFFFFF"/>
        <w:tabs>
          <w:tab w:val="left" w:pos="1134"/>
        </w:tabs>
        <w:suppressAutoHyphens/>
        <w:spacing w:line="276" w:lineRule="auto"/>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 xml:space="preserve">Слово как единица лексики русского языка. </w:t>
      </w:r>
    </w:p>
    <w:p w:rsidR="00B55D26" w:rsidRPr="00B55D26" w:rsidRDefault="00B55D26" w:rsidP="00A92C09">
      <w:pPr>
        <w:pStyle w:val="af1"/>
        <w:numPr>
          <w:ilvl w:val="0"/>
          <w:numId w:val="20"/>
        </w:numPr>
        <w:shd w:val="clear" w:color="auto" w:fill="FFFFFF"/>
        <w:tabs>
          <w:tab w:val="left" w:pos="1134"/>
        </w:tabs>
        <w:suppressAutoHyphens/>
        <w:spacing w:line="276" w:lineRule="auto"/>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Роль этимологии в русском языке.</w:t>
      </w:r>
    </w:p>
    <w:p w:rsidR="00B55D26" w:rsidRPr="00B55D26" w:rsidRDefault="00B55D26" w:rsidP="00A92C09">
      <w:pPr>
        <w:pStyle w:val="af1"/>
        <w:numPr>
          <w:ilvl w:val="0"/>
          <w:numId w:val="20"/>
        </w:numPr>
        <w:shd w:val="clear" w:color="auto" w:fill="FFFFFF"/>
        <w:tabs>
          <w:tab w:val="left" w:pos="1134"/>
        </w:tabs>
        <w:suppressAutoHyphens/>
        <w:spacing w:line="276" w:lineRule="auto"/>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lastRenderedPageBreak/>
        <w:t>Явление полисемии в русском языке, виды переносов.</w:t>
      </w:r>
    </w:p>
    <w:p w:rsidR="00B55D26" w:rsidRPr="00B55D26" w:rsidRDefault="00B55D26" w:rsidP="00A92C09">
      <w:pPr>
        <w:pStyle w:val="af1"/>
        <w:numPr>
          <w:ilvl w:val="0"/>
          <w:numId w:val="20"/>
        </w:numPr>
        <w:shd w:val="clear" w:color="auto" w:fill="FFFFFF"/>
        <w:tabs>
          <w:tab w:val="left" w:pos="1134"/>
        </w:tabs>
        <w:suppressAutoHyphens/>
        <w:spacing w:line="276" w:lineRule="auto"/>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Омонимы, их типы и роль в лексико-семантической системе языка.</w:t>
      </w:r>
    </w:p>
    <w:p w:rsidR="00B55D26" w:rsidRPr="00B55D26" w:rsidRDefault="00B55D26" w:rsidP="00A92C09">
      <w:pPr>
        <w:pStyle w:val="af1"/>
        <w:numPr>
          <w:ilvl w:val="0"/>
          <w:numId w:val="20"/>
        </w:numPr>
        <w:shd w:val="clear" w:color="auto" w:fill="FFFFFF"/>
        <w:tabs>
          <w:tab w:val="left" w:pos="1134"/>
        </w:tabs>
        <w:suppressAutoHyphens/>
        <w:spacing w:line="276" w:lineRule="auto"/>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 xml:space="preserve">Явление </w:t>
      </w:r>
      <w:proofErr w:type="spellStart"/>
      <w:r w:rsidRPr="00B55D26">
        <w:rPr>
          <w:rFonts w:ascii="Times New Roman" w:hAnsi="Times New Roman" w:cs="Times New Roman"/>
          <w:sz w:val="24"/>
          <w:szCs w:val="24"/>
          <w:lang w:eastAsia="zh-CN"/>
        </w:rPr>
        <w:t>паронимии</w:t>
      </w:r>
      <w:proofErr w:type="spellEnd"/>
      <w:r w:rsidRPr="00B55D26">
        <w:rPr>
          <w:rFonts w:ascii="Times New Roman" w:hAnsi="Times New Roman" w:cs="Times New Roman"/>
          <w:sz w:val="24"/>
          <w:szCs w:val="24"/>
          <w:lang w:eastAsia="zh-CN"/>
        </w:rPr>
        <w:t>, синонимии, антонимии в лексико-семантической системе русского языка.</w:t>
      </w:r>
    </w:p>
    <w:p w:rsidR="00B55D26" w:rsidRPr="00B55D26" w:rsidRDefault="00B55D26" w:rsidP="00A92C09">
      <w:pPr>
        <w:pStyle w:val="af1"/>
        <w:numPr>
          <w:ilvl w:val="0"/>
          <w:numId w:val="20"/>
        </w:numPr>
        <w:shd w:val="clear" w:color="auto" w:fill="FFFFFF"/>
        <w:tabs>
          <w:tab w:val="left" w:pos="1134"/>
        </w:tabs>
        <w:suppressAutoHyphens/>
        <w:spacing w:line="276" w:lineRule="auto"/>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Лексика ограниченного употребления в аспекте лексических норм.</w:t>
      </w:r>
    </w:p>
    <w:p w:rsidR="00B55D26" w:rsidRPr="00B55D26" w:rsidRDefault="00B55D26" w:rsidP="00A92C09">
      <w:pPr>
        <w:pStyle w:val="af1"/>
        <w:numPr>
          <w:ilvl w:val="0"/>
          <w:numId w:val="20"/>
        </w:numPr>
        <w:shd w:val="clear" w:color="auto" w:fill="FFFFFF"/>
        <w:tabs>
          <w:tab w:val="left" w:pos="1134"/>
        </w:tabs>
        <w:suppressAutoHyphens/>
        <w:spacing w:line="276" w:lineRule="auto"/>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 xml:space="preserve">Активный и пассивный состав лексики русского языка. </w:t>
      </w:r>
    </w:p>
    <w:p w:rsidR="00B55D26" w:rsidRPr="00B55D26" w:rsidRDefault="00B55D26" w:rsidP="00A92C09">
      <w:pPr>
        <w:pStyle w:val="af1"/>
        <w:numPr>
          <w:ilvl w:val="0"/>
          <w:numId w:val="20"/>
        </w:numPr>
        <w:shd w:val="clear" w:color="auto" w:fill="FFFFFF"/>
        <w:tabs>
          <w:tab w:val="left" w:pos="1134"/>
        </w:tabs>
        <w:suppressAutoHyphens/>
        <w:spacing w:line="276" w:lineRule="auto"/>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Заимствованные слова в лексической системе языка.</w:t>
      </w:r>
    </w:p>
    <w:p w:rsidR="00B55D26" w:rsidRPr="00B55D26" w:rsidRDefault="00B55D26" w:rsidP="00A92C09">
      <w:pPr>
        <w:pStyle w:val="af1"/>
        <w:numPr>
          <w:ilvl w:val="0"/>
          <w:numId w:val="20"/>
        </w:numPr>
        <w:shd w:val="clear" w:color="auto" w:fill="FFFFFF"/>
        <w:tabs>
          <w:tab w:val="left" w:pos="1134"/>
        </w:tabs>
        <w:suppressAutoHyphens/>
        <w:spacing w:line="276" w:lineRule="auto"/>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Фразеологическая система в русском языке.</w:t>
      </w:r>
    </w:p>
    <w:p w:rsidR="00B55D26" w:rsidRPr="00B55D26" w:rsidRDefault="00B55D26" w:rsidP="00A92C09">
      <w:pPr>
        <w:pStyle w:val="af1"/>
        <w:numPr>
          <w:ilvl w:val="0"/>
          <w:numId w:val="20"/>
        </w:numPr>
        <w:shd w:val="clear" w:color="auto" w:fill="FFFFFF"/>
        <w:tabs>
          <w:tab w:val="left" w:pos="1134"/>
        </w:tabs>
        <w:suppressAutoHyphens/>
        <w:spacing w:line="276" w:lineRule="auto"/>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 xml:space="preserve">Общая характеристика лексических норм. </w:t>
      </w:r>
    </w:p>
    <w:p w:rsidR="00B55D26" w:rsidRPr="00B55D26" w:rsidRDefault="00B55D26" w:rsidP="00A92C09">
      <w:pPr>
        <w:pStyle w:val="af1"/>
        <w:numPr>
          <w:ilvl w:val="0"/>
          <w:numId w:val="20"/>
        </w:numPr>
        <w:shd w:val="clear" w:color="auto" w:fill="FFFFFF"/>
        <w:tabs>
          <w:tab w:val="left" w:pos="1134"/>
        </w:tabs>
        <w:suppressAutoHyphens/>
        <w:spacing w:line="276" w:lineRule="auto"/>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Проблемы лексической сочетаемости.</w:t>
      </w:r>
    </w:p>
    <w:p w:rsidR="00B55D26" w:rsidRPr="00B55D26" w:rsidRDefault="00B55D26" w:rsidP="00A92C09">
      <w:pPr>
        <w:pStyle w:val="af1"/>
        <w:numPr>
          <w:ilvl w:val="0"/>
          <w:numId w:val="20"/>
        </w:numPr>
        <w:shd w:val="clear" w:color="auto" w:fill="FFFFFF"/>
        <w:tabs>
          <w:tab w:val="left" w:pos="1134"/>
        </w:tabs>
        <w:suppressAutoHyphens/>
        <w:spacing w:line="276" w:lineRule="auto"/>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Нормы произношения и ударения в современном русском литературном языке.</w:t>
      </w:r>
    </w:p>
    <w:p w:rsidR="00B55D26" w:rsidRPr="00B55D26" w:rsidRDefault="00B55D26" w:rsidP="00A92C09">
      <w:pPr>
        <w:pStyle w:val="af1"/>
        <w:numPr>
          <w:ilvl w:val="0"/>
          <w:numId w:val="20"/>
        </w:numPr>
        <w:shd w:val="clear" w:color="auto" w:fill="FFFFFF"/>
        <w:tabs>
          <w:tab w:val="left" w:pos="1134"/>
        </w:tabs>
        <w:suppressAutoHyphens/>
        <w:spacing w:line="276" w:lineRule="auto"/>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Общая характеристика орфоэпических норм.</w:t>
      </w:r>
    </w:p>
    <w:p w:rsidR="00B55D26" w:rsidRPr="00B55D26" w:rsidRDefault="00B55D26" w:rsidP="00A92C09">
      <w:pPr>
        <w:pStyle w:val="af1"/>
        <w:numPr>
          <w:ilvl w:val="0"/>
          <w:numId w:val="20"/>
        </w:numPr>
        <w:shd w:val="clear" w:color="auto" w:fill="FFFFFF"/>
        <w:tabs>
          <w:tab w:val="left" w:pos="1134"/>
        </w:tabs>
        <w:suppressAutoHyphens/>
        <w:spacing w:line="276" w:lineRule="auto"/>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Особенности произношения заимствованных слов.</w:t>
      </w:r>
    </w:p>
    <w:p w:rsidR="00B55D26" w:rsidRPr="00B55D26" w:rsidRDefault="00B55D26" w:rsidP="00A92C09">
      <w:pPr>
        <w:pStyle w:val="af1"/>
        <w:numPr>
          <w:ilvl w:val="0"/>
          <w:numId w:val="20"/>
        </w:numPr>
        <w:shd w:val="clear" w:color="auto" w:fill="FFFFFF"/>
        <w:tabs>
          <w:tab w:val="left" w:pos="1134"/>
        </w:tabs>
        <w:suppressAutoHyphens/>
        <w:spacing w:line="276" w:lineRule="auto"/>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 xml:space="preserve">Акцентологические нормы. </w:t>
      </w:r>
    </w:p>
    <w:p w:rsidR="00B55D26" w:rsidRPr="00B55D26" w:rsidRDefault="00B55D26" w:rsidP="00A92C09">
      <w:pPr>
        <w:pStyle w:val="af1"/>
        <w:numPr>
          <w:ilvl w:val="0"/>
          <w:numId w:val="20"/>
        </w:numPr>
        <w:shd w:val="clear" w:color="auto" w:fill="FFFFFF"/>
        <w:tabs>
          <w:tab w:val="left" w:pos="1134"/>
        </w:tabs>
        <w:suppressAutoHyphens/>
        <w:spacing w:line="276" w:lineRule="auto"/>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Типичные ошибки в ударении.</w:t>
      </w:r>
    </w:p>
    <w:p w:rsidR="00B55D26" w:rsidRPr="00B55D26" w:rsidRDefault="00B55D26" w:rsidP="00A92C09">
      <w:pPr>
        <w:pStyle w:val="af1"/>
        <w:numPr>
          <w:ilvl w:val="0"/>
          <w:numId w:val="20"/>
        </w:numPr>
        <w:shd w:val="clear" w:color="auto" w:fill="FFFFFF"/>
        <w:tabs>
          <w:tab w:val="left" w:pos="1134"/>
        </w:tabs>
        <w:suppressAutoHyphens/>
        <w:spacing w:line="276" w:lineRule="auto"/>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Акцентные варианты, их разновидности в русском языке.</w:t>
      </w:r>
    </w:p>
    <w:p w:rsidR="00B55D26" w:rsidRPr="00B55D26" w:rsidRDefault="00B55D26" w:rsidP="00A92C09">
      <w:pPr>
        <w:pStyle w:val="af1"/>
        <w:numPr>
          <w:ilvl w:val="0"/>
          <w:numId w:val="20"/>
        </w:numPr>
        <w:shd w:val="clear" w:color="auto" w:fill="FFFFFF"/>
        <w:tabs>
          <w:tab w:val="left" w:pos="1134"/>
        </w:tabs>
        <w:suppressAutoHyphens/>
        <w:spacing w:line="276" w:lineRule="auto"/>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Морфологические нормы имен существительных.</w:t>
      </w:r>
    </w:p>
    <w:p w:rsidR="00B55D26" w:rsidRPr="00B55D26" w:rsidRDefault="00B55D26" w:rsidP="00A92C09">
      <w:pPr>
        <w:pStyle w:val="af1"/>
        <w:numPr>
          <w:ilvl w:val="0"/>
          <w:numId w:val="20"/>
        </w:numPr>
        <w:shd w:val="clear" w:color="auto" w:fill="FFFFFF"/>
        <w:tabs>
          <w:tab w:val="left" w:pos="1134"/>
        </w:tabs>
        <w:suppressAutoHyphens/>
        <w:spacing w:line="276" w:lineRule="auto"/>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Общая характеристика морфологических норм.</w:t>
      </w:r>
    </w:p>
    <w:p w:rsidR="00B55D26" w:rsidRPr="00B55D26" w:rsidRDefault="00B55D26" w:rsidP="00A92C09">
      <w:pPr>
        <w:pStyle w:val="af1"/>
        <w:numPr>
          <w:ilvl w:val="0"/>
          <w:numId w:val="20"/>
        </w:numPr>
        <w:shd w:val="clear" w:color="auto" w:fill="FFFFFF"/>
        <w:tabs>
          <w:tab w:val="left" w:pos="1134"/>
        </w:tabs>
        <w:suppressAutoHyphens/>
        <w:spacing w:line="276" w:lineRule="auto"/>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Колебания в падежных формах имен существительных.</w:t>
      </w:r>
    </w:p>
    <w:p w:rsidR="00B55D26" w:rsidRPr="00B55D26" w:rsidRDefault="00B55D26" w:rsidP="00A92C09">
      <w:pPr>
        <w:pStyle w:val="af1"/>
        <w:numPr>
          <w:ilvl w:val="0"/>
          <w:numId w:val="20"/>
        </w:numPr>
        <w:shd w:val="clear" w:color="auto" w:fill="FFFFFF"/>
        <w:tabs>
          <w:tab w:val="left" w:pos="1134"/>
        </w:tabs>
        <w:suppressAutoHyphens/>
        <w:spacing w:line="276" w:lineRule="auto"/>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Колебания в роде имен существительных.</w:t>
      </w:r>
    </w:p>
    <w:p w:rsidR="00B55D26" w:rsidRPr="00B55D26" w:rsidRDefault="00B55D26" w:rsidP="00A92C09">
      <w:pPr>
        <w:pStyle w:val="af1"/>
        <w:numPr>
          <w:ilvl w:val="0"/>
          <w:numId w:val="20"/>
        </w:numPr>
        <w:shd w:val="clear" w:color="auto" w:fill="FFFFFF"/>
        <w:tabs>
          <w:tab w:val="left" w:pos="1134"/>
        </w:tabs>
        <w:suppressAutoHyphens/>
        <w:spacing w:line="276" w:lineRule="auto"/>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Определение грамматического рода аббревиатур и заимствованных слов.</w:t>
      </w:r>
    </w:p>
    <w:p w:rsidR="00B55D26" w:rsidRPr="00B55D26" w:rsidRDefault="00B55D26" w:rsidP="00A92C09">
      <w:pPr>
        <w:pStyle w:val="af1"/>
        <w:numPr>
          <w:ilvl w:val="0"/>
          <w:numId w:val="20"/>
        </w:numPr>
        <w:shd w:val="clear" w:color="auto" w:fill="FFFFFF"/>
        <w:tabs>
          <w:tab w:val="left" w:pos="1134"/>
        </w:tabs>
        <w:suppressAutoHyphens/>
        <w:spacing w:line="276" w:lineRule="auto"/>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Морфологические нормы употребления сложносоставных слов.</w:t>
      </w:r>
    </w:p>
    <w:p w:rsidR="00B55D26" w:rsidRPr="00B55D26" w:rsidRDefault="00B55D26" w:rsidP="00A92C09">
      <w:pPr>
        <w:pStyle w:val="af1"/>
        <w:numPr>
          <w:ilvl w:val="0"/>
          <w:numId w:val="20"/>
        </w:numPr>
        <w:shd w:val="clear" w:color="auto" w:fill="FFFFFF"/>
        <w:tabs>
          <w:tab w:val="left" w:pos="1134"/>
        </w:tabs>
        <w:suppressAutoHyphens/>
        <w:spacing w:line="276" w:lineRule="auto"/>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Синтаксические нормы построения речи.</w:t>
      </w:r>
    </w:p>
    <w:p w:rsidR="00B55D26" w:rsidRPr="00B55D26" w:rsidRDefault="00B55D26" w:rsidP="00A92C09">
      <w:pPr>
        <w:pStyle w:val="af1"/>
        <w:numPr>
          <w:ilvl w:val="0"/>
          <w:numId w:val="20"/>
        </w:numPr>
        <w:shd w:val="clear" w:color="auto" w:fill="FFFFFF"/>
        <w:tabs>
          <w:tab w:val="left" w:pos="1134"/>
        </w:tabs>
        <w:suppressAutoHyphens/>
        <w:spacing w:line="276" w:lineRule="auto"/>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Общая характеристика синтаксических норм.</w:t>
      </w:r>
    </w:p>
    <w:p w:rsidR="00B55D26" w:rsidRPr="00B55D26" w:rsidRDefault="00B55D26" w:rsidP="00A92C09">
      <w:pPr>
        <w:pStyle w:val="af1"/>
        <w:numPr>
          <w:ilvl w:val="0"/>
          <w:numId w:val="20"/>
        </w:numPr>
        <w:shd w:val="clear" w:color="auto" w:fill="FFFFFF"/>
        <w:tabs>
          <w:tab w:val="left" w:pos="1134"/>
        </w:tabs>
        <w:suppressAutoHyphens/>
        <w:spacing w:line="276" w:lineRule="auto"/>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Особенности падежного управления.</w:t>
      </w:r>
    </w:p>
    <w:p w:rsidR="00B55D26" w:rsidRPr="00B55D26" w:rsidRDefault="00B55D26" w:rsidP="00A92C09">
      <w:pPr>
        <w:pStyle w:val="af1"/>
        <w:numPr>
          <w:ilvl w:val="0"/>
          <w:numId w:val="20"/>
        </w:numPr>
        <w:shd w:val="clear" w:color="auto" w:fill="FFFFFF"/>
        <w:tabs>
          <w:tab w:val="left" w:pos="1134"/>
        </w:tabs>
        <w:suppressAutoHyphens/>
        <w:spacing w:line="276" w:lineRule="auto"/>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Особенности употребления предложных и беспредложных конструкций.</w:t>
      </w:r>
    </w:p>
    <w:p w:rsidR="00B55D26" w:rsidRPr="00B55D26" w:rsidRDefault="00B55D26" w:rsidP="00A92C09">
      <w:pPr>
        <w:pStyle w:val="af1"/>
        <w:numPr>
          <w:ilvl w:val="0"/>
          <w:numId w:val="20"/>
        </w:numPr>
        <w:shd w:val="clear" w:color="auto" w:fill="FFFFFF"/>
        <w:tabs>
          <w:tab w:val="left" w:pos="1134"/>
        </w:tabs>
        <w:suppressAutoHyphens/>
        <w:spacing w:line="276" w:lineRule="auto"/>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Согласование подлежащего и сказуемого.</w:t>
      </w:r>
    </w:p>
    <w:p w:rsidR="00B55D26" w:rsidRPr="00B55D26" w:rsidRDefault="00B55D26" w:rsidP="00A92C09">
      <w:pPr>
        <w:pStyle w:val="af1"/>
        <w:numPr>
          <w:ilvl w:val="0"/>
          <w:numId w:val="20"/>
        </w:numPr>
        <w:shd w:val="clear" w:color="auto" w:fill="FFFFFF"/>
        <w:tabs>
          <w:tab w:val="left" w:pos="1134"/>
        </w:tabs>
        <w:suppressAutoHyphens/>
        <w:spacing w:line="276" w:lineRule="auto"/>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Согласование определений и приложений.</w:t>
      </w:r>
    </w:p>
    <w:p w:rsidR="00B55D26" w:rsidRPr="00B55D26" w:rsidRDefault="00B55D26" w:rsidP="00A92C09">
      <w:pPr>
        <w:pStyle w:val="af1"/>
        <w:numPr>
          <w:ilvl w:val="0"/>
          <w:numId w:val="20"/>
        </w:numPr>
        <w:shd w:val="clear" w:color="auto" w:fill="FFFFFF"/>
        <w:tabs>
          <w:tab w:val="left" w:pos="1134"/>
        </w:tabs>
        <w:suppressAutoHyphens/>
        <w:spacing w:line="276" w:lineRule="auto"/>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 xml:space="preserve">Порядок слов в предложении. </w:t>
      </w:r>
    </w:p>
    <w:p w:rsidR="00B55D26" w:rsidRPr="00B55D26" w:rsidRDefault="00B55D26" w:rsidP="00A92C09">
      <w:pPr>
        <w:pStyle w:val="af1"/>
        <w:numPr>
          <w:ilvl w:val="0"/>
          <w:numId w:val="20"/>
        </w:numPr>
        <w:shd w:val="clear" w:color="auto" w:fill="FFFFFF"/>
        <w:tabs>
          <w:tab w:val="left" w:pos="1134"/>
        </w:tabs>
        <w:suppressAutoHyphens/>
        <w:spacing w:line="276" w:lineRule="auto"/>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Правила употребления деепричастных оборотов.</w:t>
      </w:r>
    </w:p>
    <w:p w:rsidR="00B55D26" w:rsidRPr="00B55D26" w:rsidRDefault="00B55D26" w:rsidP="00A92C09">
      <w:pPr>
        <w:pStyle w:val="af1"/>
        <w:numPr>
          <w:ilvl w:val="0"/>
          <w:numId w:val="20"/>
        </w:numPr>
        <w:shd w:val="clear" w:color="auto" w:fill="FFFFFF"/>
        <w:tabs>
          <w:tab w:val="left" w:pos="1134"/>
        </w:tabs>
        <w:suppressAutoHyphens/>
        <w:spacing w:line="276" w:lineRule="auto"/>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Официально-деловой стиль и сферы его функционирования. </w:t>
      </w:r>
    </w:p>
    <w:p w:rsidR="00B55D26" w:rsidRPr="00B55D26" w:rsidRDefault="00B55D26" w:rsidP="00A92C09">
      <w:pPr>
        <w:pStyle w:val="af1"/>
        <w:numPr>
          <w:ilvl w:val="0"/>
          <w:numId w:val="20"/>
        </w:numPr>
        <w:shd w:val="clear" w:color="auto" w:fill="FFFFFF"/>
        <w:tabs>
          <w:tab w:val="left" w:pos="1134"/>
        </w:tabs>
        <w:suppressAutoHyphens/>
        <w:spacing w:line="276" w:lineRule="auto"/>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Общая характеристика официально-делового стиля, его жанровое разнообразие.  </w:t>
      </w:r>
    </w:p>
    <w:p w:rsidR="00B55D26" w:rsidRPr="00B55D26" w:rsidRDefault="00B55D26" w:rsidP="00A92C09">
      <w:pPr>
        <w:pStyle w:val="af1"/>
        <w:numPr>
          <w:ilvl w:val="0"/>
          <w:numId w:val="20"/>
        </w:numPr>
        <w:shd w:val="clear" w:color="auto" w:fill="FFFFFF"/>
        <w:tabs>
          <w:tab w:val="left" w:pos="1134"/>
        </w:tabs>
        <w:suppressAutoHyphens/>
        <w:spacing w:line="276" w:lineRule="auto"/>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 xml:space="preserve">Виды деловых бумаг. </w:t>
      </w:r>
    </w:p>
    <w:p w:rsidR="00B55D26" w:rsidRPr="00B55D26" w:rsidRDefault="00B55D26" w:rsidP="00A92C09">
      <w:pPr>
        <w:pStyle w:val="af1"/>
        <w:numPr>
          <w:ilvl w:val="0"/>
          <w:numId w:val="20"/>
        </w:numPr>
        <w:shd w:val="clear" w:color="auto" w:fill="FFFFFF"/>
        <w:tabs>
          <w:tab w:val="left" w:pos="1134"/>
        </w:tabs>
        <w:suppressAutoHyphens/>
        <w:spacing w:line="276" w:lineRule="auto"/>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Языковые формулы и правила оформления документов.  </w:t>
      </w:r>
    </w:p>
    <w:p w:rsidR="00B55D26" w:rsidRPr="00B55D26" w:rsidRDefault="00B55D26" w:rsidP="00A92C09">
      <w:pPr>
        <w:pStyle w:val="af1"/>
        <w:numPr>
          <w:ilvl w:val="0"/>
          <w:numId w:val="20"/>
        </w:numPr>
        <w:shd w:val="clear" w:color="auto" w:fill="FFFFFF"/>
        <w:tabs>
          <w:tab w:val="left" w:pos="1134"/>
        </w:tabs>
        <w:suppressAutoHyphens/>
        <w:spacing w:line="276" w:lineRule="auto"/>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Специфика языка служебных документов.  </w:t>
      </w:r>
    </w:p>
    <w:p w:rsidR="00B55D26" w:rsidRPr="00B55D26" w:rsidRDefault="00B55D26" w:rsidP="00A92C09">
      <w:pPr>
        <w:pStyle w:val="af1"/>
        <w:numPr>
          <w:ilvl w:val="0"/>
          <w:numId w:val="20"/>
        </w:numPr>
        <w:shd w:val="clear" w:color="auto" w:fill="FFFFFF"/>
        <w:tabs>
          <w:tab w:val="left" w:pos="1134"/>
        </w:tabs>
        <w:suppressAutoHyphens/>
        <w:spacing w:line="276" w:lineRule="auto"/>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 xml:space="preserve">Структура документа. </w:t>
      </w:r>
    </w:p>
    <w:p w:rsidR="00B55D26" w:rsidRPr="00B55D26" w:rsidRDefault="00B55D26" w:rsidP="00A92C09">
      <w:pPr>
        <w:pStyle w:val="af1"/>
        <w:numPr>
          <w:ilvl w:val="0"/>
          <w:numId w:val="20"/>
        </w:numPr>
        <w:shd w:val="clear" w:color="auto" w:fill="FFFFFF"/>
        <w:tabs>
          <w:tab w:val="left" w:pos="1134"/>
        </w:tabs>
        <w:suppressAutoHyphens/>
        <w:spacing w:line="276" w:lineRule="auto"/>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Унификация языка деловых бумаг.  </w:t>
      </w:r>
    </w:p>
    <w:p w:rsidR="00B55D26" w:rsidRPr="00B55D26" w:rsidRDefault="00B55D26" w:rsidP="00A92C09">
      <w:pPr>
        <w:pStyle w:val="af1"/>
        <w:numPr>
          <w:ilvl w:val="0"/>
          <w:numId w:val="20"/>
        </w:numPr>
        <w:shd w:val="clear" w:color="auto" w:fill="FFFFFF"/>
        <w:tabs>
          <w:tab w:val="left" w:pos="1134"/>
        </w:tabs>
        <w:suppressAutoHyphens/>
        <w:spacing w:line="276" w:lineRule="auto"/>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Общая характеристика делового общения.  </w:t>
      </w:r>
    </w:p>
    <w:p w:rsidR="00B55D26" w:rsidRPr="00B55D26" w:rsidRDefault="00B55D26" w:rsidP="00A92C09">
      <w:pPr>
        <w:pStyle w:val="af1"/>
        <w:numPr>
          <w:ilvl w:val="0"/>
          <w:numId w:val="20"/>
        </w:numPr>
        <w:shd w:val="clear" w:color="auto" w:fill="FFFFFF"/>
        <w:tabs>
          <w:tab w:val="left" w:pos="1134"/>
        </w:tabs>
        <w:suppressAutoHyphens/>
        <w:spacing w:line="276" w:lineRule="auto"/>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 xml:space="preserve">Структура деловой беседы. </w:t>
      </w:r>
    </w:p>
    <w:p w:rsidR="00B55D26" w:rsidRPr="00B55D26" w:rsidRDefault="00B55D26" w:rsidP="00A92C09">
      <w:pPr>
        <w:pStyle w:val="af1"/>
        <w:numPr>
          <w:ilvl w:val="0"/>
          <w:numId w:val="20"/>
        </w:numPr>
        <w:shd w:val="clear" w:color="auto" w:fill="FFFFFF"/>
        <w:tabs>
          <w:tab w:val="left" w:pos="1134"/>
        </w:tabs>
        <w:suppressAutoHyphens/>
        <w:spacing w:line="276" w:lineRule="auto"/>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Виды слушания.  </w:t>
      </w:r>
    </w:p>
    <w:p w:rsidR="00B55D26" w:rsidRPr="00B55D26" w:rsidRDefault="00B55D26" w:rsidP="00A92C09">
      <w:pPr>
        <w:pStyle w:val="af1"/>
        <w:numPr>
          <w:ilvl w:val="0"/>
          <w:numId w:val="20"/>
        </w:numPr>
        <w:shd w:val="clear" w:color="auto" w:fill="FFFFFF"/>
        <w:tabs>
          <w:tab w:val="left" w:pos="1134"/>
        </w:tabs>
        <w:suppressAutoHyphens/>
        <w:spacing w:line="276" w:lineRule="auto"/>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 xml:space="preserve">Виды делового общения. </w:t>
      </w:r>
    </w:p>
    <w:p w:rsidR="00B55D26" w:rsidRPr="00B55D26" w:rsidRDefault="00B55D26" w:rsidP="00A92C09">
      <w:pPr>
        <w:pStyle w:val="af1"/>
        <w:numPr>
          <w:ilvl w:val="0"/>
          <w:numId w:val="20"/>
        </w:numPr>
        <w:shd w:val="clear" w:color="auto" w:fill="FFFFFF"/>
        <w:tabs>
          <w:tab w:val="left" w:pos="1134"/>
        </w:tabs>
        <w:suppressAutoHyphens/>
        <w:spacing w:line="276" w:lineRule="auto"/>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Типы собеседников.</w:t>
      </w:r>
    </w:p>
    <w:p w:rsidR="00B55D26" w:rsidRPr="00B55D26" w:rsidRDefault="00B55D26" w:rsidP="00A92C09">
      <w:pPr>
        <w:pStyle w:val="af1"/>
        <w:numPr>
          <w:ilvl w:val="0"/>
          <w:numId w:val="20"/>
        </w:numPr>
        <w:shd w:val="clear" w:color="auto" w:fill="FFFFFF"/>
        <w:tabs>
          <w:tab w:val="left" w:pos="1134"/>
        </w:tabs>
        <w:suppressAutoHyphens/>
        <w:spacing w:line="276" w:lineRule="auto"/>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Основы ораторского искусства. </w:t>
      </w:r>
    </w:p>
    <w:p w:rsidR="00B55D26" w:rsidRPr="00B55D26" w:rsidRDefault="00B55D26" w:rsidP="00A92C09">
      <w:pPr>
        <w:pStyle w:val="af1"/>
        <w:numPr>
          <w:ilvl w:val="0"/>
          <w:numId w:val="20"/>
        </w:numPr>
        <w:shd w:val="clear" w:color="auto" w:fill="FFFFFF"/>
        <w:tabs>
          <w:tab w:val="left" w:pos="1134"/>
        </w:tabs>
        <w:suppressAutoHyphens/>
        <w:spacing w:line="276" w:lineRule="auto"/>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 xml:space="preserve">Особенности устной публичной речи. </w:t>
      </w:r>
    </w:p>
    <w:p w:rsidR="00B55D26" w:rsidRPr="00B55D26" w:rsidRDefault="00B55D26" w:rsidP="00A92C09">
      <w:pPr>
        <w:pStyle w:val="af1"/>
        <w:numPr>
          <w:ilvl w:val="0"/>
          <w:numId w:val="20"/>
        </w:numPr>
        <w:shd w:val="clear" w:color="auto" w:fill="FFFFFF"/>
        <w:tabs>
          <w:tab w:val="left" w:pos="1134"/>
        </w:tabs>
        <w:suppressAutoHyphens/>
        <w:spacing w:line="276" w:lineRule="auto"/>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Оратор и его аудитория.  </w:t>
      </w:r>
    </w:p>
    <w:p w:rsidR="00B55D26" w:rsidRPr="00B55D26" w:rsidRDefault="00B55D26" w:rsidP="00A92C09">
      <w:pPr>
        <w:pStyle w:val="af1"/>
        <w:numPr>
          <w:ilvl w:val="0"/>
          <w:numId w:val="20"/>
        </w:numPr>
        <w:shd w:val="clear" w:color="auto" w:fill="FFFFFF"/>
        <w:tabs>
          <w:tab w:val="left" w:pos="1134"/>
        </w:tabs>
        <w:suppressAutoHyphens/>
        <w:spacing w:line="276" w:lineRule="auto"/>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 xml:space="preserve">Виды ораторской речи. </w:t>
      </w:r>
    </w:p>
    <w:p w:rsidR="00B55D26" w:rsidRPr="00B55D26" w:rsidRDefault="00B55D26" w:rsidP="00A92C09">
      <w:pPr>
        <w:pStyle w:val="af1"/>
        <w:numPr>
          <w:ilvl w:val="0"/>
          <w:numId w:val="20"/>
        </w:numPr>
        <w:shd w:val="clear" w:color="auto" w:fill="FFFFFF"/>
        <w:tabs>
          <w:tab w:val="left" w:pos="1134"/>
        </w:tabs>
        <w:suppressAutoHyphens/>
        <w:spacing w:line="276" w:lineRule="auto"/>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lastRenderedPageBreak/>
        <w:t>Основные навыки и умения оратора.</w:t>
      </w:r>
    </w:p>
    <w:p w:rsidR="00B55D26" w:rsidRPr="00B55D26" w:rsidRDefault="00B55D26" w:rsidP="00A92C09">
      <w:pPr>
        <w:pStyle w:val="af1"/>
        <w:numPr>
          <w:ilvl w:val="0"/>
          <w:numId w:val="20"/>
        </w:numPr>
        <w:shd w:val="clear" w:color="auto" w:fill="FFFFFF"/>
        <w:tabs>
          <w:tab w:val="left" w:pos="1134"/>
        </w:tabs>
        <w:suppressAutoHyphens/>
        <w:spacing w:line="276" w:lineRule="auto"/>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Подготовка речи. </w:t>
      </w:r>
    </w:p>
    <w:p w:rsidR="00B55D26" w:rsidRPr="00B55D26" w:rsidRDefault="00B55D26" w:rsidP="00A92C09">
      <w:pPr>
        <w:pStyle w:val="af1"/>
        <w:numPr>
          <w:ilvl w:val="0"/>
          <w:numId w:val="20"/>
        </w:numPr>
        <w:shd w:val="clear" w:color="auto" w:fill="FFFFFF"/>
        <w:tabs>
          <w:tab w:val="left" w:pos="1134"/>
        </w:tabs>
        <w:suppressAutoHyphens/>
        <w:spacing w:line="276" w:lineRule="auto"/>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Виды аргументов.</w:t>
      </w:r>
    </w:p>
    <w:p w:rsidR="00B55D26" w:rsidRDefault="00B55D26" w:rsidP="00B55D26">
      <w:pPr>
        <w:widowControl w:val="0"/>
        <w:suppressAutoHyphens/>
        <w:overflowPunct w:val="0"/>
        <w:autoSpaceDE w:val="0"/>
        <w:autoSpaceDN w:val="0"/>
        <w:ind w:firstLine="0"/>
        <w:rPr>
          <w:rFonts w:ascii="Times New Roman" w:eastAsia="Times New Roman" w:hAnsi="Times New Roman" w:cs="Times New Roman"/>
          <w:b/>
          <w:color w:val="000000" w:themeColor="text1"/>
          <w:kern w:val="3"/>
          <w:sz w:val="24"/>
          <w:szCs w:val="24"/>
          <w:lang w:eastAsia="ru-RU"/>
        </w:rPr>
      </w:pPr>
    </w:p>
    <w:p w:rsidR="00B514CA" w:rsidRPr="00B55D26" w:rsidRDefault="00B514CA" w:rsidP="00B55D26">
      <w:pPr>
        <w:widowControl w:val="0"/>
        <w:suppressAutoHyphens/>
        <w:overflowPunct w:val="0"/>
        <w:autoSpaceDE w:val="0"/>
        <w:autoSpaceDN w:val="0"/>
        <w:ind w:firstLine="0"/>
        <w:rPr>
          <w:rFonts w:ascii="Times New Roman" w:eastAsia="Times New Roman" w:hAnsi="Times New Roman" w:cs="Times New Roman"/>
          <w:b/>
          <w:i/>
          <w:color w:val="000000" w:themeColor="text1"/>
          <w:kern w:val="3"/>
          <w:sz w:val="24"/>
          <w:szCs w:val="24"/>
          <w:lang w:eastAsia="ru-RU"/>
        </w:rPr>
      </w:pPr>
      <w:r w:rsidRPr="00B55D26">
        <w:rPr>
          <w:rFonts w:ascii="Times New Roman" w:eastAsia="Times New Roman" w:hAnsi="Times New Roman" w:cs="Times New Roman"/>
          <w:b/>
          <w:i/>
          <w:color w:val="000000" w:themeColor="text1"/>
          <w:kern w:val="3"/>
          <w:sz w:val="24"/>
          <w:szCs w:val="24"/>
          <w:lang w:eastAsia="ru-RU"/>
        </w:rPr>
        <w:t>Вопр</w:t>
      </w:r>
      <w:r w:rsidR="00B55D26" w:rsidRPr="00B55D26">
        <w:rPr>
          <w:rFonts w:ascii="Times New Roman" w:eastAsia="Times New Roman" w:hAnsi="Times New Roman" w:cs="Times New Roman"/>
          <w:b/>
          <w:i/>
          <w:color w:val="000000" w:themeColor="text1"/>
          <w:kern w:val="3"/>
          <w:sz w:val="24"/>
          <w:szCs w:val="24"/>
          <w:lang w:eastAsia="ru-RU"/>
        </w:rPr>
        <w:t>осы практической направленности:</w:t>
      </w:r>
    </w:p>
    <w:p w:rsidR="00AB71D5" w:rsidRPr="00B55D26" w:rsidRDefault="00AB71D5" w:rsidP="00A92C09">
      <w:pPr>
        <w:numPr>
          <w:ilvl w:val="0"/>
          <w:numId w:val="14"/>
        </w:numPr>
        <w:shd w:val="clear" w:color="auto" w:fill="FFFFFF"/>
        <w:suppressAutoHyphens/>
        <w:spacing w:line="276" w:lineRule="auto"/>
        <w:ind w:firstLine="0"/>
        <w:contextualSpacing/>
        <w:rPr>
          <w:rFonts w:ascii="Times New Roman" w:hAnsi="Times New Roman" w:cs="Times New Roman"/>
          <w:sz w:val="24"/>
          <w:szCs w:val="24"/>
          <w:lang w:eastAsia="zh-CN"/>
        </w:rPr>
      </w:pPr>
      <w:r w:rsidRPr="00B55D26">
        <w:rPr>
          <w:rFonts w:ascii="Times New Roman" w:hAnsi="Times New Roman" w:cs="Times New Roman"/>
          <w:i/>
          <w:sz w:val="24"/>
          <w:szCs w:val="24"/>
          <w:lang w:eastAsia="zh-CN"/>
        </w:rPr>
        <w:t>Отметьте варианты слов с правильно поставленным ударением (ударная гласная обозначена заглавной буквой):</w:t>
      </w:r>
    </w:p>
    <w:p w:rsidR="00AB71D5" w:rsidRPr="00B55D26" w:rsidRDefault="00AB71D5" w:rsidP="00B55D26">
      <w:pPr>
        <w:shd w:val="clear" w:color="auto" w:fill="FFFFFF"/>
        <w:spacing w:line="276" w:lineRule="auto"/>
        <w:ind w:left="709" w:firstLine="0"/>
        <w:contextualSpacing/>
        <w:rPr>
          <w:rFonts w:ascii="Times New Roman" w:hAnsi="Times New Roman" w:cs="Times New Roman"/>
          <w:sz w:val="24"/>
          <w:szCs w:val="24"/>
          <w:lang w:eastAsia="zh-CN"/>
        </w:rPr>
      </w:pPr>
      <w:proofErr w:type="spellStart"/>
      <w:r w:rsidRPr="00B55D26">
        <w:rPr>
          <w:rFonts w:ascii="Times New Roman" w:hAnsi="Times New Roman" w:cs="Times New Roman"/>
          <w:sz w:val="24"/>
          <w:szCs w:val="24"/>
          <w:lang w:eastAsia="zh-CN"/>
        </w:rPr>
        <w:t>бУтик</w:t>
      </w:r>
      <w:proofErr w:type="spellEnd"/>
      <w:r w:rsidRPr="00B55D26">
        <w:rPr>
          <w:rFonts w:ascii="Times New Roman" w:hAnsi="Times New Roman" w:cs="Times New Roman"/>
          <w:sz w:val="24"/>
          <w:szCs w:val="24"/>
          <w:lang w:eastAsia="zh-CN"/>
        </w:rPr>
        <w:br/>
      </w:r>
      <w:proofErr w:type="spellStart"/>
      <w:r w:rsidRPr="00B55D26">
        <w:rPr>
          <w:rFonts w:ascii="Times New Roman" w:hAnsi="Times New Roman" w:cs="Times New Roman"/>
          <w:bCs/>
          <w:sz w:val="24"/>
          <w:szCs w:val="24"/>
          <w:bdr w:val="none" w:sz="0" w:space="0" w:color="auto" w:frame="1"/>
          <w:lang w:eastAsia="zh-CN"/>
        </w:rPr>
        <w:t>бутИк</w:t>
      </w:r>
      <w:proofErr w:type="spellEnd"/>
      <w:r w:rsidRPr="00B55D26">
        <w:rPr>
          <w:rFonts w:ascii="Times New Roman" w:hAnsi="Times New Roman" w:cs="Times New Roman"/>
          <w:sz w:val="24"/>
          <w:szCs w:val="24"/>
          <w:lang w:eastAsia="zh-CN"/>
        </w:rPr>
        <w:br/>
      </w:r>
      <w:proofErr w:type="spellStart"/>
      <w:r w:rsidRPr="00B55D26">
        <w:rPr>
          <w:rFonts w:ascii="Times New Roman" w:hAnsi="Times New Roman" w:cs="Times New Roman"/>
          <w:bCs/>
          <w:sz w:val="24"/>
          <w:szCs w:val="24"/>
          <w:bdr w:val="none" w:sz="0" w:space="0" w:color="auto" w:frame="1"/>
          <w:lang w:eastAsia="zh-CN"/>
        </w:rPr>
        <w:t>жалюзИ</w:t>
      </w:r>
      <w:proofErr w:type="spellEnd"/>
      <w:r w:rsidRPr="00B55D26">
        <w:rPr>
          <w:rFonts w:ascii="Times New Roman" w:hAnsi="Times New Roman" w:cs="Times New Roman"/>
          <w:sz w:val="24"/>
          <w:szCs w:val="24"/>
          <w:lang w:eastAsia="zh-CN"/>
        </w:rPr>
        <w:br/>
      </w:r>
      <w:proofErr w:type="spellStart"/>
      <w:r w:rsidRPr="00B55D26">
        <w:rPr>
          <w:rFonts w:ascii="Times New Roman" w:hAnsi="Times New Roman" w:cs="Times New Roman"/>
          <w:sz w:val="24"/>
          <w:szCs w:val="24"/>
          <w:lang w:eastAsia="zh-CN"/>
        </w:rPr>
        <w:t>жАлюзи</w:t>
      </w:r>
      <w:proofErr w:type="spellEnd"/>
      <w:r w:rsidRPr="00B55D26">
        <w:rPr>
          <w:rFonts w:ascii="Times New Roman" w:hAnsi="Times New Roman" w:cs="Times New Roman"/>
          <w:sz w:val="24"/>
          <w:szCs w:val="24"/>
          <w:lang w:eastAsia="zh-CN"/>
        </w:rPr>
        <w:br/>
      </w:r>
      <w:proofErr w:type="spellStart"/>
      <w:r w:rsidRPr="00B55D26">
        <w:rPr>
          <w:rFonts w:ascii="Times New Roman" w:hAnsi="Times New Roman" w:cs="Times New Roman"/>
          <w:bCs/>
          <w:sz w:val="24"/>
          <w:szCs w:val="24"/>
          <w:bdr w:val="none" w:sz="0" w:space="0" w:color="auto" w:frame="1"/>
          <w:lang w:eastAsia="zh-CN"/>
        </w:rPr>
        <w:t>каталОг</w:t>
      </w:r>
      <w:proofErr w:type="spellEnd"/>
      <w:r w:rsidRPr="00B55D26">
        <w:rPr>
          <w:rFonts w:ascii="Times New Roman" w:hAnsi="Times New Roman" w:cs="Times New Roman"/>
          <w:sz w:val="24"/>
          <w:szCs w:val="24"/>
          <w:lang w:eastAsia="zh-CN"/>
        </w:rPr>
        <w:br/>
      </w:r>
      <w:proofErr w:type="spellStart"/>
      <w:r w:rsidRPr="00B55D26">
        <w:rPr>
          <w:rFonts w:ascii="Times New Roman" w:hAnsi="Times New Roman" w:cs="Times New Roman"/>
          <w:sz w:val="24"/>
          <w:szCs w:val="24"/>
          <w:lang w:eastAsia="zh-CN"/>
        </w:rPr>
        <w:t>катАлог</w:t>
      </w:r>
      <w:proofErr w:type="spellEnd"/>
    </w:p>
    <w:p w:rsidR="00AB71D5" w:rsidRPr="00B55D26" w:rsidRDefault="00AB71D5" w:rsidP="00A92C09">
      <w:pPr>
        <w:numPr>
          <w:ilvl w:val="0"/>
          <w:numId w:val="14"/>
        </w:numPr>
        <w:shd w:val="clear" w:color="auto" w:fill="FFFFFF"/>
        <w:suppressAutoHyphens/>
        <w:spacing w:line="276" w:lineRule="auto"/>
        <w:ind w:left="0" w:firstLine="0"/>
        <w:contextualSpacing/>
        <w:rPr>
          <w:rFonts w:ascii="Times New Roman" w:hAnsi="Times New Roman" w:cs="Times New Roman"/>
          <w:sz w:val="24"/>
          <w:szCs w:val="24"/>
          <w:lang w:eastAsia="zh-CN"/>
        </w:rPr>
      </w:pPr>
      <w:r w:rsidRPr="00B55D26">
        <w:rPr>
          <w:rFonts w:ascii="Times New Roman" w:hAnsi="Times New Roman" w:cs="Times New Roman"/>
          <w:i/>
          <w:sz w:val="24"/>
          <w:szCs w:val="24"/>
          <w:lang w:eastAsia="zh-CN"/>
        </w:rPr>
        <w:t>Раздел риторики, рассматривающий вопросы пластического решения произносимой речи</w:t>
      </w:r>
      <w:r w:rsidRPr="00B55D26">
        <w:rPr>
          <w:rFonts w:ascii="Times New Roman" w:hAnsi="Times New Roman" w:cs="Times New Roman"/>
          <w:sz w:val="24"/>
          <w:szCs w:val="24"/>
          <w:lang w:eastAsia="zh-CN"/>
        </w:rPr>
        <w:t xml:space="preserve"> - …</w:t>
      </w:r>
    </w:p>
    <w:p w:rsidR="00AB71D5" w:rsidRPr="00B55D26" w:rsidRDefault="00AB71D5" w:rsidP="00A92C09">
      <w:pPr>
        <w:numPr>
          <w:ilvl w:val="0"/>
          <w:numId w:val="14"/>
        </w:numPr>
        <w:shd w:val="clear" w:color="auto" w:fill="FFFFFF"/>
        <w:suppressAutoHyphens/>
        <w:spacing w:line="276" w:lineRule="auto"/>
        <w:ind w:left="0" w:firstLine="0"/>
        <w:contextualSpacing/>
        <w:jc w:val="left"/>
        <w:rPr>
          <w:rFonts w:ascii="Times New Roman" w:hAnsi="Times New Roman" w:cs="Times New Roman"/>
          <w:sz w:val="24"/>
          <w:szCs w:val="24"/>
          <w:lang w:eastAsia="zh-CN"/>
        </w:rPr>
      </w:pPr>
      <w:r w:rsidRPr="00B55D26">
        <w:rPr>
          <w:rFonts w:ascii="Times New Roman" w:hAnsi="Times New Roman" w:cs="Times New Roman"/>
          <w:i/>
          <w:sz w:val="24"/>
          <w:szCs w:val="24"/>
          <w:lang w:eastAsia="zh-CN"/>
        </w:rPr>
        <w:t>Публичное выступление в обязательном порядке должно включать в себя:</w:t>
      </w:r>
    </w:p>
    <w:p w:rsidR="00AB71D5" w:rsidRPr="00B55D26" w:rsidRDefault="00AB71D5" w:rsidP="00B55D26">
      <w:pPr>
        <w:shd w:val="clear" w:color="auto" w:fill="FFFFFF"/>
        <w:spacing w:line="276" w:lineRule="auto"/>
        <w:ind w:left="709" w:firstLine="0"/>
        <w:contextualSpacing/>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отступление</w:t>
      </w:r>
      <w:r w:rsidRPr="00B55D26">
        <w:rPr>
          <w:rFonts w:ascii="Times New Roman" w:hAnsi="Times New Roman" w:cs="Times New Roman"/>
          <w:sz w:val="24"/>
          <w:szCs w:val="24"/>
          <w:lang w:eastAsia="zh-CN"/>
        </w:rPr>
        <w:br/>
      </w:r>
      <w:r w:rsidRPr="00B55D26">
        <w:rPr>
          <w:rFonts w:ascii="Times New Roman" w:hAnsi="Times New Roman" w:cs="Times New Roman"/>
          <w:bCs/>
          <w:sz w:val="24"/>
          <w:szCs w:val="24"/>
          <w:bdr w:val="none" w:sz="0" w:space="0" w:color="auto" w:frame="1"/>
          <w:lang w:eastAsia="zh-CN"/>
        </w:rPr>
        <w:t>вступление</w:t>
      </w:r>
      <w:r w:rsidRPr="00B55D26">
        <w:rPr>
          <w:rFonts w:ascii="Times New Roman" w:hAnsi="Times New Roman" w:cs="Times New Roman"/>
          <w:sz w:val="24"/>
          <w:szCs w:val="24"/>
          <w:lang w:eastAsia="zh-CN"/>
        </w:rPr>
        <w:br/>
      </w:r>
      <w:r w:rsidRPr="00B55D26">
        <w:rPr>
          <w:rFonts w:ascii="Times New Roman" w:hAnsi="Times New Roman" w:cs="Times New Roman"/>
          <w:bCs/>
          <w:sz w:val="24"/>
          <w:szCs w:val="24"/>
          <w:bdr w:val="none" w:sz="0" w:space="0" w:color="auto" w:frame="1"/>
          <w:lang w:eastAsia="zh-CN"/>
        </w:rPr>
        <w:t>заключение</w:t>
      </w:r>
      <w:r w:rsidRPr="00B55D26">
        <w:rPr>
          <w:rFonts w:ascii="Times New Roman" w:hAnsi="Times New Roman" w:cs="Times New Roman"/>
          <w:sz w:val="24"/>
          <w:szCs w:val="24"/>
          <w:lang w:eastAsia="zh-CN"/>
        </w:rPr>
        <w:br/>
      </w:r>
      <w:r w:rsidRPr="00B55D26">
        <w:rPr>
          <w:rFonts w:ascii="Times New Roman" w:hAnsi="Times New Roman" w:cs="Times New Roman"/>
          <w:bCs/>
          <w:sz w:val="24"/>
          <w:szCs w:val="24"/>
          <w:bdr w:val="none" w:sz="0" w:space="0" w:color="auto" w:frame="1"/>
          <w:lang w:eastAsia="zh-CN"/>
        </w:rPr>
        <w:t>основная часть</w:t>
      </w:r>
      <w:r w:rsidRPr="00B55D26">
        <w:rPr>
          <w:rFonts w:ascii="Times New Roman" w:hAnsi="Times New Roman" w:cs="Times New Roman"/>
          <w:sz w:val="24"/>
          <w:szCs w:val="24"/>
          <w:lang w:eastAsia="zh-CN"/>
        </w:rPr>
        <w:br/>
        <w:t>дискуссия</w:t>
      </w:r>
    </w:p>
    <w:p w:rsidR="00AB71D5" w:rsidRPr="00B55D26" w:rsidRDefault="00AB71D5" w:rsidP="00A92C09">
      <w:pPr>
        <w:numPr>
          <w:ilvl w:val="0"/>
          <w:numId w:val="14"/>
        </w:numPr>
        <w:shd w:val="clear" w:color="auto" w:fill="FFFFFF"/>
        <w:suppressAutoHyphens/>
        <w:spacing w:line="276" w:lineRule="auto"/>
        <w:ind w:left="0" w:firstLine="0"/>
        <w:contextualSpacing/>
        <w:jc w:val="left"/>
        <w:rPr>
          <w:rFonts w:ascii="Times New Roman" w:hAnsi="Times New Roman" w:cs="Times New Roman"/>
          <w:sz w:val="24"/>
          <w:szCs w:val="24"/>
          <w:lang w:eastAsia="zh-CN"/>
        </w:rPr>
      </w:pPr>
      <w:r w:rsidRPr="00B55D26">
        <w:rPr>
          <w:rFonts w:ascii="Times New Roman" w:hAnsi="Times New Roman" w:cs="Times New Roman"/>
          <w:i/>
          <w:sz w:val="24"/>
          <w:szCs w:val="24"/>
          <w:lang w:eastAsia="zh-CN"/>
        </w:rPr>
        <w:t>Укажите вариант ответа, в котором правильно указаны места постановки запятых</w:t>
      </w:r>
      <w:r w:rsidRPr="00B55D26">
        <w:rPr>
          <w:rFonts w:ascii="Times New Roman" w:hAnsi="Times New Roman" w:cs="Times New Roman"/>
          <w:sz w:val="24"/>
          <w:szCs w:val="24"/>
          <w:lang w:eastAsia="zh-CN"/>
        </w:rPr>
        <w:t>. В результате этого (1) водитель (2) проезжая опасный участок дороги (3) не снизил скорость (4) что стало одной из причин аварии.</w:t>
      </w:r>
    </w:p>
    <w:p w:rsidR="00AB71D5" w:rsidRPr="00B55D26" w:rsidRDefault="00AB71D5" w:rsidP="00B55D26">
      <w:pPr>
        <w:shd w:val="clear" w:color="auto" w:fill="FFFFFF"/>
        <w:spacing w:line="276" w:lineRule="auto"/>
        <w:ind w:left="709" w:firstLine="0"/>
        <w:contextualSpacing/>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1, 2, 3, 4</w:t>
      </w:r>
      <w:r w:rsidRPr="00B55D26">
        <w:rPr>
          <w:rFonts w:ascii="Times New Roman" w:hAnsi="Times New Roman" w:cs="Times New Roman"/>
          <w:sz w:val="24"/>
          <w:szCs w:val="24"/>
          <w:lang w:eastAsia="zh-CN"/>
        </w:rPr>
        <w:br/>
      </w:r>
      <w:r w:rsidRPr="00B55D26">
        <w:rPr>
          <w:rFonts w:ascii="Times New Roman" w:hAnsi="Times New Roman" w:cs="Times New Roman"/>
          <w:bCs/>
          <w:sz w:val="24"/>
          <w:szCs w:val="24"/>
          <w:bdr w:val="none" w:sz="0" w:space="0" w:color="auto" w:frame="1"/>
          <w:lang w:eastAsia="zh-CN"/>
        </w:rPr>
        <w:t>2, 3, 4</w:t>
      </w:r>
      <w:r w:rsidRPr="00B55D26">
        <w:rPr>
          <w:rFonts w:ascii="Times New Roman" w:hAnsi="Times New Roman" w:cs="Times New Roman"/>
          <w:sz w:val="24"/>
          <w:szCs w:val="24"/>
          <w:lang w:eastAsia="zh-CN"/>
        </w:rPr>
        <w:br/>
        <w:t>1, 4</w:t>
      </w:r>
    </w:p>
    <w:p w:rsidR="00AB71D5" w:rsidRPr="00B55D26" w:rsidRDefault="00AB71D5" w:rsidP="00A92C09">
      <w:pPr>
        <w:numPr>
          <w:ilvl w:val="0"/>
          <w:numId w:val="14"/>
        </w:numPr>
        <w:shd w:val="clear" w:color="auto" w:fill="FFFFFF"/>
        <w:suppressAutoHyphens/>
        <w:spacing w:line="276" w:lineRule="auto"/>
        <w:ind w:left="0" w:firstLine="0"/>
        <w:contextualSpacing/>
        <w:jc w:val="left"/>
        <w:rPr>
          <w:rFonts w:ascii="Times New Roman" w:hAnsi="Times New Roman" w:cs="Times New Roman"/>
          <w:sz w:val="24"/>
          <w:szCs w:val="24"/>
          <w:lang w:eastAsia="zh-CN"/>
        </w:rPr>
      </w:pPr>
      <w:r w:rsidRPr="00B55D26">
        <w:rPr>
          <w:rFonts w:ascii="Times New Roman" w:hAnsi="Times New Roman" w:cs="Times New Roman"/>
          <w:i/>
          <w:sz w:val="24"/>
          <w:szCs w:val="24"/>
          <w:lang w:eastAsia="zh-CN"/>
        </w:rPr>
        <w:t>Психологические структурные компоненты акта речевой коммуникации:</w:t>
      </w:r>
    </w:p>
    <w:p w:rsidR="00AB71D5" w:rsidRPr="00B55D26" w:rsidRDefault="00AB71D5" w:rsidP="00B55D26">
      <w:pPr>
        <w:shd w:val="clear" w:color="auto" w:fill="FFFFFF"/>
        <w:spacing w:line="276" w:lineRule="auto"/>
        <w:ind w:left="709" w:firstLine="0"/>
        <w:contextualSpacing/>
        <w:jc w:val="left"/>
        <w:rPr>
          <w:rFonts w:ascii="Times New Roman" w:hAnsi="Times New Roman" w:cs="Times New Roman"/>
          <w:sz w:val="24"/>
          <w:szCs w:val="24"/>
          <w:lang w:eastAsia="zh-CN"/>
        </w:rPr>
      </w:pPr>
      <w:r w:rsidRPr="00B55D26">
        <w:rPr>
          <w:rFonts w:ascii="Times New Roman" w:hAnsi="Times New Roman" w:cs="Times New Roman"/>
          <w:bCs/>
          <w:sz w:val="24"/>
          <w:szCs w:val="24"/>
          <w:bdr w:val="none" w:sz="0" w:space="0" w:color="auto" w:frame="1"/>
          <w:lang w:eastAsia="zh-CN"/>
        </w:rPr>
        <w:t>намерение</w:t>
      </w:r>
      <w:r w:rsidRPr="00B55D26">
        <w:rPr>
          <w:rFonts w:ascii="Times New Roman" w:hAnsi="Times New Roman" w:cs="Times New Roman"/>
          <w:sz w:val="24"/>
          <w:szCs w:val="24"/>
          <w:lang w:eastAsia="zh-CN"/>
        </w:rPr>
        <w:br/>
        <w:t>код</w:t>
      </w:r>
      <w:r w:rsidRPr="00B55D26">
        <w:rPr>
          <w:rFonts w:ascii="Times New Roman" w:hAnsi="Times New Roman" w:cs="Times New Roman"/>
          <w:sz w:val="24"/>
          <w:szCs w:val="24"/>
          <w:lang w:eastAsia="zh-CN"/>
        </w:rPr>
        <w:br/>
        <w:t>контекст</w:t>
      </w:r>
      <w:r w:rsidRPr="00B55D26">
        <w:rPr>
          <w:rFonts w:ascii="Times New Roman" w:hAnsi="Times New Roman" w:cs="Times New Roman"/>
          <w:sz w:val="24"/>
          <w:szCs w:val="24"/>
          <w:lang w:eastAsia="zh-CN"/>
        </w:rPr>
        <w:br/>
      </w:r>
      <w:r w:rsidRPr="00B55D26">
        <w:rPr>
          <w:rFonts w:ascii="Times New Roman" w:hAnsi="Times New Roman" w:cs="Times New Roman"/>
          <w:bCs/>
          <w:sz w:val="24"/>
          <w:szCs w:val="24"/>
          <w:bdr w:val="none" w:sz="0" w:space="0" w:color="auto" w:frame="1"/>
          <w:lang w:eastAsia="zh-CN"/>
        </w:rPr>
        <w:t>цель</w:t>
      </w:r>
    </w:p>
    <w:p w:rsidR="00AB71D5" w:rsidRPr="00B55D26" w:rsidRDefault="00AB71D5" w:rsidP="00A92C09">
      <w:pPr>
        <w:numPr>
          <w:ilvl w:val="0"/>
          <w:numId w:val="14"/>
        </w:numPr>
        <w:shd w:val="clear" w:color="auto" w:fill="FFFFFF"/>
        <w:suppressAutoHyphens/>
        <w:spacing w:line="276" w:lineRule="auto"/>
        <w:ind w:left="0" w:firstLine="0"/>
        <w:contextualSpacing/>
        <w:jc w:val="left"/>
        <w:rPr>
          <w:rFonts w:ascii="Times New Roman" w:hAnsi="Times New Roman" w:cs="Times New Roman"/>
          <w:sz w:val="24"/>
          <w:szCs w:val="24"/>
          <w:lang w:eastAsia="zh-CN"/>
        </w:rPr>
      </w:pPr>
      <w:r w:rsidRPr="00B55D26">
        <w:rPr>
          <w:rFonts w:ascii="Times New Roman" w:hAnsi="Times New Roman" w:cs="Times New Roman"/>
          <w:i/>
          <w:sz w:val="24"/>
          <w:szCs w:val="24"/>
          <w:lang w:eastAsia="zh-CN"/>
        </w:rPr>
        <w:t>Речь, призывающая к действию: новому, к продолжению или прекращению прежнего</w:t>
      </w:r>
      <w:r w:rsidRPr="00B55D26">
        <w:rPr>
          <w:rFonts w:ascii="Times New Roman" w:hAnsi="Times New Roman" w:cs="Times New Roman"/>
          <w:sz w:val="24"/>
          <w:szCs w:val="24"/>
          <w:lang w:eastAsia="zh-CN"/>
        </w:rPr>
        <w:t>.</w:t>
      </w:r>
    </w:p>
    <w:p w:rsidR="00AB71D5" w:rsidRPr="00B55D26" w:rsidRDefault="00AB71D5" w:rsidP="00B55D26">
      <w:pPr>
        <w:shd w:val="clear" w:color="auto" w:fill="FFFFFF"/>
        <w:spacing w:line="276" w:lineRule="auto"/>
        <w:ind w:left="709" w:firstLine="0"/>
        <w:contextualSpacing/>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эпидейктическая</w:t>
      </w:r>
      <w:r w:rsidRPr="00B55D26">
        <w:rPr>
          <w:rFonts w:ascii="Times New Roman" w:hAnsi="Times New Roman" w:cs="Times New Roman"/>
          <w:sz w:val="24"/>
          <w:szCs w:val="24"/>
          <w:lang w:eastAsia="zh-CN"/>
        </w:rPr>
        <w:br/>
        <w:t>информационная</w:t>
      </w:r>
      <w:r w:rsidRPr="00B55D26">
        <w:rPr>
          <w:rFonts w:ascii="Times New Roman" w:hAnsi="Times New Roman" w:cs="Times New Roman"/>
          <w:sz w:val="24"/>
          <w:szCs w:val="24"/>
          <w:lang w:eastAsia="zh-CN"/>
        </w:rPr>
        <w:br/>
        <w:t>воодушевляющая</w:t>
      </w:r>
      <w:r w:rsidRPr="00B55D26">
        <w:rPr>
          <w:rFonts w:ascii="Times New Roman" w:hAnsi="Times New Roman" w:cs="Times New Roman"/>
          <w:sz w:val="24"/>
          <w:szCs w:val="24"/>
          <w:lang w:eastAsia="zh-CN"/>
        </w:rPr>
        <w:br/>
      </w:r>
      <w:r w:rsidRPr="00B55D26">
        <w:rPr>
          <w:rFonts w:ascii="Times New Roman" w:hAnsi="Times New Roman" w:cs="Times New Roman"/>
          <w:bCs/>
          <w:sz w:val="24"/>
          <w:szCs w:val="24"/>
          <w:bdr w:val="none" w:sz="0" w:space="0" w:color="auto" w:frame="1"/>
          <w:lang w:eastAsia="zh-CN"/>
        </w:rPr>
        <w:t>агитационная</w:t>
      </w:r>
    </w:p>
    <w:p w:rsidR="00AB71D5" w:rsidRPr="00B55D26" w:rsidRDefault="00AB71D5" w:rsidP="00A92C09">
      <w:pPr>
        <w:numPr>
          <w:ilvl w:val="0"/>
          <w:numId w:val="14"/>
        </w:numPr>
        <w:shd w:val="clear" w:color="auto" w:fill="FFFFFF"/>
        <w:suppressAutoHyphens/>
        <w:spacing w:line="276" w:lineRule="auto"/>
        <w:ind w:left="0" w:firstLine="0"/>
        <w:contextualSpacing/>
        <w:jc w:val="left"/>
        <w:rPr>
          <w:rFonts w:ascii="Times New Roman" w:hAnsi="Times New Roman" w:cs="Times New Roman"/>
          <w:sz w:val="24"/>
          <w:szCs w:val="24"/>
          <w:lang w:eastAsia="zh-CN"/>
        </w:rPr>
      </w:pPr>
      <w:r w:rsidRPr="00B55D26">
        <w:rPr>
          <w:rFonts w:ascii="Times New Roman" w:hAnsi="Times New Roman" w:cs="Times New Roman"/>
          <w:i/>
          <w:sz w:val="24"/>
          <w:szCs w:val="24"/>
          <w:lang w:eastAsia="zh-CN"/>
        </w:rPr>
        <w:t>Система устойчивых формул общения, предписываемых обществом как правила речевого поведения – речевой</w:t>
      </w:r>
      <w:r w:rsidRPr="00B55D26">
        <w:rPr>
          <w:rFonts w:ascii="Times New Roman" w:hAnsi="Times New Roman" w:cs="Times New Roman"/>
          <w:sz w:val="24"/>
          <w:szCs w:val="24"/>
          <w:lang w:eastAsia="zh-CN"/>
        </w:rPr>
        <w:t xml:space="preserve"> … </w:t>
      </w:r>
    </w:p>
    <w:p w:rsidR="00AB71D5" w:rsidRPr="00B55D26" w:rsidRDefault="00AB71D5" w:rsidP="00A92C09">
      <w:pPr>
        <w:numPr>
          <w:ilvl w:val="0"/>
          <w:numId w:val="14"/>
        </w:numPr>
        <w:shd w:val="clear" w:color="auto" w:fill="FFFFFF"/>
        <w:suppressAutoHyphens/>
        <w:spacing w:line="276" w:lineRule="auto"/>
        <w:ind w:left="0" w:firstLine="0"/>
        <w:contextualSpacing/>
        <w:jc w:val="left"/>
        <w:rPr>
          <w:rFonts w:ascii="Times New Roman" w:hAnsi="Times New Roman" w:cs="Times New Roman"/>
          <w:sz w:val="24"/>
          <w:szCs w:val="24"/>
          <w:lang w:eastAsia="zh-CN"/>
        </w:rPr>
      </w:pPr>
      <w:r w:rsidRPr="00B55D26">
        <w:rPr>
          <w:rFonts w:ascii="Times New Roman" w:hAnsi="Times New Roman" w:cs="Times New Roman"/>
          <w:i/>
          <w:sz w:val="24"/>
          <w:szCs w:val="24"/>
          <w:lang w:eastAsia="zh-CN"/>
        </w:rPr>
        <w:t>Раздел риторики, античное учение о стиле</w:t>
      </w:r>
    </w:p>
    <w:p w:rsidR="00AB71D5" w:rsidRPr="00B55D26" w:rsidRDefault="00AB71D5" w:rsidP="00B55D26">
      <w:pPr>
        <w:shd w:val="clear" w:color="auto" w:fill="FFFFFF"/>
        <w:spacing w:line="276" w:lineRule="auto"/>
        <w:ind w:left="709" w:firstLine="0"/>
        <w:contextualSpacing/>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диспозиция</w:t>
      </w:r>
      <w:r w:rsidRPr="00B55D26">
        <w:rPr>
          <w:rFonts w:ascii="Times New Roman" w:hAnsi="Times New Roman" w:cs="Times New Roman"/>
          <w:sz w:val="24"/>
          <w:szCs w:val="24"/>
          <w:lang w:eastAsia="zh-CN"/>
        </w:rPr>
        <w:br/>
      </w:r>
      <w:proofErr w:type="spellStart"/>
      <w:r w:rsidRPr="00B55D26">
        <w:rPr>
          <w:rFonts w:ascii="Times New Roman" w:hAnsi="Times New Roman" w:cs="Times New Roman"/>
          <w:sz w:val="24"/>
          <w:szCs w:val="24"/>
          <w:lang w:eastAsia="zh-CN"/>
        </w:rPr>
        <w:t>мемория</w:t>
      </w:r>
      <w:proofErr w:type="spellEnd"/>
      <w:r w:rsidRPr="00B55D26">
        <w:rPr>
          <w:rFonts w:ascii="Times New Roman" w:hAnsi="Times New Roman" w:cs="Times New Roman"/>
          <w:sz w:val="24"/>
          <w:szCs w:val="24"/>
          <w:lang w:eastAsia="zh-CN"/>
        </w:rPr>
        <w:br/>
      </w:r>
      <w:proofErr w:type="spellStart"/>
      <w:r w:rsidRPr="00B55D26">
        <w:rPr>
          <w:rFonts w:ascii="Times New Roman" w:hAnsi="Times New Roman" w:cs="Times New Roman"/>
          <w:bCs/>
          <w:sz w:val="24"/>
          <w:szCs w:val="24"/>
          <w:bdr w:val="none" w:sz="0" w:space="0" w:color="auto" w:frame="1"/>
          <w:lang w:eastAsia="zh-CN"/>
        </w:rPr>
        <w:t>элокуция</w:t>
      </w:r>
      <w:proofErr w:type="spellEnd"/>
      <w:r w:rsidRPr="00B55D26">
        <w:rPr>
          <w:rFonts w:ascii="Times New Roman" w:hAnsi="Times New Roman" w:cs="Times New Roman"/>
          <w:sz w:val="24"/>
          <w:szCs w:val="24"/>
          <w:lang w:eastAsia="zh-CN"/>
        </w:rPr>
        <w:br/>
        <w:t>инвенция</w:t>
      </w:r>
    </w:p>
    <w:p w:rsidR="00AB71D5" w:rsidRPr="00B55D26" w:rsidRDefault="00AB71D5" w:rsidP="00A92C09">
      <w:pPr>
        <w:numPr>
          <w:ilvl w:val="0"/>
          <w:numId w:val="14"/>
        </w:numPr>
        <w:shd w:val="clear" w:color="auto" w:fill="FFFFFF"/>
        <w:suppressAutoHyphens/>
        <w:spacing w:line="276" w:lineRule="auto"/>
        <w:ind w:left="0" w:firstLine="0"/>
        <w:contextualSpacing/>
        <w:jc w:val="left"/>
        <w:rPr>
          <w:rFonts w:ascii="Times New Roman" w:hAnsi="Times New Roman" w:cs="Times New Roman"/>
          <w:sz w:val="24"/>
          <w:szCs w:val="24"/>
          <w:lang w:eastAsia="zh-CN"/>
        </w:rPr>
      </w:pPr>
      <w:r w:rsidRPr="00B55D26">
        <w:rPr>
          <w:rFonts w:ascii="Times New Roman" w:hAnsi="Times New Roman" w:cs="Times New Roman"/>
          <w:i/>
          <w:sz w:val="24"/>
          <w:szCs w:val="24"/>
          <w:lang w:eastAsia="zh-CN"/>
        </w:rPr>
        <w:lastRenderedPageBreak/>
        <w:t>Выпишите слово, употребленное в неправильной форме</w:t>
      </w:r>
      <w:r w:rsidRPr="00B55D26">
        <w:rPr>
          <w:rFonts w:ascii="Times New Roman" w:hAnsi="Times New Roman" w:cs="Times New Roman"/>
          <w:sz w:val="24"/>
          <w:szCs w:val="24"/>
          <w:lang w:eastAsia="zh-CN"/>
        </w:rPr>
        <w:t>: «Роман вскрывает всю глубину социального неравенства, господствующего до революции в Казахстане».</w:t>
      </w:r>
    </w:p>
    <w:p w:rsidR="00AB71D5" w:rsidRPr="00B55D26" w:rsidRDefault="00AB71D5" w:rsidP="00A92C09">
      <w:pPr>
        <w:numPr>
          <w:ilvl w:val="0"/>
          <w:numId w:val="14"/>
        </w:numPr>
        <w:shd w:val="clear" w:color="auto" w:fill="FFFFFF"/>
        <w:suppressAutoHyphens/>
        <w:spacing w:line="276" w:lineRule="auto"/>
        <w:ind w:left="0" w:firstLine="0"/>
        <w:contextualSpacing/>
        <w:jc w:val="left"/>
        <w:rPr>
          <w:rFonts w:ascii="Times New Roman" w:hAnsi="Times New Roman" w:cs="Times New Roman"/>
          <w:sz w:val="24"/>
          <w:szCs w:val="24"/>
          <w:lang w:eastAsia="zh-CN"/>
        </w:rPr>
      </w:pPr>
      <w:r w:rsidRPr="00B55D26">
        <w:rPr>
          <w:rFonts w:ascii="Times New Roman" w:hAnsi="Times New Roman" w:cs="Times New Roman"/>
          <w:i/>
          <w:sz w:val="24"/>
          <w:szCs w:val="24"/>
          <w:lang w:eastAsia="zh-CN"/>
        </w:rPr>
        <w:t>Приятие личности собеседника, проявление уважения к нему, вне зависимости от его достоинств и недостатков – одна из установок</w:t>
      </w:r>
      <w:r w:rsidRPr="00B55D26">
        <w:rPr>
          <w:rFonts w:ascii="Times New Roman" w:hAnsi="Times New Roman" w:cs="Times New Roman"/>
          <w:sz w:val="24"/>
          <w:szCs w:val="24"/>
          <w:lang w:eastAsia="zh-CN"/>
        </w:rPr>
        <w:t xml:space="preserve"> … </w:t>
      </w:r>
      <w:r w:rsidRPr="00B55D26">
        <w:rPr>
          <w:rFonts w:ascii="Times New Roman" w:hAnsi="Times New Roman" w:cs="Times New Roman"/>
          <w:i/>
          <w:sz w:val="24"/>
          <w:szCs w:val="24"/>
          <w:lang w:eastAsia="zh-CN"/>
        </w:rPr>
        <w:t>тактики общения</w:t>
      </w:r>
    </w:p>
    <w:p w:rsidR="00AB71D5" w:rsidRPr="00B55D26" w:rsidRDefault="00AB71D5" w:rsidP="00B55D26">
      <w:pPr>
        <w:shd w:val="clear" w:color="auto" w:fill="FFFFFF"/>
        <w:spacing w:line="276" w:lineRule="auto"/>
        <w:ind w:left="709" w:firstLine="0"/>
        <w:contextualSpacing/>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директивной</w:t>
      </w:r>
      <w:r w:rsidRPr="00B55D26">
        <w:rPr>
          <w:rFonts w:ascii="Times New Roman" w:hAnsi="Times New Roman" w:cs="Times New Roman"/>
          <w:sz w:val="24"/>
          <w:szCs w:val="24"/>
          <w:lang w:eastAsia="zh-CN"/>
        </w:rPr>
        <w:br/>
      </w:r>
      <w:r w:rsidRPr="00B55D26">
        <w:rPr>
          <w:rFonts w:ascii="Times New Roman" w:hAnsi="Times New Roman" w:cs="Times New Roman"/>
          <w:bCs/>
          <w:sz w:val="24"/>
          <w:szCs w:val="24"/>
          <w:bdr w:val="none" w:sz="0" w:space="0" w:color="auto" w:frame="1"/>
          <w:lang w:eastAsia="zh-CN"/>
        </w:rPr>
        <w:t>понимающей</w:t>
      </w:r>
      <w:r w:rsidRPr="00B55D26">
        <w:rPr>
          <w:rFonts w:ascii="Times New Roman" w:hAnsi="Times New Roman" w:cs="Times New Roman"/>
          <w:sz w:val="24"/>
          <w:szCs w:val="24"/>
          <w:lang w:eastAsia="zh-CN"/>
        </w:rPr>
        <w:br/>
        <w:t>защитно-агрессивной</w:t>
      </w:r>
      <w:r w:rsidRPr="00B55D26">
        <w:rPr>
          <w:rFonts w:ascii="Times New Roman" w:hAnsi="Times New Roman" w:cs="Times New Roman"/>
          <w:sz w:val="24"/>
          <w:szCs w:val="24"/>
          <w:lang w:eastAsia="zh-CN"/>
        </w:rPr>
        <w:br/>
      </w:r>
      <w:proofErr w:type="spellStart"/>
      <w:r w:rsidRPr="00B55D26">
        <w:rPr>
          <w:rFonts w:ascii="Times New Roman" w:hAnsi="Times New Roman" w:cs="Times New Roman"/>
          <w:sz w:val="24"/>
          <w:szCs w:val="24"/>
          <w:lang w:eastAsia="zh-CN"/>
        </w:rPr>
        <w:t>принижающе</w:t>
      </w:r>
      <w:proofErr w:type="spellEnd"/>
      <w:r w:rsidRPr="00B55D26">
        <w:rPr>
          <w:rFonts w:ascii="Times New Roman" w:hAnsi="Times New Roman" w:cs="Times New Roman"/>
          <w:sz w:val="24"/>
          <w:szCs w:val="24"/>
          <w:lang w:eastAsia="zh-CN"/>
        </w:rPr>
        <w:t>-уступчивой</w:t>
      </w:r>
    </w:p>
    <w:p w:rsidR="00AB71D5" w:rsidRPr="00B55D26" w:rsidRDefault="00AB71D5" w:rsidP="00A92C09">
      <w:pPr>
        <w:numPr>
          <w:ilvl w:val="0"/>
          <w:numId w:val="14"/>
        </w:numPr>
        <w:shd w:val="clear" w:color="auto" w:fill="FFFFFF"/>
        <w:suppressAutoHyphens/>
        <w:spacing w:line="276" w:lineRule="auto"/>
        <w:ind w:left="0" w:firstLine="0"/>
        <w:contextualSpacing/>
        <w:jc w:val="left"/>
        <w:rPr>
          <w:rFonts w:ascii="Times New Roman" w:hAnsi="Times New Roman" w:cs="Times New Roman"/>
          <w:i/>
          <w:sz w:val="24"/>
          <w:szCs w:val="24"/>
          <w:lang w:eastAsia="zh-CN"/>
        </w:rPr>
      </w:pPr>
      <w:r w:rsidRPr="00B55D26">
        <w:rPr>
          <w:rFonts w:ascii="Times New Roman" w:hAnsi="Times New Roman" w:cs="Times New Roman"/>
          <w:i/>
          <w:sz w:val="24"/>
          <w:szCs w:val="24"/>
          <w:lang w:eastAsia="zh-CN"/>
        </w:rPr>
        <w:t xml:space="preserve">Какие виды характеристик </w:t>
      </w:r>
      <w:proofErr w:type="spellStart"/>
      <w:r w:rsidRPr="00B55D26">
        <w:rPr>
          <w:rFonts w:ascii="Times New Roman" w:hAnsi="Times New Roman" w:cs="Times New Roman"/>
          <w:i/>
          <w:sz w:val="24"/>
          <w:szCs w:val="24"/>
          <w:lang w:eastAsia="zh-CN"/>
        </w:rPr>
        <w:t>соответствуютделовой</w:t>
      </w:r>
      <w:proofErr w:type="spellEnd"/>
      <w:r w:rsidRPr="00B55D26">
        <w:rPr>
          <w:rFonts w:ascii="Times New Roman" w:hAnsi="Times New Roman" w:cs="Times New Roman"/>
          <w:i/>
          <w:sz w:val="24"/>
          <w:szCs w:val="24"/>
          <w:lang w:eastAsia="zh-CN"/>
        </w:rPr>
        <w:t xml:space="preserve"> коммуникации, а какие - повседневной:</w:t>
      </w:r>
    </w:p>
    <w:p w:rsidR="00AB71D5" w:rsidRPr="00B55D26" w:rsidRDefault="00AB71D5" w:rsidP="00B55D26">
      <w:pPr>
        <w:shd w:val="clear" w:color="auto" w:fill="FFFFFF"/>
        <w:spacing w:line="276" w:lineRule="auto"/>
        <w:ind w:left="709" w:firstLine="0"/>
        <w:contextualSpacing/>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 xml:space="preserve">Четко определена цель коммуникации </w:t>
      </w:r>
    </w:p>
    <w:p w:rsidR="00AB71D5" w:rsidRPr="00B55D26" w:rsidRDefault="00AB71D5" w:rsidP="00B55D26">
      <w:pPr>
        <w:shd w:val="clear" w:color="auto" w:fill="FFFFFF"/>
        <w:spacing w:line="276" w:lineRule="auto"/>
        <w:ind w:left="709" w:firstLine="0"/>
        <w:contextualSpacing/>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Регламентация общения</w:t>
      </w:r>
      <w:r w:rsidRPr="00B55D26">
        <w:rPr>
          <w:rFonts w:ascii="Times New Roman" w:hAnsi="Times New Roman" w:cs="Times New Roman"/>
          <w:sz w:val="24"/>
          <w:szCs w:val="24"/>
          <w:lang w:eastAsia="zh-CN"/>
        </w:rPr>
        <w:br/>
        <w:t>Количество тем для обсуждения ограничено повесткой</w:t>
      </w:r>
      <w:r w:rsidRPr="00B55D26">
        <w:rPr>
          <w:rFonts w:ascii="Times New Roman" w:hAnsi="Times New Roman" w:cs="Times New Roman"/>
          <w:sz w:val="24"/>
          <w:szCs w:val="24"/>
          <w:lang w:eastAsia="zh-CN"/>
        </w:rPr>
        <w:br/>
        <w:t xml:space="preserve">Частый и немотивированный переход от одной темы к другой </w:t>
      </w:r>
    </w:p>
    <w:p w:rsidR="00AB71D5" w:rsidRPr="00B55D26" w:rsidRDefault="00AB71D5" w:rsidP="00B55D26">
      <w:pPr>
        <w:shd w:val="clear" w:color="auto" w:fill="FFFFFF"/>
        <w:spacing w:line="276" w:lineRule="auto"/>
        <w:ind w:left="709" w:firstLine="0"/>
        <w:contextualSpacing/>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Не связана с принятием решений</w:t>
      </w:r>
      <w:r w:rsidRPr="00B55D26">
        <w:rPr>
          <w:rFonts w:ascii="Times New Roman" w:hAnsi="Times New Roman" w:cs="Times New Roman"/>
          <w:b/>
          <w:bCs/>
          <w:sz w:val="24"/>
          <w:szCs w:val="24"/>
          <w:bdr w:val="none" w:sz="0" w:space="0" w:color="auto" w:frame="1"/>
          <w:lang w:eastAsia="zh-CN"/>
        </w:rPr>
        <w:t>.</w:t>
      </w:r>
    </w:p>
    <w:p w:rsidR="00AB71D5" w:rsidRPr="00B55D26" w:rsidRDefault="00AB71D5" w:rsidP="00A92C09">
      <w:pPr>
        <w:numPr>
          <w:ilvl w:val="0"/>
          <w:numId w:val="14"/>
        </w:numPr>
        <w:shd w:val="clear" w:color="auto" w:fill="FFFFFF"/>
        <w:suppressAutoHyphens/>
        <w:spacing w:line="276" w:lineRule="auto"/>
        <w:ind w:left="0" w:firstLine="0"/>
        <w:contextualSpacing/>
        <w:jc w:val="left"/>
        <w:rPr>
          <w:rFonts w:ascii="Times New Roman" w:hAnsi="Times New Roman" w:cs="Times New Roman"/>
          <w:sz w:val="24"/>
          <w:szCs w:val="24"/>
          <w:lang w:eastAsia="zh-CN"/>
        </w:rPr>
      </w:pPr>
      <w:r w:rsidRPr="00B55D26">
        <w:rPr>
          <w:rFonts w:ascii="Times New Roman" w:hAnsi="Times New Roman" w:cs="Times New Roman"/>
          <w:i/>
          <w:sz w:val="24"/>
          <w:szCs w:val="24"/>
          <w:lang w:eastAsia="zh-CN"/>
        </w:rPr>
        <w:t>Нормы, призванные обеспечить одинаковое произношение каждого слова всеми говорящими, его «понятность» каждому, его однозначность</w:t>
      </w:r>
      <w:r w:rsidRPr="00B55D26">
        <w:rPr>
          <w:rFonts w:ascii="Times New Roman" w:hAnsi="Times New Roman" w:cs="Times New Roman"/>
          <w:sz w:val="24"/>
          <w:szCs w:val="24"/>
          <w:lang w:eastAsia="zh-CN"/>
        </w:rPr>
        <w:t xml:space="preserve"> – … </w:t>
      </w:r>
      <w:r w:rsidRPr="00B55D26">
        <w:rPr>
          <w:rFonts w:ascii="Times New Roman" w:hAnsi="Times New Roman" w:cs="Times New Roman"/>
          <w:i/>
          <w:sz w:val="24"/>
          <w:szCs w:val="24"/>
          <w:lang w:eastAsia="zh-CN"/>
        </w:rPr>
        <w:t xml:space="preserve">нормы </w:t>
      </w:r>
    </w:p>
    <w:p w:rsidR="00AB71D5" w:rsidRPr="00B55D26" w:rsidRDefault="00AB71D5" w:rsidP="00A92C09">
      <w:pPr>
        <w:numPr>
          <w:ilvl w:val="0"/>
          <w:numId w:val="14"/>
        </w:numPr>
        <w:shd w:val="clear" w:color="auto" w:fill="FFFFFF"/>
        <w:suppressAutoHyphens/>
        <w:spacing w:line="276" w:lineRule="auto"/>
        <w:ind w:left="0" w:firstLine="0"/>
        <w:contextualSpacing/>
        <w:jc w:val="left"/>
        <w:rPr>
          <w:rFonts w:ascii="Times New Roman" w:hAnsi="Times New Roman" w:cs="Times New Roman"/>
          <w:sz w:val="24"/>
          <w:szCs w:val="24"/>
          <w:lang w:eastAsia="zh-CN"/>
        </w:rPr>
      </w:pPr>
      <w:r w:rsidRPr="00B55D26">
        <w:rPr>
          <w:rFonts w:ascii="Times New Roman" w:hAnsi="Times New Roman" w:cs="Times New Roman"/>
          <w:i/>
          <w:sz w:val="24"/>
          <w:szCs w:val="24"/>
          <w:lang w:eastAsia="zh-CN"/>
        </w:rPr>
        <w:t>Выпишите слово, употребленное в неправильной форме:</w:t>
      </w:r>
      <w:r w:rsidRPr="00B55D26">
        <w:rPr>
          <w:rFonts w:ascii="Times New Roman" w:hAnsi="Times New Roman" w:cs="Times New Roman"/>
          <w:sz w:val="24"/>
          <w:szCs w:val="24"/>
          <w:lang w:eastAsia="zh-CN"/>
        </w:rPr>
        <w:t xml:space="preserve"> «Успеваемость в классе составляет 96,5 процентов» </w:t>
      </w:r>
    </w:p>
    <w:p w:rsidR="00AB71D5" w:rsidRPr="00B55D26" w:rsidRDefault="00AB71D5" w:rsidP="00A92C09">
      <w:pPr>
        <w:numPr>
          <w:ilvl w:val="0"/>
          <w:numId w:val="14"/>
        </w:numPr>
        <w:shd w:val="clear" w:color="auto" w:fill="FFFFFF"/>
        <w:suppressAutoHyphens/>
        <w:spacing w:line="276" w:lineRule="auto"/>
        <w:ind w:left="0" w:firstLine="0"/>
        <w:contextualSpacing/>
        <w:jc w:val="left"/>
        <w:rPr>
          <w:rFonts w:ascii="Times New Roman" w:hAnsi="Times New Roman" w:cs="Times New Roman"/>
          <w:sz w:val="24"/>
          <w:szCs w:val="24"/>
          <w:lang w:eastAsia="zh-CN"/>
        </w:rPr>
      </w:pPr>
      <w:r w:rsidRPr="00B55D26">
        <w:rPr>
          <w:rFonts w:ascii="Times New Roman" w:hAnsi="Times New Roman" w:cs="Times New Roman"/>
          <w:i/>
          <w:sz w:val="24"/>
          <w:szCs w:val="24"/>
          <w:lang w:eastAsia="zh-CN"/>
        </w:rPr>
        <w:t>Отметьте варианты слов с правильно поставленным ударением (ударная гласная обозначена заглавной буквой):</w:t>
      </w:r>
    </w:p>
    <w:p w:rsidR="00AB71D5" w:rsidRPr="00B55D26" w:rsidRDefault="00AB71D5" w:rsidP="00B55D26">
      <w:pPr>
        <w:shd w:val="clear" w:color="auto" w:fill="FFFFFF"/>
        <w:spacing w:line="276" w:lineRule="auto"/>
        <w:ind w:left="709" w:firstLine="0"/>
        <w:contextualSpacing/>
        <w:jc w:val="left"/>
        <w:rPr>
          <w:rFonts w:ascii="Times New Roman" w:hAnsi="Times New Roman" w:cs="Times New Roman"/>
          <w:sz w:val="24"/>
          <w:szCs w:val="24"/>
          <w:lang w:eastAsia="zh-CN"/>
        </w:rPr>
      </w:pPr>
      <w:proofErr w:type="spellStart"/>
      <w:r w:rsidRPr="00B55D26">
        <w:rPr>
          <w:rFonts w:ascii="Times New Roman" w:hAnsi="Times New Roman" w:cs="Times New Roman"/>
          <w:sz w:val="24"/>
          <w:szCs w:val="24"/>
          <w:lang w:eastAsia="zh-CN"/>
        </w:rPr>
        <w:t>дОговор</w:t>
      </w:r>
      <w:proofErr w:type="spellEnd"/>
      <w:r w:rsidRPr="00B55D26">
        <w:rPr>
          <w:rFonts w:ascii="Times New Roman" w:hAnsi="Times New Roman" w:cs="Times New Roman"/>
          <w:sz w:val="24"/>
          <w:szCs w:val="24"/>
          <w:lang w:eastAsia="zh-CN"/>
        </w:rPr>
        <w:br/>
      </w:r>
      <w:proofErr w:type="spellStart"/>
      <w:r w:rsidRPr="00B55D26">
        <w:rPr>
          <w:rFonts w:ascii="Times New Roman" w:hAnsi="Times New Roman" w:cs="Times New Roman"/>
          <w:bCs/>
          <w:sz w:val="24"/>
          <w:szCs w:val="24"/>
          <w:bdr w:val="none" w:sz="0" w:space="0" w:color="auto" w:frame="1"/>
          <w:lang w:eastAsia="zh-CN"/>
        </w:rPr>
        <w:t>договОр</w:t>
      </w:r>
      <w:proofErr w:type="spellEnd"/>
      <w:r w:rsidRPr="00B55D26">
        <w:rPr>
          <w:rFonts w:ascii="Times New Roman" w:hAnsi="Times New Roman" w:cs="Times New Roman"/>
          <w:sz w:val="24"/>
          <w:szCs w:val="24"/>
          <w:lang w:eastAsia="zh-CN"/>
        </w:rPr>
        <w:br/>
        <w:t>Оптовые рынки</w:t>
      </w:r>
      <w:r w:rsidRPr="00B55D26">
        <w:rPr>
          <w:rFonts w:ascii="Times New Roman" w:hAnsi="Times New Roman" w:cs="Times New Roman"/>
          <w:sz w:val="24"/>
          <w:szCs w:val="24"/>
          <w:lang w:eastAsia="zh-CN"/>
        </w:rPr>
        <w:br/>
      </w:r>
      <w:proofErr w:type="spellStart"/>
      <w:r w:rsidRPr="00B55D26">
        <w:rPr>
          <w:rFonts w:ascii="Times New Roman" w:hAnsi="Times New Roman" w:cs="Times New Roman"/>
          <w:bCs/>
          <w:sz w:val="24"/>
          <w:szCs w:val="24"/>
          <w:bdr w:val="none" w:sz="0" w:space="0" w:color="auto" w:frame="1"/>
          <w:lang w:eastAsia="zh-CN"/>
        </w:rPr>
        <w:t>оптОвые</w:t>
      </w:r>
      <w:proofErr w:type="spellEnd"/>
      <w:r w:rsidRPr="00B55D26">
        <w:rPr>
          <w:rFonts w:ascii="Times New Roman" w:hAnsi="Times New Roman" w:cs="Times New Roman"/>
          <w:bCs/>
          <w:sz w:val="24"/>
          <w:szCs w:val="24"/>
          <w:bdr w:val="none" w:sz="0" w:space="0" w:color="auto" w:frame="1"/>
          <w:lang w:eastAsia="zh-CN"/>
        </w:rPr>
        <w:t xml:space="preserve"> рынки</w:t>
      </w:r>
      <w:r w:rsidRPr="00B55D26">
        <w:rPr>
          <w:rFonts w:ascii="Times New Roman" w:hAnsi="Times New Roman" w:cs="Times New Roman"/>
          <w:sz w:val="24"/>
          <w:szCs w:val="24"/>
          <w:lang w:eastAsia="zh-CN"/>
        </w:rPr>
        <w:br/>
      </w:r>
      <w:proofErr w:type="spellStart"/>
      <w:r w:rsidRPr="00B55D26">
        <w:rPr>
          <w:rFonts w:ascii="Times New Roman" w:hAnsi="Times New Roman" w:cs="Times New Roman"/>
          <w:sz w:val="24"/>
          <w:szCs w:val="24"/>
          <w:lang w:eastAsia="zh-CN"/>
        </w:rPr>
        <w:t>обеспечЕние</w:t>
      </w:r>
      <w:proofErr w:type="spellEnd"/>
      <w:r w:rsidRPr="00B55D26">
        <w:rPr>
          <w:rFonts w:ascii="Times New Roman" w:hAnsi="Times New Roman" w:cs="Times New Roman"/>
          <w:sz w:val="24"/>
          <w:szCs w:val="24"/>
          <w:lang w:eastAsia="zh-CN"/>
        </w:rPr>
        <w:br/>
      </w:r>
      <w:proofErr w:type="spellStart"/>
      <w:r w:rsidRPr="00B55D26">
        <w:rPr>
          <w:rFonts w:ascii="Times New Roman" w:hAnsi="Times New Roman" w:cs="Times New Roman"/>
          <w:bCs/>
          <w:sz w:val="24"/>
          <w:szCs w:val="24"/>
          <w:bdr w:val="none" w:sz="0" w:space="0" w:color="auto" w:frame="1"/>
          <w:lang w:eastAsia="zh-CN"/>
        </w:rPr>
        <w:t>обеспЕчение</w:t>
      </w:r>
      <w:proofErr w:type="spellEnd"/>
    </w:p>
    <w:p w:rsidR="00AB71D5" w:rsidRPr="00B55D26" w:rsidRDefault="00AB71D5" w:rsidP="00A92C09">
      <w:pPr>
        <w:numPr>
          <w:ilvl w:val="0"/>
          <w:numId w:val="14"/>
        </w:numPr>
        <w:shd w:val="clear" w:color="auto" w:fill="FFFFFF"/>
        <w:suppressAutoHyphens/>
        <w:spacing w:line="276" w:lineRule="auto"/>
        <w:ind w:left="0" w:firstLine="0"/>
        <w:contextualSpacing/>
        <w:jc w:val="left"/>
        <w:rPr>
          <w:rFonts w:ascii="Times New Roman" w:hAnsi="Times New Roman" w:cs="Times New Roman"/>
          <w:sz w:val="24"/>
          <w:szCs w:val="24"/>
          <w:lang w:eastAsia="zh-CN"/>
        </w:rPr>
      </w:pPr>
      <w:r w:rsidRPr="00B55D26">
        <w:rPr>
          <w:rFonts w:ascii="Times New Roman" w:hAnsi="Times New Roman" w:cs="Times New Roman"/>
          <w:i/>
          <w:sz w:val="24"/>
          <w:szCs w:val="24"/>
          <w:lang w:eastAsia="zh-CN"/>
        </w:rPr>
        <w:t>Отметьте варианты слов с правильно поставленным ударением (ударная гласная обозначена заглавной буквой):</w:t>
      </w:r>
    </w:p>
    <w:p w:rsidR="00AB71D5" w:rsidRPr="00B55D26" w:rsidRDefault="00AB71D5" w:rsidP="00B55D26">
      <w:pPr>
        <w:shd w:val="clear" w:color="auto" w:fill="FFFFFF"/>
        <w:spacing w:line="276" w:lineRule="auto"/>
        <w:ind w:left="709" w:firstLine="0"/>
        <w:contextualSpacing/>
        <w:jc w:val="left"/>
        <w:rPr>
          <w:rFonts w:ascii="Times New Roman" w:hAnsi="Times New Roman" w:cs="Times New Roman"/>
          <w:sz w:val="24"/>
          <w:szCs w:val="24"/>
          <w:lang w:eastAsia="zh-CN"/>
        </w:rPr>
      </w:pPr>
      <w:proofErr w:type="spellStart"/>
      <w:r w:rsidRPr="00B55D26">
        <w:rPr>
          <w:rFonts w:ascii="Times New Roman" w:hAnsi="Times New Roman" w:cs="Times New Roman"/>
          <w:sz w:val="24"/>
          <w:szCs w:val="24"/>
          <w:lang w:eastAsia="zh-CN"/>
        </w:rPr>
        <w:t>намерЕние</w:t>
      </w:r>
      <w:proofErr w:type="spellEnd"/>
      <w:r w:rsidRPr="00B55D26">
        <w:rPr>
          <w:rFonts w:ascii="Times New Roman" w:hAnsi="Times New Roman" w:cs="Times New Roman"/>
          <w:sz w:val="24"/>
          <w:szCs w:val="24"/>
          <w:lang w:eastAsia="zh-CN"/>
        </w:rPr>
        <w:br/>
      </w:r>
      <w:proofErr w:type="spellStart"/>
      <w:r w:rsidRPr="00B55D26">
        <w:rPr>
          <w:rFonts w:ascii="Times New Roman" w:hAnsi="Times New Roman" w:cs="Times New Roman"/>
          <w:bCs/>
          <w:sz w:val="24"/>
          <w:szCs w:val="24"/>
          <w:bdr w:val="none" w:sz="0" w:space="0" w:color="auto" w:frame="1"/>
          <w:lang w:eastAsia="zh-CN"/>
        </w:rPr>
        <w:t>намЕрение</w:t>
      </w:r>
      <w:proofErr w:type="spellEnd"/>
      <w:r w:rsidRPr="00B55D26">
        <w:rPr>
          <w:rFonts w:ascii="Times New Roman" w:hAnsi="Times New Roman" w:cs="Times New Roman"/>
          <w:sz w:val="24"/>
          <w:szCs w:val="24"/>
          <w:lang w:eastAsia="zh-CN"/>
        </w:rPr>
        <w:br/>
      </w:r>
      <w:r w:rsidRPr="00B55D26">
        <w:rPr>
          <w:rFonts w:ascii="Times New Roman" w:hAnsi="Times New Roman" w:cs="Times New Roman"/>
          <w:bCs/>
          <w:sz w:val="24"/>
          <w:szCs w:val="24"/>
          <w:bdr w:val="none" w:sz="0" w:space="0" w:color="auto" w:frame="1"/>
          <w:lang w:eastAsia="zh-CN"/>
        </w:rPr>
        <w:t xml:space="preserve">делать </w:t>
      </w:r>
      <w:proofErr w:type="spellStart"/>
      <w:r w:rsidRPr="00B55D26">
        <w:rPr>
          <w:rFonts w:ascii="Times New Roman" w:hAnsi="Times New Roman" w:cs="Times New Roman"/>
          <w:bCs/>
          <w:sz w:val="24"/>
          <w:szCs w:val="24"/>
          <w:bdr w:val="none" w:sz="0" w:space="0" w:color="auto" w:frame="1"/>
          <w:lang w:eastAsia="zh-CN"/>
        </w:rPr>
        <w:t>мастерскИ</w:t>
      </w:r>
      <w:proofErr w:type="spellEnd"/>
      <w:r w:rsidRPr="00B55D26">
        <w:rPr>
          <w:rFonts w:ascii="Times New Roman" w:hAnsi="Times New Roman" w:cs="Times New Roman"/>
          <w:sz w:val="24"/>
          <w:szCs w:val="24"/>
          <w:lang w:eastAsia="zh-CN"/>
        </w:rPr>
        <w:br/>
        <w:t xml:space="preserve">делать </w:t>
      </w:r>
      <w:proofErr w:type="spellStart"/>
      <w:r w:rsidRPr="00B55D26">
        <w:rPr>
          <w:rFonts w:ascii="Times New Roman" w:hAnsi="Times New Roman" w:cs="Times New Roman"/>
          <w:sz w:val="24"/>
          <w:szCs w:val="24"/>
          <w:lang w:eastAsia="zh-CN"/>
        </w:rPr>
        <w:t>мАстерски</w:t>
      </w:r>
      <w:proofErr w:type="spellEnd"/>
      <w:r w:rsidRPr="00B55D26">
        <w:rPr>
          <w:rFonts w:ascii="Times New Roman" w:hAnsi="Times New Roman" w:cs="Times New Roman"/>
          <w:sz w:val="24"/>
          <w:szCs w:val="24"/>
          <w:lang w:eastAsia="zh-CN"/>
        </w:rPr>
        <w:br/>
        <w:t xml:space="preserve">с </w:t>
      </w:r>
      <w:proofErr w:type="spellStart"/>
      <w:r w:rsidRPr="00B55D26">
        <w:rPr>
          <w:rFonts w:ascii="Times New Roman" w:hAnsi="Times New Roman" w:cs="Times New Roman"/>
          <w:sz w:val="24"/>
          <w:szCs w:val="24"/>
          <w:lang w:eastAsia="zh-CN"/>
        </w:rPr>
        <w:t>дЕньгами</w:t>
      </w:r>
      <w:proofErr w:type="spellEnd"/>
      <w:r w:rsidRPr="00B55D26">
        <w:rPr>
          <w:rFonts w:ascii="Times New Roman" w:hAnsi="Times New Roman" w:cs="Times New Roman"/>
          <w:sz w:val="24"/>
          <w:szCs w:val="24"/>
          <w:lang w:eastAsia="zh-CN"/>
        </w:rPr>
        <w:br/>
      </w:r>
      <w:r w:rsidRPr="00B55D26">
        <w:rPr>
          <w:rFonts w:ascii="Times New Roman" w:hAnsi="Times New Roman" w:cs="Times New Roman"/>
          <w:bCs/>
          <w:sz w:val="24"/>
          <w:szCs w:val="24"/>
          <w:bdr w:val="none" w:sz="0" w:space="0" w:color="auto" w:frame="1"/>
          <w:lang w:eastAsia="zh-CN"/>
        </w:rPr>
        <w:t xml:space="preserve">с </w:t>
      </w:r>
      <w:proofErr w:type="spellStart"/>
      <w:r w:rsidRPr="00B55D26">
        <w:rPr>
          <w:rFonts w:ascii="Times New Roman" w:hAnsi="Times New Roman" w:cs="Times New Roman"/>
          <w:bCs/>
          <w:sz w:val="24"/>
          <w:szCs w:val="24"/>
          <w:bdr w:val="none" w:sz="0" w:space="0" w:color="auto" w:frame="1"/>
          <w:lang w:eastAsia="zh-CN"/>
        </w:rPr>
        <w:t>деньгАми</w:t>
      </w:r>
      <w:proofErr w:type="spellEnd"/>
    </w:p>
    <w:p w:rsidR="00AB71D5" w:rsidRPr="00B55D26" w:rsidRDefault="00AB71D5" w:rsidP="00A92C09">
      <w:pPr>
        <w:numPr>
          <w:ilvl w:val="0"/>
          <w:numId w:val="14"/>
        </w:numPr>
        <w:shd w:val="clear" w:color="auto" w:fill="FFFFFF"/>
        <w:suppressAutoHyphens/>
        <w:spacing w:line="276" w:lineRule="auto"/>
        <w:ind w:left="0" w:firstLine="0"/>
        <w:contextualSpacing/>
        <w:jc w:val="left"/>
        <w:rPr>
          <w:rFonts w:ascii="Times New Roman" w:hAnsi="Times New Roman" w:cs="Times New Roman"/>
          <w:sz w:val="24"/>
          <w:szCs w:val="24"/>
          <w:lang w:eastAsia="zh-CN"/>
        </w:rPr>
      </w:pPr>
      <w:r w:rsidRPr="00B55D26">
        <w:rPr>
          <w:rFonts w:ascii="Times New Roman" w:hAnsi="Times New Roman" w:cs="Times New Roman"/>
          <w:i/>
          <w:sz w:val="24"/>
          <w:szCs w:val="24"/>
          <w:lang w:eastAsia="zh-CN"/>
        </w:rPr>
        <w:t>Время официального зарождения риторики как науки</w:t>
      </w:r>
    </w:p>
    <w:p w:rsidR="00AB71D5" w:rsidRPr="00B55D26" w:rsidRDefault="00AB71D5" w:rsidP="00B55D26">
      <w:pPr>
        <w:shd w:val="clear" w:color="auto" w:fill="FFFFFF"/>
        <w:spacing w:line="276" w:lineRule="auto"/>
        <w:ind w:left="709" w:firstLine="0"/>
        <w:contextualSpacing/>
        <w:jc w:val="left"/>
        <w:rPr>
          <w:rFonts w:ascii="Times New Roman" w:hAnsi="Times New Roman" w:cs="Times New Roman"/>
          <w:sz w:val="24"/>
          <w:szCs w:val="24"/>
          <w:lang w:eastAsia="zh-CN"/>
        </w:rPr>
      </w:pPr>
      <w:r w:rsidRPr="00B55D26">
        <w:rPr>
          <w:rFonts w:ascii="Times New Roman" w:hAnsi="Times New Roman" w:cs="Times New Roman"/>
          <w:bCs/>
          <w:sz w:val="24"/>
          <w:szCs w:val="24"/>
          <w:bdr w:val="none" w:sz="0" w:space="0" w:color="auto" w:frame="1"/>
          <w:lang w:eastAsia="zh-CN"/>
        </w:rPr>
        <w:t>5 в. до н. э.</w:t>
      </w:r>
      <w:r w:rsidRPr="00B55D26">
        <w:rPr>
          <w:rFonts w:ascii="Times New Roman" w:hAnsi="Times New Roman" w:cs="Times New Roman"/>
          <w:sz w:val="24"/>
          <w:szCs w:val="24"/>
          <w:lang w:eastAsia="zh-CN"/>
        </w:rPr>
        <w:br/>
        <w:t>3-2 в. до н. э.</w:t>
      </w:r>
      <w:r w:rsidRPr="00B55D26">
        <w:rPr>
          <w:rFonts w:ascii="Times New Roman" w:hAnsi="Times New Roman" w:cs="Times New Roman"/>
          <w:sz w:val="24"/>
          <w:szCs w:val="24"/>
          <w:lang w:eastAsia="zh-CN"/>
        </w:rPr>
        <w:br/>
        <w:t>эпоха Средних веков</w:t>
      </w:r>
      <w:r w:rsidRPr="00B55D26">
        <w:rPr>
          <w:rFonts w:ascii="Times New Roman" w:hAnsi="Times New Roman" w:cs="Times New Roman"/>
          <w:sz w:val="24"/>
          <w:szCs w:val="24"/>
          <w:lang w:eastAsia="zh-CN"/>
        </w:rPr>
        <w:br/>
        <w:t>17 в.</w:t>
      </w:r>
    </w:p>
    <w:p w:rsidR="00AB71D5" w:rsidRPr="00B55D26" w:rsidRDefault="00AB71D5" w:rsidP="00A92C09">
      <w:pPr>
        <w:numPr>
          <w:ilvl w:val="0"/>
          <w:numId w:val="14"/>
        </w:numPr>
        <w:shd w:val="clear" w:color="auto" w:fill="FFFFFF"/>
        <w:suppressAutoHyphens/>
        <w:spacing w:line="276" w:lineRule="auto"/>
        <w:ind w:left="0" w:firstLine="0"/>
        <w:contextualSpacing/>
        <w:rPr>
          <w:rFonts w:ascii="Times New Roman" w:hAnsi="Times New Roman" w:cs="Times New Roman"/>
          <w:sz w:val="24"/>
          <w:szCs w:val="24"/>
          <w:lang w:eastAsia="zh-CN"/>
        </w:rPr>
      </w:pPr>
      <w:r w:rsidRPr="00B55D26">
        <w:rPr>
          <w:rFonts w:ascii="Times New Roman" w:hAnsi="Times New Roman" w:cs="Times New Roman"/>
          <w:i/>
          <w:sz w:val="24"/>
          <w:szCs w:val="24"/>
          <w:lang w:eastAsia="zh-CN"/>
        </w:rPr>
        <w:t>Зрительно воспринимаемые движения другого человека, выполняющие выразительно-регулятивную функцию в общении (поза, жесты, мимика, походка)</w:t>
      </w:r>
      <w:r w:rsidRPr="00B55D26">
        <w:rPr>
          <w:rFonts w:ascii="Times New Roman" w:hAnsi="Times New Roman" w:cs="Times New Roman"/>
          <w:sz w:val="24"/>
          <w:szCs w:val="24"/>
          <w:lang w:eastAsia="zh-CN"/>
        </w:rPr>
        <w:t xml:space="preserve"> – … средства</w:t>
      </w:r>
    </w:p>
    <w:p w:rsidR="00AB71D5" w:rsidRPr="00B55D26" w:rsidRDefault="00AB71D5" w:rsidP="00B55D26">
      <w:pPr>
        <w:shd w:val="clear" w:color="auto" w:fill="FFFFFF"/>
        <w:spacing w:line="276" w:lineRule="auto"/>
        <w:ind w:left="709" w:firstLine="0"/>
        <w:contextualSpacing/>
        <w:rPr>
          <w:rFonts w:ascii="Times New Roman" w:hAnsi="Times New Roman" w:cs="Times New Roman"/>
          <w:sz w:val="24"/>
          <w:szCs w:val="24"/>
          <w:lang w:eastAsia="zh-CN"/>
        </w:rPr>
      </w:pPr>
      <w:r w:rsidRPr="00B55D26">
        <w:rPr>
          <w:rFonts w:ascii="Times New Roman" w:hAnsi="Times New Roman" w:cs="Times New Roman"/>
          <w:sz w:val="24"/>
          <w:szCs w:val="24"/>
          <w:lang w:eastAsia="zh-CN"/>
        </w:rPr>
        <w:t>вербальные</w:t>
      </w:r>
      <w:r w:rsidRPr="00B55D26">
        <w:rPr>
          <w:rFonts w:ascii="Times New Roman" w:hAnsi="Times New Roman" w:cs="Times New Roman"/>
          <w:sz w:val="24"/>
          <w:szCs w:val="24"/>
          <w:lang w:eastAsia="zh-CN"/>
        </w:rPr>
        <w:br/>
      </w:r>
      <w:proofErr w:type="spellStart"/>
      <w:r w:rsidRPr="00B55D26">
        <w:rPr>
          <w:rFonts w:ascii="Times New Roman" w:hAnsi="Times New Roman" w:cs="Times New Roman"/>
          <w:bCs/>
          <w:sz w:val="24"/>
          <w:szCs w:val="24"/>
          <w:bdr w:val="none" w:sz="0" w:space="0" w:color="auto" w:frame="1"/>
          <w:lang w:eastAsia="zh-CN"/>
        </w:rPr>
        <w:t>кинесические</w:t>
      </w:r>
      <w:proofErr w:type="spellEnd"/>
      <w:r w:rsidRPr="00B55D26">
        <w:rPr>
          <w:rFonts w:ascii="Times New Roman" w:hAnsi="Times New Roman" w:cs="Times New Roman"/>
          <w:sz w:val="24"/>
          <w:szCs w:val="24"/>
          <w:lang w:eastAsia="zh-CN"/>
        </w:rPr>
        <w:br/>
        <w:t>паралингвистические</w:t>
      </w:r>
    </w:p>
    <w:p w:rsidR="00AB71D5" w:rsidRPr="00B55D26" w:rsidRDefault="00AB71D5" w:rsidP="00A92C09">
      <w:pPr>
        <w:numPr>
          <w:ilvl w:val="0"/>
          <w:numId w:val="14"/>
        </w:numPr>
        <w:shd w:val="clear" w:color="auto" w:fill="FFFFFF"/>
        <w:suppressAutoHyphens/>
        <w:spacing w:line="276" w:lineRule="auto"/>
        <w:ind w:left="0" w:firstLine="0"/>
        <w:contextualSpacing/>
        <w:jc w:val="left"/>
        <w:rPr>
          <w:rFonts w:ascii="Times New Roman" w:hAnsi="Times New Roman" w:cs="Times New Roman"/>
          <w:sz w:val="24"/>
          <w:szCs w:val="24"/>
          <w:lang w:eastAsia="zh-CN"/>
        </w:rPr>
      </w:pPr>
      <w:r w:rsidRPr="00B55D26">
        <w:rPr>
          <w:rFonts w:ascii="Times New Roman" w:hAnsi="Times New Roman" w:cs="Times New Roman"/>
          <w:i/>
          <w:sz w:val="24"/>
          <w:szCs w:val="24"/>
          <w:lang w:eastAsia="zh-CN"/>
        </w:rPr>
        <w:lastRenderedPageBreak/>
        <w:t>Найдите плеоназмы:</w:t>
      </w:r>
      <w:r w:rsidRPr="00B55D26">
        <w:rPr>
          <w:rFonts w:ascii="Times New Roman" w:hAnsi="Times New Roman" w:cs="Times New Roman"/>
          <w:sz w:val="24"/>
          <w:szCs w:val="24"/>
          <w:lang w:eastAsia="zh-CN"/>
        </w:rPr>
        <w:t xml:space="preserve"> В кадровом агентстве есть свободные вакансии</w:t>
      </w:r>
    </w:p>
    <w:p w:rsidR="00AB71D5" w:rsidRPr="00B55D26" w:rsidRDefault="00AB71D5" w:rsidP="00A92C09">
      <w:pPr>
        <w:numPr>
          <w:ilvl w:val="0"/>
          <w:numId w:val="14"/>
        </w:numPr>
        <w:shd w:val="clear" w:color="auto" w:fill="FFFFFF"/>
        <w:suppressAutoHyphens/>
        <w:spacing w:line="276" w:lineRule="auto"/>
        <w:ind w:left="0" w:firstLine="0"/>
        <w:contextualSpacing/>
        <w:jc w:val="left"/>
        <w:rPr>
          <w:rFonts w:ascii="Times New Roman" w:hAnsi="Times New Roman" w:cs="Times New Roman"/>
          <w:sz w:val="24"/>
          <w:szCs w:val="24"/>
          <w:lang w:eastAsia="zh-CN"/>
        </w:rPr>
      </w:pPr>
      <w:r w:rsidRPr="00B55D26">
        <w:rPr>
          <w:rFonts w:ascii="Times New Roman" w:hAnsi="Times New Roman" w:cs="Times New Roman"/>
          <w:i/>
          <w:sz w:val="24"/>
          <w:szCs w:val="24"/>
          <w:lang w:eastAsia="zh-CN"/>
        </w:rPr>
        <w:t>Отметьте правильный вариант написания и произнесения слова</w:t>
      </w:r>
    </w:p>
    <w:p w:rsidR="00AB71D5" w:rsidRPr="00B55D26" w:rsidRDefault="00AB71D5" w:rsidP="00B55D26">
      <w:pPr>
        <w:shd w:val="clear" w:color="auto" w:fill="FFFFFF"/>
        <w:spacing w:line="276" w:lineRule="auto"/>
        <w:ind w:left="709" w:firstLine="0"/>
        <w:contextualSpacing/>
        <w:jc w:val="left"/>
        <w:rPr>
          <w:rFonts w:ascii="Times New Roman" w:hAnsi="Times New Roman" w:cs="Times New Roman"/>
          <w:sz w:val="24"/>
          <w:szCs w:val="24"/>
          <w:lang w:eastAsia="zh-CN"/>
        </w:rPr>
      </w:pPr>
      <w:r w:rsidRPr="00B55D26">
        <w:rPr>
          <w:rFonts w:ascii="Times New Roman" w:hAnsi="Times New Roman" w:cs="Times New Roman"/>
          <w:bCs/>
          <w:sz w:val="24"/>
          <w:szCs w:val="24"/>
          <w:bdr w:val="none" w:sz="0" w:space="0" w:color="auto" w:frame="1"/>
          <w:lang w:eastAsia="zh-CN"/>
        </w:rPr>
        <w:t>будущий</w:t>
      </w:r>
      <w:r w:rsidRPr="00B55D26">
        <w:rPr>
          <w:rFonts w:ascii="Times New Roman" w:hAnsi="Times New Roman" w:cs="Times New Roman"/>
          <w:sz w:val="24"/>
          <w:szCs w:val="24"/>
          <w:lang w:eastAsia="zh-CN"/>
        </w:rPr>
        <w:br/>
      </w:r>
      <w:proofErr w:type="spellStart"/>
      <w:r w:rsidRPr="00B55D26">
        <w:rPr>
          <w:rFonts w:ascii="Times New Roman" w:hAnsi="Times New Roman" w:cs="Times New Roman"/>
          <w:sz w:val="24"/>
          <w:szCs w:val="24"/>
          <w:lang w:eastAsia="zh-CN"/>
        </w:rPr>
        <w:t>будующий</w:t>
      </w:r>
      <w:proofErr w:type="spellEnd"/>
      <w:r w:rsidRPr="00B55D26">
        <w:rPr>
          <w:rFonts w:ascii="Times New Roman" w:hAnsi="Times New Roman" w:cs="Times New Roman"/>
          <w:sz w:val="24"/>
          <w:szCs w:val="24"/>
          <w:lang w:eastAsia="zh-CN"/>
        </w:rPr>
        <w:br/>
      </w:r>
      <w:r w:rsidRPr="00B55D26">
        <w:rPr>
          <w:rFonts w:ascii="Times New Roman" w:hAnsi="Times New Roman" w:cs="Times New Roman"/>
          <w:bCs/>
          <w:sz w:val="24"/>
          <w:szCs w:val="24"/>
          <w:bdr w:val="none" w:sz="0" w:space="0" w:color="auto" w:frame="1"/>
          <w:lang w:eastAsia="zh-CN"/>
        </w:rPr>
        <w:t>прецедент</w:t>
      </w:r>
      <w:r w:rsidRPr="00B55D26">
        <w:rPr>
          <w:rFonts w:ascii="Times New Roman" w:hAnsi="Times New Roman" w:cs="Times New Roman"/>
          <w:sz w:val="24"/>
          <w:szCs w:val="24"/>
          <w:lang w:eastAsia="zh-CN"/>
        </w:rPr>
        <w:br/>
      </w:r>
      <w:proofErr w:type="spellStart"/>
      <w:r w:rsidRPr="00B55D26">
        <w:rPr>
          <w:rFonts w:ascii="Times New Roman" w:hAnsi="Times New Roman" w:cs="Times New Roman"/>
          <w:sz w:val="24"/>
          <w:szCs w:val="24"/>
          <w:lang w:eastAsia="zh-CN"/>
        </w:rPr>
        <w:t>пренцедент</w:t>
      </w:r>
      <w:proofErr w:type="spellEnd"/>
      <w:r w:rsidRPr="00B55D26">
        <w:rPr>
          <w:rFonts w:ascii="Times New Roman" w:hAnsi="Times New Roman" w:cs="Times New Roman"/>
          <w:sz w:val="24"/>
          <w:szCs w:val="24"/>
          <w:lang w:eastAsia="zh-CN"/>
        </w:rPr>
        <w:br/>
      </w:r>
      <w:r w:rsidRPr="00B55D26">
        <w:rPr>
          <w:rFonts w:ascii="Times New Roman" w:hAnsi="Times New Roman" w:cs="Times New Roman"/>
          <w:bCs/>
          <w:sz w:val="24"/>
          <w:szCs w:val="24"/>
          <w:bdr w:val="none" w:sz="0" w:space="0" w:color="auto" w:frame="1"/>
          <w:lang w:eastAsia="zh-CN"/>
        </w:rPr>
        <w:t>макулатура</w:t>
      </w:r>
      <w:r w:rsidRPr="00B55D26">
        <w:rPr>
          <w:rFonts w:ascii="Times New Roman" w:hAnsi="Times New Roman" w:cs="Times New Roman"/>
          <w:sz w:val="24"/>
          <w:szCs w:val="24"/>
          <w:lang w:eastAsia="zh-CN"/>
        </w:rPr>
        <w:br/>
      </w:r>
      <w:proofErr w:type="spellStart"/>
      <w:r w:rsidRPr="00B55D26">
        <w:rPr>
          <w:rFonts w:ascii="Times New Roman" w:hAnsi="Times New Roman" w:cs="Times New Roman"/>
          <w:sz w:val="24"/>
          <w:szCs w:val="24"/>
          <w:lang w:eastAsia="zh-CN"/>
        </w:rPr>
        <w:t>мукалатура</w:t>
      </w:r>
      <w:proofErr w:type="spellEnd"/>
    </w:p>
    <w:p w:rsidR="00AB71D5" w:rsidRPr="00B55D26" w:rsidRDefault="00AB71D5" w:rsidP="00A92C09">
      <w:pPr>
        <w:numPr>
          <w:ilvl w:val="0"/>
          <w:numId w:val="14"/>
        </w:numPr>
        <w:shd w:val="clear" w:color="auto" w:fill="FFFFFF"/>
        <w:suppressAutoHyphens/>
        <w:spacing w:line="276" w:lineRule="auto"/>
        <w:ind w:left="0" w:firstLine="0"/>
        <w:contextualSpacing/>
        <w:jc w:val="left"/>
        <w:rPr>
          <w:rFonts w:ascii="Times New Roman" w:hAnsi="Times New Roman" w:cs="Times New Roman"/>
          <w:sz w:val="24"/>
          <w:szCs w:val="24"/>
          <w:lang w:eastAsia="zh-CN"/>
        </w:rPr>
      </w:pPr>
      <w:r w:rsidRPr="00B55D26">
        <w:rPr>
          <w:rFonts w:ascii="Times New Roman" w:hAnsi="Times New Roman" w:cs="Times New Roman"/>
          <w:i/>
          <w:sz w:val="24"/>
          <w:szCs w:val="24"/>
          <w:lang w:eastAsia="zh-CN"/>
        </w:rPr>
        <w:t>Языковая игра – это …</w:t>
      </w:r>
    </w:p>
    <w:p w:rsidR="00AB71D5" w:rsidRPr="00B55D26" w:rsidRDefault="00AB71D5" w:rsidP="00B55D26">
      <w:pPr>
        <w:shd w:val="clear" w:color="auto" w:fill="FFFFFF"/>
        <w:spacing w:line="276" w:lineRule="auto"/>
        <w:ind w:left="709" w:firstLine="0"/>
        <w:contextualSpacing/>
        <w:jc w:val="left"/>
        <w:rPr>
          <w:rFonts w:ascii="Times New Roman" w:hAnsi="Times New Roman" w:cs="Times New Roman"/>
          <w:sz w:val="24"/>
          <w:szCs w:val="24"/>
          <w:lang w:eastAsia="zh-CN"/>
        </w:rPr>
      </w:pPr>
      <w:r w:rsidRPr="00B55D26">
        <w:rPr>
          <w:rFonts w:ascii="Times New Roman" w:hAnsi="Times New Roman" w:cs="Times New Roman"/>
          <w:bCs/>
          <w:sz w:val="24"/>
          <w:szCs w:val="24"/>
          <w:bdr w:val="none" w:sz="0" w:space="0" w:color="auto" w:frame="1"/>
          <w:lang w:eastAsia="zh-CN"/>
        </w:rPr>
        <w:t>намеренное нарушение норм речевого поведения</w:t>
      </w:r>
      <w:r w:rsidRPr="00B55D26">
        <w:rPr>
          <w:rFonts w:ascii="Times New Roman" w:hAnsi="Times New Roman" w:cs="Times New Roman"/>
          <w:sz w:val="24"/>
          <w:szCs w:val="24"/>
          <w:lang w:eastAsia="zh-CN"/>
        </w:rPr>
        <w:br/>
        <w:t>названия общеизвестных событий, имена или тексты, которые говорящие (пишущие) воспроизводят в своей речи</w:t>
      </w:r>
      <w:r w:rsidRPr="00B55D26">
        <w:rPr>
          <w:rFonts w:ascii="Times New Roman" w:hAnsi="Times New Roman" w:cs="Times New Roman"/>
          <w:sz w:val="24"/>
          <w:szCs w:val="24"/>
          <w:lang w:eastAsia="zh-CN"/>
        </w:rPr>
        <w:br/>
        <w:t>тексты, содержащие цитаты</w:t>
      </w:r>
    </w:p>
    <w:p w:rsidR="00AB71D5" w:rsidRPr="00B55D26" w:rsidRDefault="00AB71D5" w:rsidP="00A92C09">
      <w:pPr>
        <w:numPr>
          <w:ilvl w:val="0"/>
          <w:numId w:val="14"/>
        </w:numPr>
        <w:shd w:val="clear" w:color="auto" w:fill="FFFFFF"/>
        <w:suppressAutoHyphens/>
        <w:spacing w:line="276" w:lineRule="auto"/>
        <w:ind w:left="0" w:firstLine="0"/>
        <w:contextualSpacing/>
        <w:jc w:val="left"/>
        <w:rPr>
          <w:rFonts w:ascii="Times New Roman" w:hAnsi="Times New Roman" w:cs="Times New Roman"/>
          <w:sz w:val="24"/>
          <w:szCs w:val="24"/>
          <w:lang w:eastAsia="zh-CN"/>
        </w:rPr>
      </w:pPr>
      <w:r w:rsidRPr="00B55D26">
        <w:rPr>
          <w:rFonts w:ascii="Times New Roman" w:hAnsi="Times New Roman" w:cs="Times New Roman"/>
          <w:i/>
          <w:sz w:val="24"/>
          <w:szCs w:val="24"/>
          <w:lang w:eastAsia="zh-CN"/>
        </w:rPr>
        <w:t>Категория убеждения в риторике, апеллирующая к эмоциям аудитории:</w:t>
      </w:r>
    </w:p>
    <w:p w:rsidR="00AB71D5" w:rsidRPr="00B55D26" w:rsidRDefault="00AB71D5" w:rsidP="00B55D26">
      <w:pPr>
        <w:shd w:val="clear" w:color="auto" w:fill="FFFFFF"/>
        <w:spacing w:line="276" w:lineRule="auto"/>
        <w:ind w:left="709" w:firstLine="0"/>
        <w:contextualSpacing/>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логос</w:t>
      </w:r>
      <w:r w:rsidRPr="00B55D26">
        <w:rPr>
          <w:rFonts w:ascii="Times New Roman" w:hAnsi="Times New Roman" w:cs="Times New Roman"/>
          <w:sz w:val="24"/>
          <w:szCs w:val="24"/>
          <w:lang w:eastAsia="zh-CN"/>
        </w:rPr>
        <w:br/>
      </w:r>
      <w:r w:rsidRPr="00B55D26">
        <w:rPr>
          <w:rFonts w:ascii="Times New Roman" w:hAnsi="Times New Roman" w:cs="Times New Roman"/>
          <w:bCs/>
          <w:sz w:val="24"/>
          <w:szCs w:val="24"/>
          <w:bdr w:val="none" w:sz="0" w:space="0" w:color="auto" w:frame="1"/>
          <w:lang w:eastAsia="zh-CN"/>
        </w:rPr>
        <w:t>пафос</w:t>
      </w:r>
      <w:r w:rsidRPr="00B55D26">
        <w:rPr>
          <w:rFonts w:ascii="Times New Roman" w:hAnsi="Times New Roman" w:cs="Times New Roman"/>
          <w:sz w:val="24"/>
          <w:szCs w:val="24"/>
          <w:lang w:eastAsia="zh-CN"/>
        </w:rPr>
        <w:br/>
        <w:t>эпос</w:t>
      </w:r>
    </w:p>
    <w:p w:rsidR="00AB71D5" w:rsidRPr="00B55D26" w:rsidRDefault="00AB71D5" w:rsidP="00A92C09">
      <w:pPr>
        <w:numPr>
          <w:ilvl w:val="0"/>
          <w:numId w:val="14"/>
        </w:numPr>
        <w:shd w:val="clear" w:color="auto" w:fill="FFFFFF"/>
        <w:suppressAutoHyphens/>
        <w:spacing w:line="276" w:lineRule="auto"/>
        <w:ind w:left="0" w:firstLine="0"/>
        <w:contextualSpacing/>
        <w:jc w:val="left"/>
        <w:rPr>
          <w:rFonts w:ascii="Times New Roman" w:hAnsi="Times New Roman" w:cs="Times New Roman"/>
          <w:sz w:val="24"/>
          <w:szCs w:val="24"/>
          <w:lang w:eastAsia="zh-CN"/>
        </w:rPr>
      </w:pPr>
      <w:r w:rsidRPr="00B55D26">
        <w:rPr>
          <w:rFonts w:ascii="Times New Roman" w:hAnsi="Times New Roman" w:cs="Times New Roman"/>
          <w:i/>
          <w:sz w:val="24"/>
          <w:szCs w:val="24"/>
          <w:lang w:eastAsia="zh-CN"/>
        </w:rPr>
        <w:t>Языковые приметы научного стиля</w:t>
      </w:r>
      <w:r w:rsidRPr="00B55D26">
        <w:rPr>
          <w:rFonts w:ascii="Times New Roman" w:hAnsi="Times New Roman" w:cs="Times New Roman"/>
          <w:sz w:val="24"/>
          <w:szCs w:val="24"/>
          <w:lang w:eastAsia="zh-CN"/>
        </w:rPr>
        <w:t>:</w:t>
      </w:r>
    </w:p>
    <w:p w:rsidR="00AB71D5" w:rsidRPr="00B55D26" w:rsidRDefault="00AB71D5" w:rsidP="00B55D26">
      <w:pPr>
        <w:shd w:val="clear" w:color="auto" w:fill="FFFFFF"/>
        <w:spacing w:line="276" w:lineRule="auto"/>
        <w:ind w:left="709" w:firstLine="0"/>
        <w:contextualSpacing/>
        <w:jc w:val="left"/>
        <w:rPr>
          <w:rFonts w:ascii="Times New Roman" w:hAnsi="Times New Roman" w:cs="Times New Roman"/>
          <w:sz w:val="24"/>
          <w:szCs w:val="24"/>
          <w:lang w:eastAsia="zh-CN"/>
        </w:rPr>
      </w:pPr>
      <w:r w:rsidRPr="00B55D26">
        <w:rPr>
          <w:rFonts w:ascii="Times New Roman" w:hAnsi="Times New Roman" w:cs="Times New Roman"/>
          <w:bCs/>
          <w:sz w:val="24"/>
          <w:szCs w:val="24"/>
          <w:bdr w:val="none" w:sz="0" w:space="0" w:color="auto" w:frame="1"/>
          <w:lang w:eastAsia="zh-CN"/>
        </w:rPr>
        <w:t>строгость</w:t>
      </w:r>
      <w:r w:rsidRPr="00B55D26">
        <w:rPr>
          <w:rFonts w:ascii="Times New Roman" w:hAnsi="Times New Roman" w:cs="Times New Roman"/>
          <w:sz w:val="24"/>
          <w:szCs w:val="24"/>
          <w:lang w:eastAsia="zh-CN"/>
        </w:rPr>
        <w:br/>
        <w:t>образность</w:t>
      </w:r>
      <w:r w:rsidRPr="00B55D26">
        <w:rPr>
          <w:rFonts w:ascii="Times New Roman" w:hAnsi="Times New Roman" w:cs="Times New Roman"/>
          <w:sz w:val="24"/>
          <w:szCs w:val="24"/>
          <w:lang w:eastAsia="zh-CN"/>
        </w:rPr>
        <w:br/>
      </w:r>
      <w:r w:rsidRPr="00B55D26">
        <w:rPr>
          <w:rFonts w:ascii="Times New Roman" w:hAnsi="Times New Roman" w:cs="Times New Roman"/>
          <w:bCs/>
          <w:sz w:val="24"/>
          <w:szCs w:val="24"/>
          <w:bdr w:val="none" w:sz="0" w:space="0" w:color="auto" w:frame="1"/>
          <w:lang w:eastAsia="zh-CN"/>
        </w:rPr>
        <w:t>логичность</w:t>
      </w:r>
      <w:r w:rsidRPr="00B55D26">
        <w:rPr>
          <w:rFonts w:ascii="Times New Roman" w:hAnsi="Times New Roman" w:cs="Times New Roman"/>
          <w:sz w:val="24"/>
          <w:szCs w:val="24"/>
          <w:lang w:eastAsia="zh-CN"/>
        </w:rPr>
        <w:br/>
      </w:r>
      <w:r w:rsidRPr="00B55D26">
        <w:rPr>
          <w:rFonts w:ascii="Times New Roman" w:hAnsi="Times New Roman" w:cs="Times New Roman"/>
          <w:bCs/>
          <w:sz w:val="24"/>
          <w:szCs w:val="24"/>
          <w:bdr w:val="none" w:sz="0" w:space="0" w:color="auto" w:frame="1"/>
          <w:lang w:eastAsia="zh-CN"/>
        </w:rPr>
        <w:t>использование терминов</w:t>
      </w:r>
      <w:r w:rsidRPr="00B55D26">
        <w:rPr>
          <w:rFonts w:ascii="Times New Roman" w:hAnsi="Times New Roman" w:cs="Times New Roman"/>
          <w:sz w:val="24"/>
          <w:szCs w:val="24"/>
          <w:lang w:eastAsia="zh-CN"/>
        </w:rPr>
        <w:br/>
        <w:t>экспрессивность</w:t>
      </w:r>
    </w:p>
    <w:p w:rsidR="00AB71D5" w:rsidRPr="00B55D26" w:rsidRDefault="00AB71D5" w:rsidP="00A92C09">
      <w:pPr>
        <w:numPr>
          <w:ilvl w:val="0"/>
          <w:numId w:val="14"/>
        </w:numPr>
        <w:shd w:val="clear" w:color="auto" w:fill="FFFFFF"/>
        <w:suppressAutoHyphens/>
        <w:spacing w:line="276" w:lineRule="auto"/>
        <w:ind w:left="0" w:firstLine="0"/>
        <w:contextualSpacing/>
        <w:jc w:val="left"/>
        <w:rPr>
          <w:rFonts w:ascii="Times New Roman" w:hAnsi="Times New Roman" w:cs="Times New Roman"/>
          <w:sz w:val="24"/>
          <w:szCs w:val="24"/>
          <w:lang w:eastAsia="zh-CN"/>
        </w:rPr>
      </w:pPr>
      <w:r w:rsidRPr="00B55D26">
        <w:rPr>
          <w:rFonts w:ascii="Times New Roman" w:hAnsi="Times New Roman" w:cs="Times New Roman"/>
          <w:i/>
          <w:sz w:val="24"/>
          <w:szCs w:val="24"/>
          <w:lang w:eastAsia="zh-CN"/>
        </w:rPr>
        <w:t>Отметьте варианты слов с правильно поставленным ударением (ударная гласная обозначена заглавной буквой):</w:t>
      </w:r>
    </w:p>
    <w:p w:rsidR="00AB71D5" w:rsidRPr="00B55D26" w:rsidRDefault="00AB71D5" w:rsidP="00B55D26">
      <w:pPr>
        <w:shd w:val="clear" w:color="auto" w:fill="FFFFFF"/>
        <w:spacing w:line="276" w:lineRule="auto"/>
        <w:ind w:left="709" w:firstLine="0"/>
        <w:contextualSpacing/>
        <w:jc w:val="left"/>
        <w:rPr>
          <w:rFonts w:ascii="Times New Roman" w:hAnsi="Times New Roman" w:cs="Times New Roman"/>
          <w:sz w:val="24"/>
          <w:szCs w:val="24"/>
          <w:lang w:eastAsia="zh-CN"/>
        </w:rPr>
      </w:pPr>
      <w:proofErr w:type="spellStart"/>
      <w:r w:rsidRPr="00B55D26">
        <w:rPr>
          <w:rFonts w:ascii="Times New Roman" w:hAnsi="Times New Roman" w:cs="Times New Roman"/>
          <w:sz w:val="24"/>
          <w:szCs w:val="24"/>
          <w:lang w:eastAsia="zh-CN"/>
        </w:rPr>
        <w:t>зАвидно</w:t>
      </w:r>
      <w:proofErr w:type="spellEnd"/>
      <w:r w:rsidRPr="00B55D26">
        <w:rPr>
          <w:rFonts w:ascii="Times New Roman" w:hAnsi="Times New Roman" w:cs="Times New Roman"/>
          <w:sz w:val="24"/>
          <w:szCs w:val="24"/>
          <w:lang w:eastAsia="zh-CN"/>
        </w:rPr>
        <w:br/>
      </w:r>
      <w:proofErr w:type="spellStart"/>
      <w:r w:rsidRPr="00B55D26">
        <w:rPr>
          <w:rFonts w:ascii="Times New Roman" w:hAnsi="Times New Roman" w:cs="Times New Roman"/>
          <w:bCs/>
          <w:sz w:val="24"/>
          <w:szCs w:val="24"/>
          <w:bdr w:val="none" w:sz="0" w:space="0" w:color="auto" w:frame="1"/>
          <w:lang w:eastAsia="zh-CN"/>
        </w:rPr>
        <w:t>завИдно</w:t>
      </w:r>
      <w:proofErr w:type="spellEnd"/>
      <w:r w:rsidRPr="00B55D26">
        <w:rPr>
          <w:rFonts w:ascii="Times New Roman" w:hAnsi="Times New Roman" w:cs="Times New Roman"/>
          <w:sz w:val="24"/>
          <w:szCs w:val="24"/>
          <w:lang w:eastAsia="zh-CN"/>
        </w:rPr>
        <w:br/>
      </w:r>
      <w:proofErr w:type="spellStart"/>
      <w:r w:rsidRPr="00B55D26">
        <w:rPr>
          <w:rFonts w:ascii="Times New Roman" w:hAnsi="Times New Roman" w:cs="Times New Roman"/>
          <w:bCs/>
          <w:sz w:val="24"/>
          <w:szCs w:val="24"/>
          <w:bdr w:val="none" w:sz="0" w:space="0" w:color="auto" w:frame="1"/>
          <w:lang w:eastAsia="zh-CN"/>
        </w:rPr>
        <w:t>красИвее</w:t>
      </w:r>
      <w:proofErr w:type="spellEnd"/>
      <w:r w:rsidRPr="00B55D26">
        <w:rPr>
          <w:rFonts w:ascii="Times New Roman" w:hAnsi="Times New Roman" w:cs="Times New Roman"/>
          <w:sz w:val="24"/>
          <w:szCs w:val="24"/>
          <w:lang w:eastAsia="zh-CN"/>
        </w:rPr>
        <w:br/>
      </w:r>
      <w:proofErr w:type="spellStart"/>
      <w:r w:rsidRPr="00B55D26">
        <w:rPr>
          <w:rFonts w:ascii="Times New Roman" w:hAnsi="Times New Roman" w:cs="Times New Roman"/>
          <w:sz w:val="24"/>
          <w:szCs w:val="24"/>
          <w:lang w:eastAsia="zh-CN"/>
        </w:rPr>
        <w:t>красивЕе</w:t>
      </w:r>
      <w:proofErr w:type="spellEnd"/>
      <w:r w:rsidRPr="00B55D26">
        <w:rPr>
          <w:rFonts w:ascii="Times New Roman" w:hAnsi="Times New Roman" w:cs="Times New Roman"/>
          <w:sz w:val="24"/>
          <w:szCs w:val="24"/>
          <w:lang w:eastAsia="zh-CN"/>
        </w:rPr>
        <w:br/>
      </w:r>
      <w:proofErr w:type="spellStart"/>
      <w:r w:rsidRPr="00B55D26">
        <w:rPr>
          <w:rFonts w:ascii="Times New Roman" w:hAnsi="Times New Roman" w:cs="Times New Roman"/>
          <w:bCs/>
          <w:sz w:val="24"/>
          <w:szCs w:val="24"/>
          <w:bdr w:val="none" w:sz="0" w:space="0" w:color="auto" w:frame="1"/>
          <w:lang w:eastAsia="zh-CN"/>
        </w:rPr>
        <w:t>танцОвщица</w:t>
      </w:r>
      <w:proofErr w:type="spellEnd"/>
      <w:r w:rsidRPr="00B55D26">
        <w:rPr>
          <w:rFonts w:ascii="Times New Roman" w:hAnsi="Times New Roman" w:cs="Times New Roman"/>
          <w:sz w:val="24"/>
          <w:szCs w:val="24"/>
          <w:lang w:eastAsia="zh-CN"/>
        </w:rPr>
        <w:br/>
      </w:r>
      <w:proofErr w:type="spellStart"/>
      <w:r w:rsidRPr="00B55D26">
        <w:rPr>
          <w:rFonts w:ascii="Times New Roman" w:hAnsi="Times New Roman" w:cs="Times New Roman"/>
          <w:sz w:val="24"/>
          <w:szCs w:val="24"/>
          <w:lang w:eastAsia="zh-CN"/>
        </w:rPr>
        <w:t>танцовщИца</w:t>
      </w:r>
      <w:proofErr w:type="spellEnd"/>
    </w:p>
    <w:p w:rsidR="00AB71D5" w:rsidRPr="00B55D26" w:rsidRDefault="00AB71D5" w:rsidP="00A92C09">
      <w:pPr>
        <w:numPr>
          <w:ilvl w:val="0"/>
          <w:numId w:val="14"/>
        </w:numPr>
        <w:shd w:val="clear" w:color="auto" w:fill="FFFFFF"/>
        <w:suppressAutoHyphens/>
        <w:spacing w:line="276" w:lineRule="auto"/>
        <w:ind w:left="0" w:firstLine="0"/>
        <w:contextualSpacing/>
        <w:jc w:val="left"/>
        <w:rPr>
          <w:rFonts w:ascii="Times New Roman" w:hAnsi="Times New Roman" w:cs="Times New Roman"/>
          <w:sz w:val="24"/>
          <w:szCs w:val="24"/>
          <w:lang w:eastAsia="zh-CN"/>
        </w:rPr>
      </w:pPr>
      <w:r w:rsidRPr="00B55D26">
        <w:rPr>
          <w:rFonts w:ascii="Times New Roman" w:hAnsi="Times New Roman" w:cs="Times New Roman"/>
          <w:i/>
          <w:sz w:val="24"/>
          <w:szCs w:val="24"/>
          <w:lang w:eastAsia="zh-CN"/>
        </w:rPr>
        <w:t>Тип заключения, предполагающее подведение итогов, формулировку выводов – … заключение</w:t>
      </w:r>
    </w:p>
    <w:p w:rsidR="00AB71D5" w:rsidRPr="00B55D26" w:rsidRDefault="00AB71D5" w:rsidP="00A92C09">
      <w:pPr>
        <w:numPr>
          <w:ilvl w:val="0"/>
          <w:numId w:val="14"/>
        </w:numPr>
        <w:shd w:val="clear" w:color="auto" w:fill="FFFFFF"/>
        <w:suppressAutoHyphens/>
        <w:spacing w:line="276" w:lineRule="auto"/>
        <w:ind w:left="0" w:firstLine="0"/>
        <w:contextualSpacing/>
        <w:jc w:val="left"/>
        <w:rPr>
          <w:rFonts w:ascii="Times New Roman" w:hAnsi="Times New Roman" w:cs="Times New Roman"/>
          <w:sz w:val="24"/>
          <w:szCs w:val="24"/>
          <w:lang w:eastAsia="zh-CN"/>
        </w:rPr>
      </w:pPr>
      <w:r w:rsidRPr="00B55D26">
        <w:rPr>
          <w:rFonts w:ascii="Times New Roman" w:hAnsi="Times New Roman" w:cs="Times New Roman"/>
          <w:i/>
          <w:sz w:val="24"/>
          <w:szCs w:val="24"/>
          <w:lang w:eastAsia="zh-CN"/>
        </w:rPr>
        <w:t>Отметьте варианты слов с правильно поставленным ударением (ударная гласная обозначена заглавной буквой):</w:t>
      </w:r>
    </w:p>
    <w:p w:rsidR="00AB71D5" w:rsidRPr="00B55D26" w:rsidRDefault="00AB71D5" w:rsidP="00B55D26">
      <w:pPr>
        <w:shd w:val="clear" w:color="auto" w:fill="FFFFFF"/>
        <w:spacing w:line="276" w:lineRule="auto"/>
        <w:ind w:left="709" w:firstLine="0"/>
        <w:contextualSpacing/>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 xml:space="preserve">из </w:t>
      </w:r>
      <w:proofErr w:type="spellStart"/>
      <w:r w:rsidRPr="00B55D26">
        <w:rPr>
          <w:rFonts w:ascii="Times New Roman" w:hAnsi="Times New Roman" w:cs="Times New Roman"/>
          <w:sz w:val="24"/>
          <w:szCs w:val="24"/>
          <w:lang w:eastAsia="zh-CN"/>
        </w:rPr>
        <w:t>аэропортА</w:t>
      </w:r>
      <w:proofErr w:type="spellEnd"/>
      <w:r w:rsidRPr="00B55D26">
        <w:rPr>
          <w:rFonts w:ascii="Times New Roman" w:hAnsi="Times New Roman" w:cs="Times New Roman"/>
          <w:sz w:val="24"/>
          <w:szCs w:val="24"/>
          <w:lang w:eastAsia="zh-CN"/>
        </w:rPr>
        <w:br/>
      </w:r>
      <w:r w:rsidRPr="00B55D26">
        <w:rPr>
          <w:rFonts w:ascii="Times New Roman" w:hAnsi="Times New Roman" w:cs="Times New Roman"/>
          <w:bCs/>
          <w:sz w:val="24"/>
          <w:szCs w:val="24"/>
          <w:bdr w:val="none" w:sz="0" w:space="0" w:color="auto" w:frame="1"/>
          <w:lang w:eastAsia="zh-CN"/>
        </w:rPr>
        <w:t xml:space="preserve">из </w:t>
      </w:r>
      <w:proofErr w:type="spellStart"/>
      <w:r w:rsidRPr="00B55D26">
        <w:rPr>
          <w:rFonts w:ascii="Times New Roman" w:hAnsi="Times New Roman" w:cs="Times New Roman"/>
          <w:bCs/>
          <w:sz w:val="24"/>
          <w:szCs w:val="24"/>
          <w:bdr w:val="none" w:sz="0" w:space="0" w:color="auto" w:frame="1"/>
          <w:lang w:eastAsia="zh-CN"/>
        </w:rPr>
        <w:t>аэропОрта</w:t>
      </w:r>
      <w:proofErr w:type="spellEnd"/>
      <w:r w:rsidRPr="00B55D26">
        <w:rPr>
          <w:rFonts w:ascii="Times New Roman" w:hAnsi="Times New Roman" w:cs="Times New Roman"/>
          <w:sz w:val="24"/>
          <w:szCs w:val="24"/>
          <w:lang w:eastAsia="zh-CN"/>
        </w:rPr>
        <w:br/>
      </w:r>
      <w:proofErr w:type="spellStart"/>
      <w:r w:rsidRPr="00B55D26">
        <w:rPr>
          <w:rFonts w:ascii="Times New Roman" w:hAnsi="Times New Roman" w:cs="Times New Roman"/>
          <w:sz w:val="24"/>
          <w:szCs w:val="24"/>
          <w:lang w:eastAsia="zh-CN"/>
        </w:rPr>
        <w:t>бАлованный</w:t>
      </w:r>
      <w:proofErr w:type="spellEnd"/>
      <w:r w:rsidRPr="00B55D26">
        <w:rPr>
          <w:rFonts w:ascii="Times New Roman" w:hAnsi="Times New Roman" w:cs="Times New Roman"/>
          <w:sz w:val="24"/>
          <w:szCs w:val="24"/>
          <w:lang w:eastAsia="zh-CN"/>
        </w:rPr>
        <w:br/>
      </w:r>
      <w:proofErr w:type="spellStart"/>
      <w:r w:rsidRPr="00B55D26">
        <w:rPr>
          <w:rFonts w:ascii="Times New Roman" w:hAnsi="Times New Roman" w:cs="Times New Roman"/>
          <w:bCs/>
          <w:sz w:val="24"/>
          <w:szCs w:val="24"/>
          <w:bdr w:val="none" w:sz="0" w:space="0" w:color="auto" w:frame="1"/>
          <w:lang w:eastAsia="zh-CN"/>
        </w:rPr>
        <w:t>балОванный</w:t>
      </w:r>
      <w:proofErr w:type="spellEnd"/>
      <w:r w:rsidRPr="00B55D26">
        <w:rPr>
          <w:rFonts w:ascii="Times New Roman" w:hAnsi="Times New Roman" w:cs="Times New Roman"/>
          <w:sz w:val="24"/>
          <w:szCs w:val="24"/>
          <w:lang w:eastAsia="zh-CN"/>
        </w:rPr>
        <w:br/>
      </w:r>
      <w:proofErr w:type="spellStart"/>
      <w:r w:rsidRPr="00B55D26">
        <w:rPr>
          <w:rFonts w:ascii="Times New Roman" w:hAnsi="Times New Roman" w:cs="Times New Roman"/>
          <w:sz w:val="24"/>
          <w:szCs w:val="24"/>
          <w:lang w:eastAsia="zh-CN"/>
        </w:rPr>
        <w:t>запломбИрованный</w:t>
      </w:r>
      <w:proofErr w:type="spellEnd"/>
      <w:r w:rsidRPr="00B55D26">
        <w:rPr>
          <w:rFonts w:ascii="Times New Roman" w:hAnsi="Times New Roman" w:cs="Times New Roman"/>
          <w:sz w:val="24"/>
          <w:szCs w:val="24"/>
          <w:lang w:eastAsia="zh-CN"/>
        </w:rPr>
        <w:br/>
      </w:r>
      <w:proofErr w:type="spellStart"/>
      <w:r w:rsidRPr="00B55D26">
        <w:rPr>
          <w:rFonts w:ascii="Times New Roman" w:hAnsi="Times New Roman" w:cs="Times New Roman"/>
          <w:bCs/>
          <w:sz w:val="24"/>
          <w:szCs w:val="24"/>
          <w:bdr w:val="none" w:sz="0" w:space="0" w:color="auto" w:frame="1"/>
          <w:lang w:eastAsia="zh-CN"/>
        </w:rPr>
        <w:t>запломбирОванный</w:t>
      </w:r>
      <w:proofErr w:type="spellEnd"/>
    </w:p>
    <w:p w:rsidR="00AB71D5" w:rsidRPr="00B55D26" w:rsidRDefault="00AB71D5" w:rsidP="00A92C09">
      <w:pPr>
        <w:numPr>
          <w:ilvl w:val="0"/>
          <w:numId w:val="14"/>
        </w:numPr>
        <w:shd w:val="clear" w:color="auto" w:fill="FFFFFF"/>
        <w:suppressAutoHyphens/>
        <w:spacing w:line="276" w:lineRule="auto"/>
        <w:ind w:left="0" w:firstLine="0"/>
        <w:contextualSpacing/>
        <w:jc w:val="left"/>
        <w:rPr>
          <w:rFonts w:ascii="Times New Roman" w:hAnsi="Times New Roman" w:cs="Times New Roman"/>
          <w:sz w:val="24"/>
          <w:szCs w:val="24"/>
          <w:lang w:eastAsia="zh-CN"/>
        </w:rPr>
      </w:pPr>
      <w:r w:rsidRPr="00B55D26">
        <w:rPr>
          <w:rFonts w:ascii="Times New Roman" w:hAnsi="Times New Roman" w:cs="Times New Roman"/>
          <w:i/>
          <w:sz w:val="24"/>
          <w:szCs w:val="24"/>
          <w:lang w:eastAsia="zh-CN"/>
        </w:rPr>
        <w:t>Выпишите слово, употребленное в неправильной форме:</w:t>
      </w:r>
      <w:r w:rsidRPr="00B55D26">
        <w:rPr>
          <w:rFonts w:ascii="Times New Roman" w:hAnsi="Times New Roman" w:cs="Times New Roman"/>
          <w:sz w:val="24"/>
          <w:szCs w:val="24"/>
          <w:lang w:eastAsia="zh-CN"/>
        </w:rPr>
        <w:t xml:space="preserve"> «Цветок без воды сохнул в вазе»</w:t>
      </w:r>
    </w:p>
    <w:p w:rsidR="00AB71D5" w:rsidRPr="00B55D26" w:rsidRDefault="00AB71D5" w:rsidP="00A92C09">
      <w:pPr>
        <w:numPr>
          <w:ilvl w:val="0"/>
          <w:numId w:val="14"/>
        </w:numPr>
        <w:shd w:val="clear" w:color="auto" w:fill="FFFFFF"/>
        <w:suppressAutoHyphens/>
        <w:spacing w:line="276" w:lineRule="auto"/>
        <w:ind w:left="0" w:firstLine="0"/>
        <w:contextualSpacing/>
        <w:jc w:val="left"/>
        <w:rPr>
          <w:rFonts w:ascii="Times New Roman" w:hAnsi="Times New Roman" w:cs="Times New Roman"/>
          <w:sz w:val="24"/>
          <w:szCs w:val="24"/>
          <w:lang w:eastAsia="zh-CN"/>
        </w:rPr>
      </w:pPr>
      <w:r w:rsidRPr="00B55D26">
        <w:rPr>
          <w:rFonts w:ascii="Times New Roman" w:hAnsi="Times New Roman" w:cs="Times New Roman"/>
          <w:i/>
          <w:sz w:val="24"/>
          <w:szCs w:val="24"/>
          <w:lang w:eastAsia="zh-CN"/>
        </w:rPr>
        <w:t>Материал вспомогательного свойства в сообщении, являющийся источником цитирования</w:t>
      </w:r>
    </w:p>
    <w:p w:rsidR="00AB71D5" w:rsidRPr="00B55D26" w:rsidRDefault="00AB71D5" w:rsidP="00B55D26">
      <w:pPr>
        <w:shd w:val="clear" w:color="auto" w:fill="FFFFFF"/>
        <w:spacing w:line="276" w:lineRule="auto"/>
        <w:ind w:left="709" w:firstLine="0"/>
        <w:contextualSpacing/>
        <w:jc w:val="left"/>
        <w:rPr>
          <w:rFonts w:ascii="Times New Roman" w:hAnsi="Times New Roman" w:cs="Times New Roman"/>
          <w:sz w:val="24"/>
          <w:szCs w:val="24"/>
          <w:lang w:eastAsia="zh-CN"/>
        </w:rPr>
      </w:pPr>
      <w:r w:rsidRPr="00B55D26">
        <w:rPr>
          <w:rFonts w:ascii="Times New Roman" w:hAnsi="Times New Roman" w:cs="Times New Roman"/>
          <w:bCs/>
          <w:sz w:val="24"/>
          <w:szCs w:val="24"/>
          <w:bdr w:val="none" w:sz="0" w:space="0" w:color="auto" w:frame="1"/>
          <w:lang w:eastAsia="zh-CN"/>
        </w:rPr>
        <w:lastRenderedPageBreak/>
        <w:t>энциклопедический</w:t>
      </w:r>
      <w:r w:rsidRPr="00B55D26">
        <w:rPr>
          <w:rFonts w:ascii="Times New Roman" w:hAnsi="Times New Roman" w:cs="Times New Roman"/>
          <w:sz w:val="24"/>
          <w:szCs w:val="24"/>
          <w:lang w:eastAsia="zh-CN"/>
        </w:rPr>
        <w:br/>
        <w:t>эмпирический</w:t>
      </w:r>
      <w:r w:rsidRPr="00B55D26">
        <w:rPr>
          <w:rFonts w:ascii="Times New Roman" w:hAnsi="Times New Roman" w:cs="Times New Roman"/>
          <w:sz w:val="24"/>
          <w:szCs w:val="24"/>
          <w:lang w:eastAsia="zh-CN"/>
        </w:rPr>
        <w:br/>
        <w:t>компаративный</w:t>
      </w:r>
    </w:p>
    <w:p w:rsidR="00AB71D5" w:rsidRPr="00B55D26" w:rsidRDefault="00AB71D5" w:rsidP="00A92C09">
      <w:pPr>
        <w:numPr>
          <w:ilvl w:val="0"/>
          <w:numId w:val="14"/>
        </w:numPr>
        <w:shd w:val="clear" w:color="auto" w:fill="FFFFFF"/>
        <w:suppressAutoHyphens/>
        <w:spacing w:line="276" w:lineRule="auto"/>
        <w:ind w:left="0" w:firstLine="0"/>
        <w:contextualSpacing/>
        <w:jc w:val="left"/>
        <w:rPr>
          <w:rFonts w:ascii="Times New Roman" w:hAnsi="Times New Roman" w:cs="Times New Roman"/>
          <w:sz w:val="24"/>
          <w:szCs w:val="24"/>
          <w:lang w:eastAsia="zh-CN"/>
        </w:rPr>
      </w:pPr>
      <w:r w:rsidRPr="00B55D26">
        <w:rPr>
          <w:rFonts w:ascii="Times New Roman" w:hAnsi="Times New Roman" w:cs="Times New Roman"/>
          <w:i/>
          <w:sz w:val="24"/>
          <w:szCs w:val="24"/>
          <w:lang w:eastAsia="zh-CN"/>
        </w:rPr>
        <w:t>Выпишите слово, употребленное в неправильной форме:</w:t>
      </w:r>
      <w:r w:rsidRPr="00B55D26">
        <w:rPr>
          <w:rFonts w:ascii="Times New Roman" w:hAnsi="Times New Roman" w:cs="Times New Roman"/>
          <w:sz w:val="24"/>
          <w:szCs w:val="24"/>
          <w:lang w:eastAsia="zh-CN"/>
        </w:rPr>
        <w:t xml:space="preserve"> «До начала экзаменов осталось полтора учебного месяца»</w:t>
      </w:r>
    </w:p>
    <w:p w:rsidR="00AB71D5" w:rsidRPr="00B55D26" w:rsidRDefault="00AB71D5" w:rsidP="00A92C09">
      <w:pPr>
        <w:numPr>
          <w:ilvl w:val="0"/>
          <w:numId w:val="14"/>
        </w:numPr>
        <w:shd w:val="clear" w:color="auto" w:fill="FFFFFF"/>
        <w:suppressAutoHyphens/>
        <w:spacing w:line="276" w:lineRule="auto"/>
        <w:ind w:left="0" w:firstLine="0"/>
        <w:contextualSpacing/>
        <w:jc w:val="left"/>
        <w:rPr>
          <w:rFonts w:ascii="Times New Roman" w:hAnsi="Times New Roman" w:cs="Times New Roman"/>
          <w:sz w:val="24"/>
          <w:szCs w:val="24"/>
          <w:lang w:eastAsia="zh-CN"/>
        </w:rPr>
      </w:pPr>
      <w:r w:rsidRPr="00B55D26">
        <w:rPr>
          <w:rFonts w:ascii="Times New Roman" w:hAnsi="Times New Roman" w:cs="Times New Roman"/>
          <w:i/>
          <w:sz w:val="24"/>
          <w:szCs w:val="24"/>
          <w:lang w:eastAsia="zh-CN"/>
        </w:rPr>
        <w:t>Рассуждение как функционально-смысловой тип речи – это</w:t>
      </w:r>
      <w:r w:rsidRPr="00B55D26">
        <w:rPr>
          <w:rFonts w:ascii="Times New Roman" w:hAnsi="Times New Roman" w:cs="Times New Roman"/>
          <w:sz w:val="24"/>
          <w:szCs w:val="24"/>
          <w:lang w:eastAsia="zh-CN"/>
        </w:rPr>
        <w:t xml:space="preserve"> …</w:t>
      </w:r>
    </w:p>
    <w:p w:rsidR="00AB71D5" w:rsidRPr="00B55D26" w:rsidRDefault="00AB71D5" w:rsidP="00B55D26">
      <w:pPr>
        <w:shd w:val="clear" w:color="auto" w:fill="FFFFFF"/>
        <w:spacing w:line="276" w:lineRule="auto"/>
        <w:ind w:left="709" w:firstLine="0"/>
        <w:contextualSpacing/>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рассказ о событиях</w:t>
      </w:r>
      <w:r w:rsidRPr="00B55D26">
        <w:rPr>
          <w:rFonts w:ascii="Times New Roman" w:hAnsi="Times New Roman" w:cs="Times New Roman"/>
          <w:sz w:val="24"/>
          <w:szCs w:val="24"/>
          <w:lang w:eastAsia="zh-CN"/>
        </w:rPr>
        <w:br/>
      </w:r>
      <w:r w:rsidRPr="00B55D26">
        <w:rPr>
          <w:rFonts w:ascii="Times New Roman" w:hAnsi="Times New Roman" w:cs="Times New Roman"/>
          <w:bCs/>
          <w:sz w:val="24"/>
          <w:szCs w:val="24"/>
          <w:bdr w:val="none" w:sz="0" w:space="0" w:color="auto" w:frame="1"/>
          <w:lang w:eastAsia="zh-CN"/>
        </w:rPr>
        <w:t>словесное изложение, разъяснение и подтверждение какой-либо мысли</w:t>
      </w:r>
      <w:r w:rsidRPr="00B55D26">
        <w:rPr>
          <w:rFonts w:ascii="Times New Roman" w:hAnsi="Times New Roman" w:cs="Times New Roman"/>
          <w:sz w:val="24"/>
          <w:szCs w:val="24"/>
          <w:lang w:eastAsia="zh-CN"/>
        </w:rPr>
        <w:br/>
        <w:t>словесное изображение какого-либо явления действительности путем перечисления его характерных признаков</w:t>
      </w:r>
    </w:p>
    <w:p w:rsidR="00AB71D5" w:rsidRPr="00B55D26" w:rsidRDefault="00AB71D5" w:rsidP="00A92C09">
      <w:pPr>
        <w:numPr>
          <w:ilvl w:val="0"/>
          <w:numId w:val="14"/>
        </w:numPr>
        <w:shd w:val="clear" w:color="auto" w:fill="FFFFFF"/>
        <w:suppressAutoHyphens/>
        <w:spacing w:line="276" w:lineRule="auto"/>
        <w:ind w:left="0" w:firstLine="0"/>
        <w:contextualSpacing/>
        <w:jc w:val="left"/>
        <w:rPr>
          <w:rFonts w:ascii="Times New Roman" w:hAnsi="Times New Roman" w:cs="Times New Roman"/>
          <w:sz w:val="24"/>
          <w:szCs w:val="24"/>
          <w:lang w:eastAsia="zh-CN"/>
        </w:rPr>
      </w:pPr>
      <w:r w:rsidRPr="00B55D26">
        <w:rPr>
          <w:rFonts w:ascii="Times New Roman" w:hAnsi="Times New Roman" w:cs="Times New Roman"/>
          <w:i/>
          <w:sz w:val="24"/>
          <w:szCs w:val="24"/>
          <w:lang w:eastAsia="zh-CN"/>
        </w:rPr>
        <w:t>Отметьте правильный вариант написания и произнесения слова</w:t>
      </w:r>
    </w:p>
    <w:p w:rsidR="00AB71D5" w:rsidRPr="00B55D26" w:rsidRDefault="00AB71D5" w:rsidP="00B55D26">
      <w:pPr>
        <w:shd w:val="clear" w:color="auto" w:fill="FFFFFF"/>
        <w:spacing w:line="276" w:lineRule="auto"/>
        <w:ind w:left="709" w:firstLine="0"/>
        <w:contextualSpacing/>
        <w:jc w:val="left"/>
        <w:rPr>
          <w:rFonts w:ascii="Times New Roman" w:hAnsi="Times New Roman" w:cs="Times New Roman"/>
          <w:sz w:val="24"/>
          <w:szCs w:val="24"/>
          <w:lang w:eastAsia="zh-CN"/>
        </w:rPr>
      </w:pPr>
      <w:r w:rsidRPr="00B55D26">
        <w:rPr>
          <w:rFonts w:ascii="Times New Roman" w:hAnsi="Times New Roman" w:cs="Times New Roman"/>
          <w:bCs/>
          <w:sz w:val="24"/>
          <w:szCs w:val="24"/>
          <w:bdr w:val="none" w:sz="0" w:space="0" w:color="auto" w:frame="1"/>
          <w:lang w:eastAsia="zh-CN"/>
        </w:rPr>
        <w:t>юрисконсульт</w:t>
      </w:r>
      <w:r w:rsidRPr="00B55D26">
        <w:rPr>
          <w:rFonts w:ascii="Times New Roman" w:hAnsi="Times New Roman" w:cs="Times New Roman"/>
          <w:sz w:val="24"/>
          <w:szCs w:val="24"/>
          <w:lang w:eastAsia="zh-CN"/>
        </w:rPr>
        <w:br/>
      </w:r>
      <w:proofErr w:type="spellStart"/>
      <w:r w:rsidRPr="00B55D26">
        <w:rPr>
          <w:rFonts w:ascii="Times New Roman" w:hAnsi="Times New Roman" w:cs="Times New Roman"/>
          <w:sz w:val="24"/>
          <w:szCs w:val="24"/>
          <w:lang w:eastAsia="zh-CN"/>
        </w:rPr>
        <w:t>юристконсульт</w:t>
      </w:r>
      <w:proofErr w:type="spellEnd"/>
      <w:r w:rsidRPr="00B55D26">
        <w:rPr>
          <w:rFonts w:ascii="Times New Roman" w:hAnsi="Times New Roman" w:cs="Times New Roman"/>
          <w:sz w:val="24"/>
          <w:szCs w:val="24"/>
          <w:lang w:eastAsia="zh-CN"/>
        </w:rPr>
        <w:br/>
      </w:r>
      <w:proofErr w:type="spellStart"/>
      <w:r w:rsidRPr="00B55D26">
        <w:rPr>
          <w:rFonts w:ascii="Times New Roman" w:hAnsi="Times New Roman" w:cs="Times New Roman"/>
          <w:sz w:val="24"/>
          <w:szCs w:val="24"/>
          <w:lang w:eastAsia="zh-CN"/>
        </w:rPr>
        <w:t>инциндент</w:t>
      </w:r>
      <w:proofErr w:type="spellEnd"/>
      <w:r w:rsidRPr="00B55D26">
        <w:rPr>
          <w:rFonts w:ascii="Times New Roman" w:hAnsi="Times New Roman" w:cs="Times New Roman"/>
          <w:sz w:val="24"/>
          <w:szCs w:val="24"/>
          <w:lang w:eastAsia="zh-CN"/>
        </w:rPr>
        <w:br/>
      </w:r>
      <w:r w:rsidRPr="00B55D26">
        <w:rPr>
          <w:rFonts w:ascii="Times New Roman" w:hAnsi="Times New Roman" w:cs="Times New Roman"/>
          <w:bCs/>
          <w:sz w:val="24"/>
          <w:szCs w:val="24"/>
          <w:bdr w:val="none" w:sz="0" w:space="0" w:color="auto" w:frame="1"/>
          <w:lang w:eastAsia="zh-CN"/>
        </w:rPr>
        <w:t>инцидент</w:t>
      </w:r>
      <w:r w:rsidRPr="00B55D26">
        <w:rPr>
          <w:rFonts w:ascii="Times New Roman" w:hAnsi="Times New Roman" w:cs="Times New Roman"/>
          <w:sz w:val="24"/>
          <w:szCs w:val="24"/>
          <w:lang w:eastAsia="zh-CN"/>
        </w:rPr>
        <w:br/>
      </w:r>
      <w:proofErr w:type="spellStart"/>
      <w:r w:rsidRPr="00B55D26">
        <w:rPr>
          <w:rFonts w:ascii="Times New Roman" w:hAnsi="Times New Roman" w:cs="Times New Roman"/>
          <w:sz w:val="24"/>
          <w:szCs w:val="24"/>
          <w:lang w:eastAsia="zh-CN"/>
        </w:rPr>
        <w:t>компроментировать</w:t>
      </w:r>
      <w:proofErr w:type="spellEnd"/>
      <w:r w:rsidRPr="00B55D26">
        <w:rPr>
          <w:rFonts w:ascii="Times New Roman" w:hAnsi="Times New Roman" w:cs="Times New Roman"/>
          <w:sz w:val="24"/>
          <w:szCs w:val="24"/>
          <w:lang w:eastAsia="zh-CN"/>
        </w:rPr>
        <w:br/>
      </w:r>
      <w:r w:rsidRPr="00B55D26">
        <w:rPr>
          <w:rFonts w:ascii="Times New Roman" w:hAnsi="Times New Roman" w:cs="Times New Roman"/>
          <w:bCs/>
          <w:sz w:val="24"/>
          <w:szCs w:val="24"/>
          <w:bdr w:val="none" w:sz="0" w:space="0" w:color="auto" w:frame="1"/>
          <w:lang w:eastAsia="zh-CN"/>
        </w:rPr>
        <w:t>компрометировать</w:t>
      </w:r>
    </w:p>
    <w:p w:rsidR="00AB71D5" w:rsidRPr="00B55D26" w:rsidRDefault="00AB71D5" w:rsidP="00A92C09">
      <w:pPr>
        <w:numPr>
          <w:ilvl w:val="0"/>
          <w:numId w:val="14"/>
        </w:numPr>
        <w:shd w:val="clear" w:color="auto" w:fill="FFFFFF"/>
        <w:suppressAutoHyphens/>
        <w:spacing w:line="276" w:lineRule="auto"/>
        <w:ind w:left="0" w:firstLine="0"/>
        <w:contextualSpacing/>
        <w:jc w:val="left"/>
        <w:rPr>
          <w:rFonts w:ascii="Times New Roman" w:hAnsi="Times New Roman" w:cs="Times New Roman"/>
          <w:sz w:val="24"/>
          <w:szCs w:val="24"/>
          <w:lang w:eastAsia="zh-CN"/>
        </w:rPr>
      </w:pPr>
      <w:r w:rsidRPr="00B55D26">
        <w:rPr>
          <w:rFonts w:ascii="Times New Roman" w:hAnsi="Times New Roman" w:cs="Times New Roman"/>
          <w:i/>
          <w:sz w:val="24"/>
          <w:szCs w:val="24"/>
          <w:lang w:eastAsia="zh-CN"/>
        </w:rPr>
        <w:t>Диалог – это</w:t>
      </w:r>
      <w:r w:rsidRPr="00B55D26">
        <w:rPr>
          <w:rFonts w:ascii="Times New Roman" w:hAnsi="Times New Roman" w:cs="Times New Roman"/>
          <w:sz w:val="24"/>
          <w:szCs w:val="24"/>
          <w:lang w:eastAsia="zh-CN"/>
        </w:rPr>
        <w:t xml:space="preserve"> …</w:t>
      </w:r>
    </w:p>
    <w:p w:rsidR="00AB71D5" w:rsidRPr="00B55D26" w:rsidRDefault="00AB71D5" w:rsidP="00B55D26">
      <w:pPr>
        <w:shd w:val="clear" w:color="auto" w:fill="FFFFFF"/>
        <w:spacing w:line="276" w:lineRule="auto"/>
        <w:ind w:left="709" w:firstLine="0"/>
        <w:contextualSpacing/>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высказывание одного человека</w:t>
      </w:r>
      <w:r w:rsidRPr="00B55D26">
        <w:rPr>
          <w:rFonts w:ascii="Times New Roman" w:hAnsi="Times New Roman" w:cs="Times New Roman"/>
          <w:sz w:val="24"/>
          <w:szCs w:val="24"/>
          <w:lang w:eastAsia="zh-CN"/>
        </w:rPr>
        <w:br/>
      </w:r>
      <w:r w:rsidRPr="00B55D26">
        <w:rPr>
          <w:rFonts w:ascii="Times New Roman" w:hAnsi="Times New Roman" w:cs="Times New Roman"/>
          <w:bCs/>
          <w:sz w:val="24"/>
          <w:szCs w:val="24"/>
          <w:bdr w:val="none" w:sz="0" w:space="0" w:color="auto" w:frame="1"/>
          <w:lang w:eastAsia="zh-CN"/>
        </w:rPr>
        <w:t>беседа двух людей</w:t>
      </w:r>
      <w:r w:rsidRPr="00B55D26">
        <w:rPr>
          <w:rFonts w:ascii="Times New Roman" w:hAnsi="Times New Roman" w:cs="Times New Roman"/>
          <w:sz w:val="24"/>
          <w:szCs w:val="24"/>
          <w:lang w:eastAsia="zh-CN"/>
        </w:rPr>
        <w:br/>
        <w:t>разговор нескольких людей</w:t>
      </w:r>
    </w:p>
    <w:p w:rsidR="00AB71D5" w:rsidRPr="00B55D26" w:rsidRDefault="00AB71D5" w:rsidP="00A92C09">
      <w:pPr>
        <w:numPr>
          <w:ilvl w:val="0"/>
          <w:numId w:val="14"/>
        </w:numPr>
        <w:shd w:val="clear" w:color="auto" w:fill="FFFFFF"/>
        <w:suppressAutoHyphens/>
        <w:spacing w:line="276" w:lineRule="auto"/>
        <w:ind w:left="0" w:firstLine="0"/>
        <w:contextualSpacing/>
        <w:jc w:val="left"/>
        <w:rPr>
          <w:rFonts w:ascii="Times New Roman" w:hAnsi="Times New Roman" w:cs="Times New Roman"/>
          <w:sz w:val="24"/>
          <w:szCs w:val="24"/>
          <w:lang w:eastAsia="zh-CN"/>
        </w:rPr>
      </w:pPr>
      <w:r w:rsidRPr="00B55D26">
        <w:rPr>
          <w:rFonts w:ascii="Times New Roman" w:hAnsi="Times New Roman" w:cs="Times New Roman"/>
          <w:i/>
          <w:sz w:val="24"/>
          <w:szCs w:val="24"/>
          <w:lang w:eastAsia="zh-CN"/>
        </w:rPr>
        <w:t>… язык – форма общенародного языка, понимаемая говорящими на том или ином языке как образцовая</w:t>
      </w:r>
    </w:p>
    <w:p w:rsidR="00AB71D5" w:rsidRPr="00B55D26" w:rsidRDefault="00AB71D5" w:rsidP="00A92C09">
      <w:pPr>
        <w:numPr>
          <w:ilvl w:val="0"/>
          <w:numId w:val="14"/>
        </w:numPr>
        <w:shd w:val="clear" w:color="auto" w:fill="FFFFFF"/>
        <w:suppressAutoHyphens/>
        <w:spacing w:line="276" w:lineRule="auto"/>
        <w:ind w:left="0" w:firstLine="0"/>
        <w:contextualSpacing/>
        <w:rPr>
          <w:rFonts w:ascii="Times New Roman" w:hAnsi="Times New Roman" w:cs="Times New Roman"/>
          <w:sz w:val="24"/>
          <w:szCs w:val="24"/>
          <w:lang w:eastAsia="zh-CN"/>
        </w:rPr>
      </w:pPr>
      <w:proofErr w:type="spellStart"/>
      <w:r w:rsidRPr="00B55D26">
        <w:rPr>
          <w:rFonts w:ascii="Times New Roman" w:hAnsi="Times New Roman" w:cs="Times New Roman"/>
          <w:i/>
          <w:sz w:val="24"/>
          <w:szCs w:val="24"/>
          <w:lang w:eastAsia="zh-CN"/>
        </w:rPr>
        <w:t>Какомуиз</w:t>
      </w:r>
      <w:proofErr w:type="spellEnd"/>
      <w:r w:rsidRPr="00B55D26">
        <w:rPr>
          <w:rFonts w:ascii="Times New Roman" w:hAnsi="Times New Roman" w:cs="Times New Roman"/>
          <w:i/>
          <w:sz w:val="24"/>
          <w:szCs w:val="24"/>
          <w:lang w:eastAsia="zh-CN"/>
        </w:rPr>
        <w:t xml:space="preserve"> трех функциональных стилей (научный, публицистический, официально-деловой) соответствуют перечисленные жанры</w:t>
      </w:r>
      <w:r w:rsidRPr="00B55D26">
        <w:rPr>
          <w:rFonts w:ascii="Times New Roman" w:hAnsi="Times New Roman" w:cs="Times New Roman"/>
          <w:sz w:val="24"/>
          <w:szCs w:val="24"/>
          <w:lang w:eastAsia="zh-CN"/>
        </w:rPr>
        <w:t>:</w:t>
      </w:r>
    </w:p>
    <w:p w:rsidR="00AB71D5" w:rsidRPr="00B55D26" w:rsidRDefault="00AB71D5" w:rsidP="00B55D26">
      <w:pPr>
        <w:shd w:val="clear" w:color="auto" w:fill="FFFFFF"/>
        <w:spacing w:line="276" w:lineRule="auto"/>
        <w:ind w:left="709" w:firstLine="0"/>
        <w:contextualSpacing/>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 xml:space="preserve">интервью </w:t>
      </w:r>
      <w:r w:rsidRPr="00B55D26">
        <w:rPr>
          <w:rFonts w:ascii="Times New Roman" w:hAnsi="Times New Roman" w:cs="Times New Roman"/>
          <w:sz w:val="24"/>
          <w:szCs w:val="24"/>
          <w:lang w:eastAsia="zh-CN"/>
        </w:rPr>
        <w:br/>
        <w:t xml:space="preserve">монография </w:t>
      </w:r>
      <w:r w:rsidRPr="00B55D26">
        <w:rPr>
          <w:rFonts w:ascii="Times New Roman" w:hAnsi="Times New Roman" w:cs="Times New Roman"/>
          <w:sz w:val="24"/>
          <w:szCs w:val="24"/>
          <w:lang w:eastAsia="zh-CN"/>
        </w:rPr>
        <w:br/>
        <w:t xml:space="preserve">курсовая работа </w:t>
      </w:r>
      <w:r w:rsidRPr="00B55D26">
        <w:rPr>
          <w:rFonts w:ascii="Times New Roman" w:hAnsi="Times New Roman" w:cs="Times New Roman"/>
          <w:sz w:val="24"/>
          <w:szCs w:val="24"/>
          <w:lang w:eastAsia="zh-CN"/>
        </w:rPr>
        <w:br/>
        <w:t xml:space="preserve">нота протеста </w:t>
      </w:r>
      <w:r w:rsidRPr="00B55D26">
        <w:rPr>
          <w:rFonts w:ascii="Times New Roman" w:hAnsi="Times New Roman" w:cs="Times New Roman"/>
          <w:sz w:val="24"/>
          <w:szCs w:val="24"/>
          <w:lang w:eastAsia="zh-CN"/>
        </w:rPr>
        <w:br/>
        <w:t xml:space="preserve">конституция </w:t>
      </w:r>
      <w:r w:rsidRPr="00B55D26">
        <w:rPr>
          <w:rFonts w:ascii="Times New Roman" w:hAnsi="Times New Roman" w:cs="Times New Roman"/>
          <w:sz w:val="24"/>
          <w:szCs w:val="24"/>
          <w:lang w:eastAsia="zh-CN"/>
        </w:rPr>
        <w:br/>
        <w:t xml:space="preserve">эссе </w:t>
      </w:r>
      <w:r w:rsidRPr="00B55D26">
        <w:rPr>
          <w:rFonts w:ascii="Times New Roman" w:hAnsi="Times New Roman" w:cs="Times New Roman"/>
          <w:sz w:val="24"/>
          <w:szCs w:val="24"/>
          <w:lang w:eastAsia="zh-CN"/>
        </w:rPr>
        <w:br/>
        <w:t xml:space="preserve">реферат </w:t>
      </w:r>
      <w:r w:rsidRPr="00B55D26">
        <w:rPr>
          <w:rFonts w:ascii="Times New Roman" w:hAnsi="Times New Roman" w:cs="Times New Roman"/>
          <w:sz w:val="24"/>
          <w:szCs w:val="24"/>
          <w:lang w:eastAsia="zh-CN"/>
        </w:rPr>
        <w:br/>
        <w:t xml:space="preserve">служебная записка </w:t>
      </w:r>
    </w:p>
    <w:p w:rsidR="00AB71D5" w:rsidRPr="00B55D26" w:rsidRDefault="00AB71D5" w:rsidP="00A92C09">
      <w:pPr>
        <w:numPr>
          <w:ilvl w:val="0"/>
          <w:numId w:val="14"/>
        </w:numPr>
        <w:shd w:val="clear" w:color="auto" w:fill="FFFFFF"/>
        <w:suppressAutoHyphens/>
        <w:spacing w:line="276" w:lineRule="auto"/>
        <w:ind w:left="0" w:firstLine="0"/>
        <w:contextualSpacing/>
        <w:rPr>
          <w:rFonts w:ascii="Times New Roman" w:hAnsi="Times New Roman" w:cs="Times New Roman"/>
          <w:sz w:val="24"/>
          <w:szCs w:val="24"/>
          <w:lang w:eastAsia="zh-CN"/>
        </w:rPr>
      </w:pPr>
      <w:r w:rsidRPr="00B55D26">
        <w:rPr>
          <w:rFonts w:ascii="Times New Roman" w:hAnsi="Times New Roman" w:cs="Times New Roman"/>
          <w:i/>
          <w:sz w:val="24"/>
          <w:szCs w:val="24"/>
          <w:lang w:eastAsia="zh-CN"/>
        </w:rPr>
        <w:t>Каким из перечисленных стилей (научный, публицистический, официально-деловой, разговорно-бытовой, художественный) соответствуют приведенные ниже тексты?</w:t>
      </w:r>
    </w:p>
    <w:p w:rsidR="00AB71D5" w:rsidRPr="00B55D26" w:rsidRDefault="00AB71D5" w:rsidP="00B55D26">
      <w:pPr>
        <w:shd w:val="clear" w:color="auto" w:fill="FFFFFF"/>
        <w:spacing w:line="276" w:lineRule="auto"/>
        <w:ind w:left="709" w:firstLine="0"/>
        <w:contextualSpacing/>
        <w:rPr>
          <w:rFonts w:ascii="Times New Roman" w:hAnsi="Times New Roman" w:cs="Times New Roman"/>
          <w:sz w:val="24"/>
          <w:szCs w:val="24"/>
          <w:lang w:eastAsia="zh-CN"/>
        </w:rPr>
      </w:pPr>
      <w:r w:rsidRPr="00B55D26">
        <w:rPr>
          <w:rFonts w:ascii="Times New Roman" w:hAnsi="Times New Roman" w:cs="Times New Roman"/>
          <w:sz w:val="24"/>
          <w:szCs w:val="24"/>
          <w:lang w:eastAsia="zh-CN"/>
        </w:rPr>
        <w:t xml:space="preserve">Гроза — атмосферное явление, заключающееся в электрических разрядах между так называемыми кучево-дождевыми (грозовыми) облаками или между облаками и земной поверхностью, а также находящимися над ней предметами. Эти разряды — молнии сопровождаются осадками в виде ливня, иногда с градом и сильным ветром (иногда до шквала). </w:t>
      </w:r>
    </w:p>
    <w:p w:rsidR="00AB71D5" w:rsidRPr="00B55D26" w:rsidRDefault="00AB71D5" w:rsidP="00B55D26">
      <w:pPr>
        <w:shd w:val="clear" w:color="auto" w:fill="FFFFFF"/>
        <w:spacing w:line="276" w:lineRule="auto"/>
        <w:ind w:left="709" w:firstLine="0"/>
        <w:contextualSpacing/>
        <w:rPr>
          <w:rFonts w:ascii="Times New Roman" w:hAnsi="Times New Roman" w:cs="Times New Roman"/>
          <w:sz w:val="24"/>
          <w:szCs w:val="24"/>
          <w:lang w:eastAsia="zh-CN"/>
        </w:rPr>
      </w:pPr>
      <w:r w:rsidRPr="00B55D26">
        <w:rPr>
          <w:rFonts w:ascii="Times New Roman" w:hAnsi="Times New Roman" w:cs="Times New Roman"/>
          <w:sz w:val="24"/>
          <w:szCs w:val="24"/>
          <w:lang w:eastAsia="zh-CN"/>
        </w:rPr>
        <w:br/>
        <w:t xml:space="preserve">Как передает наш корреспондент, вчера над центральными районами Пензенской области прошла небывалой силы гроза. В ряде мест были повалены телеграфные столбы, порваны провода, с корнем вырваны столетние деревья. В двух деревнях возникли пожары в результате удара молнии. К этому прибавилось еще одно стихийное бедствие: ливневый дождь вызвал сильное наводнение. </w:t>
      </w:r>
    </w:p>
    <w:p w:rsidR="00AB71D5" w:rsidRPr="00B55D26" w:rsidRDefault="00AB71D5" w:rsidP="00B55D26">
      <w:pPr>
        <w:shd w:val="clear" w:color="auto" w:fill="FFFFFF"/>
        <w:spacing w:line="276" w:lineRule="auto"/>
        <w:ind w:left="709" w:firstLine="0"/>
        <w:contextualSpacing/>
        <w:rPr>
          <w:rFonts w:ascii="Times New Roman" w:hAnsi="Times New Roman" w:cs="Times New Roman"/>
          <w:sz w:val="24"/>
          <w:szCs w:val="24"/>
          <w:lang w:eastAsia="zh-CN"/>
        </w:rPr>
      </w:pPr>
    </w:p>
    <w:p w:rsidR="00AB71D5" w:rsidRPr="00B55D26" w:rsidRDefault="00AB71D5" w:rsidP="00B55D26">
      <w:pPr>
        <w:shd w:val="clear" w:color="auto" w:fill="FFFFFF"/>
        <w:spacing w:line="276" w:lineRule="auto"/>
        <w:ind w:left="709" w:firstLine="0"/>
        <w:contextualSpacing/>
        <w:rPr>
          <w:rFonts w:ascii="Times New Roman" w:hAnsi="Times New Roman" w:cs="Times New Roman"/>
          <w:sz w:val="24"/>
          <w:szCs w:val="24"/>
          <w:lang w:eastAsia="zh-CN"/>
        </w:rPr>
      </w:pPr>
      <w:r w:rsidRPr="00B55D26">
        <w:rPr>
          <w:rFonts w:ascii="Times New Roman" w:hAnsi="Times New Roman" w:cs="Times New Roman"/>
          <w:sz w:val="24"/>
          <w:szCs w:val="24"/>
          <w:lang w:eastAsia="zh-CN"/>
        </w:rPr>
        <w:t xml:space="preserve">Доводим до Вашего сведения, что вчера после полуночи над районным центром — городом Нижний Ломов и прилегающей к нему сельской местностью пронеслась сильная гроза, продолжавшаяся около получаса. Скорость ветра достигала 30—35 метров в секунду. Причинен значительный материальный ущерб жителям деревень Ивановка, </w:t>
      </w:r>
      <w:proofErr w:type="spellStart"/>
      <w:r w:rsidRPr="00B55D26">
        <w:rPr>
          <w:rFonts w:ascii="Times New Roman" w:hAnsi="Times New Roman" w:cs="Times New Roman"/>
          <w:sz w:val="24"/>
          <w:szCs w:val="24"/>
          <w:lang w:eastAsia="zh-CN"/>
        </w:rPr>
        <w:t>Щепялово</w:t>
      </w:r>
      <w:proofErr w:type="spellEnd"/>
      <w:r w:rsidRPr="00B55D26">
        <w:rPr>
          <w:rFonts w:ascii="Times New Roman" w:hAnsi="Times New Roman" w:cs="Times New Roman"/>
          <w:sz w:val="24"/>
          <w:szCs w:val="24"/>
          <w:lang w:eastAsia="zh-CN"/>
        </w:rPr>
        <w:t xml:space="preserve"> и Вязники, исчисляемый, по предварительным данным, в сотни тысяч рублей. Имели место пожары, возникшие вследствие удара молнии. Человеческих жертв нет. Образована специальная комиссия для выяснения размеров причиненного стихийным бедствием ущерба и оказания помощи пострадавшему местному населению. О принятых мерах будет незамедлительно доложено.  </w:t>
      </w:r>
    </w:p>
    <w:p w:rsidR="00AB71D5" w:rsidRPr="00B55D26" w:rsidRDefault="00AB71D5" w:rsidP="00B55D26">
      <w:pPr>
        <w:shd w:val="clear" w:color="auto" w:fill="FFFFFF"/>
        <w:spacing w:line="276" w:lineRule="auto"/>
        <w:ind w:left="709" w:firstLine="0"/>
        <w:contextualSpacing/>
        <w:rPr>
          <w:rFonts w:ascii="Times New Roman" w:hAnsi="Times New Roman" w:cs="Times New Roman"/>
          <w:sz w:val="24"/>
          <w:szCs w:val="24"/>
          <w:lang w:eastAsia="zh-CN"/>
        </w:rPr>
      </w:pPr>
      <w:r w:rsidRPr="00B55D26">
        <w:rPr>
          <w:rFonts w:ascii="Times New Roman" w:hAnsi="Times New Roman" w:cs="Times New Roman"/>
          <w:sz w:val="24"/>
          <w:szCs w:val="24"/>
          <w:lang w:eastAsia="zh-CN"/>
        </w:rPr>
        <w:br/>
        <w:t xml:space="preserve">Ты не поверишь, какая гроза прошла вчера над нами! Я человек не робкого десятка, и то испугался насмерть. Сначала все было тихо, нормально, я уже собирался было лечь, да вдруг как сверкнет молния, бабахнет гром! И с такой силищей, что весь ваш домишко задрожал. Я уже подумал, не разломалось ли небо над нами на куски, которые вот-вот обрушатся на мою несчастную голову. А потом разверзлись хляби небесные… В придачу ко всему наша безобидная речушка вздулась, распухла и ну заливать своей мутной водицей все вокруг. А совсем рядом, что называется — рукой подать, загорелась школа. И стар и млад — все </w:t>
      </w:r>
      <w:proofErr w:type="spellStart"/>
      <w:r w:rsidRPr="00B55D26">
        <w:rPr>
          <w:rFonts w:ascii="Times New Roman" w:hAnsi="Times New Roman" w:cs="Times New Roman"/>
          <w:sz w:val="24"/>
          <w:szCs w:val="24"/>
          <w:lang w:eastAsia="zh-CN"/>
        </w:rPr>
        <w:t>повысыпали</w:t>
      </w:r>
      <w:proofErr w:type="spellEnd"/>
      <w:r w:rsidRPr="00B55D26">
        <w:rPr>
          <w:rFonts w:ascii="Times New Roman" w:hAnsi="Times New Roman" w:cs="Times New Roman"/>
          <w:sz w:val="24"/>
          <w:szCs w:val="24"/>
          <w:lang w:eastAsia="zh-CN"/>
        </w:rPr>
        <w:t xml:space="preserve"> из изб, толкутся, орут, скотина ревет — вот страсти какие! Здорово я перепугался в тот час, да, слава Богу, все скоро кончилось. </w:t>
      </w:r>
    </w:p>
    <w:p w:rsidR="00AB71D5" w:rsidRPr="00B55D26" w:rsidRDefault="00AB71D5" w:rsidP="00B55D26">
      <w:pPr>
        <w:shd w:val="clear" w:color="auto" w:fill="FFFFFF"/>
        <w:spacing w:line="276" w:lineRule="auto"/>
        <w:ind w:left="709" w:firstLine="0"/>
        <w:contextualSpacing/>
        <w:rPr>
          <w:rFonts w:ascii="Times New Roman" w:hAnsi="Times New Roman" w:cs="Times New Roman"/>
          <w:sz w:val="24"/>
          <w:szCs w:val="24"/>
          <w:lang w:eastAsia="zh-CN"/>
        </w:rPr>
      </w:pPr>
      <w:r w:rsidRPr="00B55D26">
        <w:rPr>
          <w:rFonts w:ascii="Times New Roman" w:hAnsi="Times New Roman" w:cs="Times New Roman"/>
          <w:sz w:val="24"/>
          <w:szCs w:val="24"/>
          <w:lang w:eastAsia="zh-CN"/>
        </w:rPr>
        <w:br/>
        <w:t xml:space="preserve">Между далью и правым горизонтом мигнула молния, и так ярко, что осветила часть степи и место, где ясное небо граничило с чернотой. Страшная туча надвигалась не спеша, сплошной массой; на ее краю висели большие, черные лохмотья; точно такие же лохмотья, давя друг друга, громоздились на правом и на левом горизонте. Этот оборванный, разлохмаченный вид тучи придавал ей какое-то пьяное, </w:t>
      </w:r>
      <w:proofErr w:type="spellStart"/>
      <w:r w:rsidRPr="00B55D26">
        <w:rPr>
          <w:rFonts w:ascii="Times New Roman" w:hAnsi="Times New Roman" w:cs="Times New Roman"/>
          <w:sz w:val="24"/>
          <w:szCs w:val="24"/>
          <w:lang w:eastAsia="zh-CN"/>
        </w:rPr>
        <w:t>озорническое</w:t>
      </w:r>
      <w:proofErr w:type="spellEnd"/>
      <w:r w:rsidRPr="00B55D26">
        <w:rPr>
          <w:rFonts w:ascii="Times New Roman" w:hAnsi="Times New Roman" w:cs="Times New Roman"/>
          <w:sz w:val="24"/>
          <w:szCs w:val="24"/>
          <w:lang w:eastAsia="zh-CN"/>
        </w:rPr>
        <w:t xml:space="preserve"> выражение. Явственно и не глухо проворчал гром. Егорушка перекрестился и стал быстро надевать пальто. (…) </w:t>
      </w:r>
    </w:p>
    <w:p w:rsidR="00AB71D5" w:rsidRPr="00B55D26" w:rsidRDefault="00AB71D5" w:rsidP="00A92C09">
      <w:pPr>
        <w:numPr>
          <w:ilvl w:val="0"/>
          <w:numId w:val="14"/>
        </w:numPr>
        <w:shd w:val="clear" w:color="auto" w:fill="FFFFFF"/>
        <w:suppressAutoHyphens/>
        <w:spacing w:line="276" w:lineRule="auto"/>
        <w:ind w:left="0" w:firstLine="0"/>
        <w:contextualSpacing/>
        <w:jc w:val="left"/>
        <w:rPr>
          <w:rFonts w:ascii="Times New Roman" w:hAnsi="Times New Roman" w:cs="Times New Roman"/>
          <w:sz w:val="24"/>
          <w:szCs w:val="24"/>
          <w:lang w:eastAsia="zh-CN"/>
        </w:rPr>
      </w:pPr>
      <w:r w:rsidRPr="00B55D26">
        <w:rPr>
          <w:rFonts w:ascii="Times New Roman" w:hAnsi="Times New Roman" w:cs="Times New Roman"/>
          <w:i/>
          <w:sz w:val="24"/>
          <w:szCs w:val="24"/>
          <w:lang w:eastAsia="zh-CN"/>
        </w:rPr>
        <w:t>Отметьте правильный вариант написания и произнесения слова</w:t>
      </w:r>
    </w:p>
    <w:p w:rsidR="00AB71D5" w:rsidRPr="00B55D26" w:rsidRDefault="00AB71D5" w:rsidP="00B55D26">
      <w:pPr>
        <w:shd w:val="clear" w:color="auto" w:fill="FFFFFF"/>
        <w:spacing w:line="276" w:lineRule="auto"/>
        <w:ind w:left="709" w:firstLine="0"/>
        <w:contextualSpacing/>
        <w:jc w:val="left"/>
        <w:rPr>
          <w:rFonts w:ascii="Times New Roman" w:hAnsi="Times New Roman" w:cs="Times New Roman"/>
          <w:sz w:val="24"/>
          <w:szCs w:val="24"/>
          <w:lang w:eastAsia="zh-CN"/>
        </w:rPr>
      </w:pPr>
      <w:proofErr w:type="spellStart"/>
      <w:r w:rsidRPr="00B55D26">
        <w:rPr>
          <w:rFonts w:ascii="Times New Roman" w:hAnsi="Times New Roman" w:cs="Times New Roman"/>
          <w:sz w:val="24"/>
          <w:szCs w:val="24"/>
          <w:lang w:eastAsia="zh-CN"/>
        </w:rPr>
        <w:t>индивидум</w:t>
      </w:r>
      <w:proofErr w:type="spellEnd"/>
      <w:r w:rsidRPr="00B55D26">
        <w:rPr>
          <w:rFonts w:ascii="Times New Roman" w:hAnsi="Times New Roman" w:cs="Times New Roman"/>
          <w:sz w:val="24"/>
          <w:szCs w:val="24"/>
          <w:lang w:eastAsia="zh-CN"/>
        </w:rPr>
        <w:br/>
      </w:r>
      <w:r w:rsidRPr="00B55D26">
        <w:rPr>
          <w:rFonts w:ascii="Times New Roman" w:hAnsi="Times New Roman" w:cs="Times New Roman"/>
          <w:bCs/>
          <w:sz w:val="24"/>
          <w:szCs w:val="24"/>
          <w:bdr w:val="none" w:sz="0" w:space="0" w:color="auto" w:frame="1"/>
          <w:lang w:eastAsia="zh-CN"/>
        </w:rPr>
        <w:t>индивидуум </w:t>
      </w:r>
      <w:r w:rsidRPr="00B55D26">
        <w:rPr>
          <w:rFonts w:ascii="Times New Roman" w:hAnsi="Times New Roman" w:cs="Times New Roman"/>
          <w:sz w:val="24"/>
          <w:szCs w:val="24"/>
          <w:lang w:eastAsia="zh-CN"/>
        </w:rPr>
        <w:br/>
      </w:r>
      <w:proofErr w:type="spellStart"/>
      <w:r w:rsidRPr="00B55D26">
        <w:rPr>
          <w:rFonts w:ascii="Times New Roman" w:hAnsi="Times New Roman" w:cs="Times New Roman"/>
          <w:sz w:val="24"/>
          <w:szCs w:val="24"/>
          <w:lang w:eastAsia="zh-CN"/>
        </w:rPr>
        <w:t>комфорка</w:t>
      </w:r>
      <w:proofErr w:type="spellEnd"/>
      <w:r w:rsidRPr="00B55D26">
        <w:rPr>
          <w:rFonts w:ascii="Times New Roman" w:hAnsi="Times New Roman" w:cs="Times New Roman"/>
          <w:sz w:val="24"/>
          <w:szCs w:val="24"/>
          <w:lang w:eastAsia="zh-CN"/>
        </w:rPr>
        <w:br/>
      </w:r>
      <w:r w:rsidRPr="00B55D26">
        <w:rPr>
          <w:rFonts w:ascii="Times New Roman" w:hAnsi="Times New Roman" w:cs="Times New Roman"/>
          <w:bCs/>
          <w:sz w:val="24"/>
          <w:szCs w:val="24"/>
          <w:bdr w:val="none" w:sz="0" w:space="0" w:color="auto" w:frame="1"/>
          <w:lang w:eastAsia="zh-CN"/>
        </w:rPr>
        <w:t>конфорка</w:t>
      </w:r>
      <w:r w:rsidRPr="00B55D26">
        <w:rPr>
          <w:rFonts w:ascii="Times New Roman" w:hAnsi="Times New Roman" w:cs="Times New Roman"/>
          <w:sz w:val="24"/>
          <w:szCs w:val="24"/>
          <w:lang w:eastAsia="zh-CN"/>
        </w:rPr>
        <w:br/>
      </w:r>
      <w:proofErr w:type="spellStart"/>
      <w:r w:rsidRPr="00B55D26">
        <w:rPr>
          <w:rFonts w:ascii="Times New Roman" w:hAnsi="Times New Roman" w:cs="Times New Roman"/>
          <w:sz w:val="24"/>
          <w:szCs w:val="24"/>
          <w:lang w:eastAsia="zh-CN"/>
        </w:rPr>
        <w:t>скурпулезный</w:t>
      </w:r>
      <w:proofErr w:type="spellEnd"/>
      <w:r w:rsidRPr="00B55D26">
        <w:rPr>
          <w:rFonts w:ascii="Times New Roman" w:hAnsi="Times New Roman" w:cs="Times New Roman"/>
          <w:sz w:val="24"/>
          <w:szCs w:val="24"/>
          <w:lang w:eastAsia="zh-CN"/>
        </w:rPr>
        <w:br/>
      </w:r>
      <w:r w:rsidRPr="00B55D26">
        <w:rPr>
          <w:rFonts w:ascii="Times New Roman" w:hAnsi="Times New Roman" w:cs="Times New Roman"/>
          <w:bCs/>
          <w:sz w:val="24"/>
          <w:szCs w:val="24"/>
          <w:bdr w:val="none" w:sz="0" w:space="0" w:color="auto" w:frame="1"/>
          <w:lang w:eastAsia="zh-CN"/>
        </w:rPr>
        <w:t>скрупулезный</w:t>
      </w:r>
    </w:p>
    <w:p w:rsidR="00AB71D5" w:rsidRPr="00B55D26" w:rsidRDefault="00AB71D5" w:rsidP="00A92C09">
      <w:pPr>
        <w:numPr>
          <w:ilvl w:val="0"/>
          <w:numId w:val="14"/>
        </w:numPr>
        <w:shd w:val="clear" w:color="auto" w:fill="FFFFFF"/>
        <w:suppressAutoHyphens/>
        <w:spacing w:line="276" w:lineRule="auto"/>
        <w:ind w:left="0" w:firstLine="0"/>
        <w:contextualSpacing/>
        <w:jc w:val="left"/>
        <w:rPr>
          <w:rFonts w:ascii="Times New Roman" w:hAnsi="Times New Roman" w:cs="Times New Roman"/>
          <w:sz w:val="24"/>
          <w:szCs w:val="24"/>
          <w:lang w:eastAsia="zh-CN"/>
        </w:rPr>
      </w:pPr>
      <w:r w:rsidRPr="00B55D26">
        <w:rPr>
          <w:rFonts w:ascii="Times New Roman" w:hAnsi="Times New Roman" w:cs="Times New Roman"/>
          <w:i/>
          <w:sz w:val="24"/>
          <w:szCs w:val="24"/>
          <w:lang w:eastAsia="zh-CN"/>
        </w:rPr>
        <w:t>Найдите плеоназмы</w:t>
      </w:r>
      <w:r w:rsidRPr="00B55D26">
        <w:rPr>
          <w:rFonts w:ascii="Times New Roman" w:hAnsi="Times New Roman" w:cs="Times New Roman"/>
          <w:sz w:val="24"/>
          <w:szCs w:val="24"/>
          <w:lang w:eastAsia="zh-CN"/>
        </w:rPr>
        <w:t>: Наш завод должен выпускать высококачественную и дешевую по стоимости продукцию</w:t>
      </w:r>
    </w:p>
    <w:p w:rsidR="00AB71D5" w:rsidRPr="00B55D26" w:rsidRDefault="00AB71D5" w:rsidP="00A92C09">
      <w:pPr>
        <w:numPr>
          <w:ilvl w:val="0"/>
          <w:numId w:val="14"/>
        </w:numPr>
        <w:shd w:val="clear" w:color="auto" w:fill="FFFFFF"/>
        <w:suppressAutoHyphens/>
        <w:spacing w:line="276" w:lineRule="auto"/>
        <w:ind w:left="0" w:firstLine="0"/>
        <w:contextualSpacing/>
        <w:jc w:val="left"/>
        <w:rPr>
          <w:rFonts w:ascii="Times New Roman" w:hAnsi="Times New Roman" w:cs="Times New Roman"/>
          <w:sz w:val="24"/>
          <w:szCs w:val="24"/>
          <w:lang w:eastAsia="zh-CN"/>
        </w:rPr>
      </w:pPr>
      <w:r w:rsidRPr="00B55D26">
        <w:rPr>
          <w:rFonts w:ascii="Times New Roman" w:hAnsi="Times New Roman" w:cs="Times New Roman"/>
          <w:i/>
          <w:sz w:val="24"/>
          <w:szCs w:val="24"/>
          <w:lang w:eastAsia="zh-CN"/>
        </w:rPr>
        <w:t>Невербальные сигналы, свидетельствующие о готовности вашего собеседника к общению</w:t>
      </w:r>
    </w:p>
    <w:p w:rsidR="00AB71D5" w:rsidRPr="00B55D26" w:rsidRDefault="00AB71D5" w:rsidP="00B55D26">
      <w:pPr>
        <w:shd w:val="clear" w:color="auto" w:fill="FFFFFF"/>
        <w:spacing w:line="276" w:lineRule="auto"/>
        <w:ind w:left="709" w:firstLine="0"/>
        <w:contextualSpacing/>
        <w:jc w:val="left"/>
        <w:rPr>
          <w:rFonts w:ascii="Times New Roman" w:hAnsi="Times New Roman" w:cs="Times New Roman"/>
          <w:sz w:val="24"/>
          <w:szCs w:val="24"/>
          <w:lang w:eastAsia="zh-CN"/>
        </w:rPr>
      </w:pPr>
      <w:r w:rsidRPr="00B55D26">
        <w:rPr>
          <w:rFonts w:ascii="Times New Roman" w:hAnsi="Times New Roman" w:cs="Times New Roman"/>
          <w:sz w:val="24"/>
          <w:szCs w:val="24"/>
          <w:lang w:eastAsia="zh-CN"/>
        </w:rPr>
        <w:t>закрытая поза</w:t>
      </w:r>
      <w:r w:rsidRPr="00B55D26">
        <w:rPr>
          <w:rFonts w:ascii="Times New Roman" w:hAnsi="Times New Roman" w:cs="Times New Roman"/>
          <w:sz w:val="24"/>
          <w:szCs w:val="24"/>
          <w:lang w:eastAsia="zh-CN"/>
        </w:rPr>
        <w:br/>
      </w:r>
      <w:r w:rsidRPr="00B55D26">
        <w:rPr>
          <w:rFonts w:ascii="Times New Roman" w:hAnsi="Times New Roman" w:cs="Times New Roman"/>
          <w:bCs/>
          <w:sz w:val="24"/>
          <w:szCs w:val="24"/>
          <w:bdr w:val="none" w:sz="0" w:space="0" w:color="auto" w:frame="1"/>
          <w:lang w:eastAsia="zh-CN"/>
        </w:rPr>
        <w:t>открытая поза</w:t>
      </w:r>
      <w:r w:rsidRPr="00B55D26">
        <w:rPr>
          <w:rFonts w:ascii="Times New Roman" w:hAnsi="Times New Roman" w:cs="Times New Roman"/>
          <w:sz w:val="24"/>
          <w:szCs w:val="24"/>
          <w:lang w:eastAsia="zh-CN"/>
        </w:rPr>
        <w:br/>
        <w:t>суженые зрачки глаз</w:t>
      </w:r>
      <w:r w:rsidRPr="00B55D26">
        <w:rPr>
          <w:rFonts w:ascii="Times New Roman" w:hAnsi="Times New Roman" w:cs="Times New Roman"/>
          <w:sz w:val="24"/>
          <w:szCs w:val="24"/>
          <w:lang w:eastAsia="zh-CN"/>
        </w:rPr>
        <w:br/>
      </w:r>
      <w:r w:rsidRPr="00B55D26">
        <w:rPr>
          <w:rFonts w:ascii="Times New Roman" w:hAnsi="Times New Roman" w:cs="Times New Roman"/>
          <w:bCs/>
          <w:sz w:val="24"/>
          <w:szCs w:val="24"/>
          <w:bdr w:val="none" w:sz="0" w:space="0" w:color="auto" w:frame="1"/>
          <w:lang w:eastAsia="zh-CN"/>
        </w:rPr>
        <w:t>поворот тела и носка ноги в вашем направлении</w:t>
      </w:r>
      <w:r w:rsidRPr="00B55D26">
        <w:rPr>
          <w:rFonts w:ascii="Times New Roman" w:hAnsi="Times New Roman" w:cs="Times New Roman"/>
          <w:sz w:val="24"/>
          <w:szCs w:val="24"/>
          <w:lang w:eastAsia="zh-CN"/>
        </w:rPr>
        <w:br/>
        <w:t>поворот тела и носка ноги в сторону от вас</w:t>
      </w:r>
    </w:p>
    <w:p w:rsidR="00B514CA" w:rsidRDefault="00B514CA" w:rsidP="00B55D26">
      <w:pPr>
        <w:widowControl w:val="0"/>
        <w:suppressAutoHyphens/>
        <w:overflowPunct w:val="0"/>
        <w:autoSpaceDE w:val="0"/>
        <w:autoSpaceDN w:val="0"/>
        <w:ind w:firstLine="0"/>
        <w:contextualSpacing/>
        <w:jc w:val="left"/>
        <w:rPr>
          <w:rFonts w:ascii="Times New Roman" w:eastAsia="Times New Roman" w:hAnsi="Times New Roman" w:cs="Times New Roman"/>
          <w:color w:val="000000" w:themeColor="text1"/>
          <w:kern w:val="3"/>
          <w:sz w:val="24"/>
          <w:szCs w:val="24"/>
          <w:lang w:eastAsia="ru-RU"/>
        </w:rPr>
      </w:pPr>
    </w:p>
    <w:p w:rsidR="00B55D26" w:rsidRPr="001B0FDF" w:rsidRDefault="00B55D26" w:rsidP="00B55D26">
      <w:pPr>
        <w:ind w:firstLine="567"/>
        <w:jc w:val="center"/>
        <w:rPr>
          <w:rFonts w:ascii="Times New Roman" w:hAnsi="Times New Roman" w:cs="Times New Roman"/>
          <w:b/>
          <w:i/>
          <w:sz w:val="24"/>
        </w:rPr>
      </w:pPr>
      <w:r w:rsidRPr="001B0FDF">
        <w:rPr>
          <w:rFonts w:ascii="Times New Roman" w:hAnsi="Times New Roman" w:cs="Times New Roman"/>
          <w:b/>
          <w:i/>
          <w:sz w:val="24"/>
        </w:rPr>
        <w:lastRenderedPageBreak/>
        <w:t>Шкала оценивания</w:t>
      </w:r>
    </w:p>
    <w:p w:rsidR="00B55D26" w:rsidRPr="00C5100E" w:rsidRDefault="00B55D26" w:rsidP="00B55D26">
      <w:pPr>
        <w:ind w:firstLine="567"/>
        <w:rPr>
          <w:rFonts w:ascii="Times New Roman" w:hAnsi="Times New Roman" w:cs="Times New Roman"/>
          <w:bCs/>
          <w:color w:val="000000"/>
          <w:sz w:val="24"/>
          <w:szCs w:val="24"/>
        </w:rPr>
      </w:pPr>
      <w:r w:rsidRPr="00C5100E">
        <w:rPr>
          <w:rFonts w:ascii="Times New Roman" w:hAnsi="Times New Roman" w:cs="Times New Roman"/>
          <w:bCs/>
          <w:color w:val="000000"/>
          <w:sz w:val="24"/>
          <w:szCs w:val="24"/>
        </w:rPr>
        <w:t xml:space="preserve">Оценка результатов производится на основе </w:t>
      </w:r>
      <w:proofErr w:type="spellStart"/>
      <w:r w:rsidRPr="00C5100E">
        <w:rPr>
          <w:rFonts w:ascii="Times New Roman" w:hAnsi="Times New Roman" w:cs="Times New Roman"/>
          <w:bCs/>
          <w:color w:val="000000"/>
          <w:sz w:val="24"/>
          <w:szCs w:val="24"/>
        </w:rPr>
        <w:t>балльно</w:t>
      </w:r>
      <w:proofErr w:type="spellEnd"/>
      <w:r w:rsidRPr="00C5100E">
        <w:rPr>
          <w:rFonts w:ascii="Times New Roman" w:hAnsi="Times New Roman" w:cs="Times New Roman"/>
          <w:bCs/>
          <w:color w:val="000000"/>
          <w:sz w:val="24"/>
          <w:szCs w:val="24"/>
        </w:rPr>
        <w:t>-рейтинговой системы (БРС). Использование БРС осуществляется</w:t>
      </w:r>
      <w:r>
        <w:rPr>
          <w:rFonts w:ascii="Times New Roman" w:hAnsi="Times New Roman" w:cs="Times New Roman"/>
          <w:bCs/>
          <w:color w:val="000000"/>
          <w:sz w:val="24"/>
          <w:szCs w:val="24"/>
        </w:rPr>
        <w:t xml:space="preserve"> в соответствии с приказом от 06 сентября 2019 г. №306</w:t>
      </w:r>
      <w:r w:rsidRPr="00C5100E">
        <w:rPr>
          <w:rFonts w:ascii="Times New Roman" w:hAnsi="Times New Roman" w:cs="Times New Roman"/>
          <w:bCs/>
          <w:color w:val="000000"/>
          <w:sz w:val="24"/>
          <w:szCs w:val="24"/>
        </w:rPr>
        <w:t xml:space="preserve"> «О применении </w:t>
      </w:r>
      <w:proofErr w:type="spellStart"/>
      <w:r w:rsidRPr="00C5100E">
        <w:rPr>
          <w:rFonts w:ascii="Times New Roman" w:hAnsi="Times New Roman" w:cs="Times New Roman"/>
          <w:bCs/>
          <w:color w:val="000000"/>
          <w:sz w:val="24"/>
          <w:szCs w:val="24"/>
        </w:rPr>
        <w:t>балльно</w:t>
      </w:r>
      <w:proofErr w:type="spellEnd"/>
      <w:r w:rsidRPr="00C5100E">
        <w:rPr>
          <w:rFonts w:ascii="Times New Roman" w:hAnsi="Times New Roman" w:cs="Times New Roman"/>
          <w:bCs/>
          <w:color w:val="000000"/>
          <w:sz w:val="24"/>
          <w:szCs w:val="24"/>
        </w:rPr>
        <w:t>-рейтинговой</w:t>
      </w:r>
      <w:r>
        <w:rPr>
          <w:rFonts w:ascii="Times New Roman" w:hAnsi="Times New Roman" w:cs="Times New Roman"/>
          <w:bCs/>
          <w:color w:val="000000"/>
          <w:sz w:val="24"/>
          <w:szCs w:val="24"/>
        </w:rPr>
        <w:t xml:space="preserve"> системы оценки знаний обучающихся</w:t>
      </w:r>
      <w:r w:rsidRPr="00C5100E">
        <w:rPr>
          <w:rFonts w:ascii="Times New Roman" w:hAnsi="Times New Roman" w:cs="Times New Roman"/>
          <w:bCs/>
          <w:color w:val="000000"/>
          <w:sz w:val="24"/>
          <w:szCs w:val="24"/>
        </w:rPr>
        <w:t>». БРС по дисциплине отражена в схеме расчетов рейтинговых баллов (далее – схема расчетов).</w:t>
      </w:r>
    </w:p>
    <w:p w:rsidR="00B55D26" w:rsidRDefault="00B55D26" w:rsidP="00B55D26">
      <w:pPr>
        <w:ind w:firstLine="567"/>
        <w:rPr>
          <w:rFonts w:ascii="Times New Roman" w:hAnsi="Times New Roman" w:cs="Times New Roman"/>
          <w:bCs/>
          <w:color w:val="000000"/>
          <w:sz w:val="24"/>
          <w:szCs w:val="24"/>
        </w:rPr>
      </w:pPr>
      <w:r>
        <w:rPr>
          <w:rFonts w:ascii="Times New Roman" w:hAnsi="Times New Roman" w:cs="Times New Roman"/>
          <w:bCs/>
          <w:color w:val="000000"/>
          <w:sz w:val="24"/>
          <w:szCs w:val="24"/>
        </w:rPr>
        <w:t>Ведущий преподаватель дисциплины разрабатывает схему расчета рейтинговых баллов по дисциплине. Схема расчетов формируется</w:t>
      </w:r>
      <w:r w:rsidRPr="00C5100E">
        <w:rPr>
          <w:rFonts w:ascii="Times New Roman" w:hAnsi="Times New Roman" w:cs="Times New Roman"/>
          <w:bCs/>
          <w:color w:val="000000"/>
          <w:sz w:val="24"/>
          <w:szCs w:val="24"/>
        </w:rPr>
        <w:t xml:space="preserve"> в соответствии с учебным планом, </w:t>
      </w:r>
      <w:r>
        <w:rPr>
          <w:rFonts w:ascii="Times New Roman" w:hAnsi="Times New Roman" w:cs="Times New Roman"/>
          <w:bCs/>
          <w:color w:val="000000"/>
          <w:sz w:val="24"/>
          <w:szCs w:val="24"/>
        </w:rPr>
        <w:t xml:space="preserve">утверждается руководителем </w:t>
      </w:r>
      <w:r w:rsidRPr="00C5100E">
        <w:rPr>
          <w:rFonts w:ascii="Times New Roman" w:hAnsi="Times New Roman" w:cs="Times New Roman"/>
          <w:sz w:val="24"/>
          <w:szCs w:val="24"/>
        </w:rPr>
        <w:t>образовательного направления</w:t>
      </w:r>
      <w:r>
        <w:rPr>
          <w:rFonts w:ascii="Times New Roman" w:hAnsi="Times New Roman" w:cs="Times New Roman"/>
          <w:bCs/>
          <w:sz w:val="24"/>
          <w:szCs w:val="24"/>
        </w:rPr>
        <w:t xml:space="preserve"> и </w:t>
      </w:r>
      <w:r w:rsidRPr="00C5100E">
        <w:rPr>
          <w:rFonts w:ascii="Times New Roman" w:hAnsi="Times New Roman" w:cs="Times New Roman"/>
          <w:bCs/>
          <w:color w:val="000000"/>
          <w:sz w:val="24"/>
          <w:szCs w:val="24"/>
        </w:rPr>
        <w:t xml:space="preserve">доводится до сведения студентов на первом занятии по данной дисциплине. Схема расчетов является составной частью рабочей программы дисциплины и содержит информацию </w:t>
      </w:r>
      <w:r>
        <w:rPr>
          <w:rFonts w:ascii="Times New Roman" w:hAnsi="Times New Roman" w:cs="Times New Roman"/>
          <w:bCs/>
          <w:color w:val="000000"/>
          <w:sz w:val="24"/>
          <w:szCs w:val="24"/>
        </w:rPr>
        <w:t xml:space="preserve">о видах учебной работы, видах текущего контроля, виде промежуточной аттестации по дисциплине, а также иную информацию, влияющую на начисление балов обучающимся. </w:t>
      </w:r>
    </w:p>
    <w:p w:rsidR="00B55D26" w:rsidRDefault="00B55D26" w:rsidP="00B55D26">
      <w:pPr>
        <w:ind w:firstLine="567"/>
        <w:rPr>
          <w:rFonts w:ascii="Times New Roman" w:hAnsi="Times New Roman" w:cs="Times New Roman"/>
          <w:bCs/>
          <w:color w:val="000000"/>
          <w:sz w:val="24"/>
          <w:szCs w:val="24"/>
        </w:rPr>
      </w:pPr>
      <w:r>
        <w:rPr>
          <w:rFonts w:ascii="Times New Roman" w:hAnsi="Times New Roman" w:cs="Times New Roman"/>
          <w:bCs/>
          <w:color w:val="000000"/>
          <w:sz w:val="24"/>
          <w:szCs w:val="24"/>
        </w:rPr>
        <w:t>Усвоение студентом всего объема дисциплины максимально оценивается в 100 баллов.</w:t>
      </w:r>
    </w:p>
    <w:p w:rsidR="00B55D26" w:rsidRPr="001008FA" w:rsidRDefault="00B55D26" w:rsidP="00B55D26">
      <w:pPr>
        <w:jc w:val="center"/>
        <w:rPr>
          <w:rFonts w:ascii="Times New Roman" w:hAnsi="Times New Roman"/>
          <w:sz w:val="24"/>
          <w:szCs w:val="24"/>
        </w:rPr>
      </w:pPr>
      <w:r w:rsidRPr="001008FA">
        <w:rPr>
          <w:rFonts w:ascii="Times New Roman" w:hAnsi="Times New Roman"/>
          <w:sz w:val="24"/>
          <w:szCs w:val="24"/>
        </w:rPr>
        <w:t>Шкала перевода оценки из многобалльной в систему «зачтено»/ «не зачтено»:</w:t>
      </w:r>
    </w:p>
    <w:p w:rsidR="00B55D26" w:rsidRPr="001008FA" w:rsidRDefault="00B55D26" w:rsidP="00B55D26">
      <w:pPr>
        <w:pStyle w:val="15"/>
        <w:spacing w:before="0" w:line="240" w:lineRule="auto"/>
        <w:ind w:firstLine="709"/>
        <w:jc w:val="right"/>
        <w:rPr>
          <w:sz w:val="20"/>
        </w:rPr>
      </w:pPr>
      <w:r w:rsidRPr="001008FA">
        <w:rPr>
          <w:b/>
          <w:i/>
          <w:sz w:val="20"/>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4638"/>
      </w:tblGrid>
      <w:tr w:rsidR="00B55D26" w:rsidRPr="001008FA" w:rsidTr="000A4ED5">
        <w:tc>
          <w:tcPr>
            <w:tcW w:w="5148" w:type="dxa"/>
          </w:tcPr>
          <w:p w:rsidR="00B55D26" w:rsidRPr="001008FA" w:rsidRDefault="00B55D26" w:rsidP="000A4ED5">
            <w:pPr>
              <w:rPr>
                <w:rFonts w:ascii="Times New Roman" w:hAnsi="Times New Roman"/>
                <w:sz w:val="20"/>
                <w:szCs w:val="20"/>
              </w:rPr>
            </w:pPr>
            <w:r w:rsidRPr="001008FA">
              <w:rPr>
                <w:rFonts w:ascii="Times New Roman" w:hAnsi="Times New Roman"/>
                <w:sz w:val="20"/>
                <w:szCs w:val="20"/>
              </w:rPr>
              <w:t>от 0 до 50 баллов</w:t>
            </w:r>
          </w:p>
        </w:tc>
        <w:tc>
          <w:tcPr>
            <w:tcW w:w="4989" w:type="dxa"/>
          </w:tcPr>
          <w:p w:rsidR="00B55D26" w:rsidRPr="001008FA" w:rsidRDefault="00B55D26" w:rsidP="000A4ED5">
            <w:pPr>
              <w:rPr>
                <w:rFonts w:ascii="Times New Roman" w:hAnsi="Times New Roman"/>
                <w:sz w:val="20"/>
                <w:szCs w:val="20"/>
              </w:rPr>
            </w:pPr>
            <w:r w:rsidRPr="001008FA">
              <w:rPr>
                <w:rFonts w:ascii="Times New Roman" w:hAnsi="Times New Roman"/>
                <w:sz w:val="20"/>
                <w:szCs w:val="20"/>
              </w:rPr>
              <w:t>«не зачтено»</w:t>
            </w:r>
          </w:p>
        </w:tc>
      </w:tr>
      <w:tr w:rsidR="00B55D26" w:rsidRPr="001008FA" w:rsidTr="000A4ED5">
        <w:tc>
          <w:tcPr>
            <w:tcW w:w="5148" w:type="dxa"/>
          </w:tcPr>
          <w:p w:rsidR="00B55D26" w:rsidRPr="001008FA" w:rsidRDefault="00B55D26" w:rsidP="000A4ED5">
            <w:pPr>
              <w:rPr>
                <w:rFonts w:ascii="Times New Roman" w:hAnsi="Times New Roman"/>
                <w:sz w:val="20"/>
                <w:szCs w:val="20"/>
              </w:rPr>
            </w:pPr>
            <w:r w:rsidRPr="001008FA">
              <w:rPr>
                <w:rFonts w:ascii="Times New Roman" w:hAnsi="Times New Roman"/>
                <w:sz w:val="20"/>
                <w:szCs w:val="20"/>
              </w:rPr>
              <w:t>от 51 до 100 баллов</w:t>
            </w:r>
          </w:p>
        </w:tc>
        <w:tc>
          <w:tcPr>
            <w:tcW w:w="4989" w:type="dxa"/>
          </w:tcPr>
          <w:p w:rsidR="00B55D26" w:rsidRPr="001008FA" w:rsidRDefault="00B55D26" w:rsidP="000A4ED5">
            <w:pPr>
              <w:rPr>
                <w:rFonts w:ascii="Times New Roman" w:hAnsi="Times New Roman"/>
                <w:sz w:val="20"/>
                <w:szCs w:val="20"/>
              </w:rPr>
            </w:pPr>
            <w:r w:rsidRPr="001008FA">
              <w:rPr>
                <w:rFonts w:ascii="Times New Roman" w:hAnsi="Times New Roman"/>
                <w:sz w:val="20"/>
                <w:szCs w:val="20"/>
              </w:rPr>
              <w:t>«зачтено»</w:t>
            </w:r>
          </w:p>
        </w:tc>
      </w:tr>
    </w:tbl>
    <w:p w:rsidR="00B55D26" w:rsidRPr="00066CF3" w:rsidRDefault="00B55D26" w:rsidP="00B55D26">
      <w:pPr>
        <w:ind w:left="360" w:firstLine="0"/>
        <w:jc w:val="left"/>
        <w:rPr>
          <w:rFonts w:ascii="Times New Roman" w:hAnsi="Times New Roman" w:cs="Times New Roman"/>
          <w:sz w:val="16"/>
          <w:szCs w:val="16"/>
        </w:rPr>
      </w:pPr>
    </w:p>
    <w:p w:rsidR="00B55D26" w:rsidRPr="001B0FDF" w:rsidRDefault="00B55D26" w:rsidP="00B55D26">
      <w:pPr>
        <w:pStyle w:val="ConsPlusNormal"/>
        <w:ind w:firstLine="567"/>
        <w:jc w:val="center"/>
        <w:rPr>
          <w:rFonts w:ascii="Times New Roman" w:hAnsi="Times New Roman" w:cs="Times New Roman"/>
          <w:b/>
          <w:i/>
          <w:sz w:val="24"/>
        </w:rPr>
      </w:pPr>
      <w:r w:rsidRPr="001B0FDF">
        <w:rPr>
          <w:rFonts w:ascii="Times New Roman" w:hAnsi="Times New Roman" w:cs="Times New Roman"/>
          <w:b/>
          <w:i/>
          <w:sz w:val="24"/>
        </w:rPr>
        <w:t>4.4.</w:t>
      </w:r>
      <w:r w:rsidRPr="001B0FDF">
        <w:rPr>
          <w:b/>
          <w:i/>
        </w:rPr>
        <w:t xml:space="preserve"> </w:t>
      </w:r>
      <w:r w:rsidRPr="001B0FDF">
        <w:rPr>
          <w:rFonts w:ascii="Times New Roman" w:hAnsi="Times New Roman" w:cs="Times New Roman"/>
          <w:b/>
          <w:i/>
          <w:sz w:val="24"/>
        </w:rPr>
        <w:t>Методические материалы</w:t>
      </w:r>
    </w:p>
    <w:p w:rsidR="00B55D26" w:rsidRDefault="00B55D26" w:rsidP="00B55D26">
      <w:pPr>
        <w:ind w:firstLine="720"/>
        <w:jc w:val="center"/>
        <w:rPr>
          <w:rFonts w:ascii="Times New Roman" w:hAnsi="Times New Roman" w:cs="Times New Roman"/>
          <w:b/>
          <w:i/>
        </w:rPr>
      </w:pPr>
      <w:r w:rsidRPr="00F41226">
        <w:rPr>
          <w:rFonts w:ascii="Times New Roman" w:hAnsi="Times New Roman" w:cs="Times New Roman"/>
          <w:b/>
          <w:i/>
        </w:rPr>
        <w:t>Описание системы оценивания</w:t>
      </w:r>
    </w:p>
    <w:p w:rsidR="00B55D26" w:rsidRPr="00666CFA" w:rsidRDefault="00B55D26" w:rsidP="00B55D26">
      <w:pPr>
        <w:ind w:firstLine="720"/>
        <w:jc w:val="right"/>
        <w:rPr>
          <w:rFonts w:ascii="Times New Roman" w:hAnsi="Times New Roman" w:cs="Times New Roman"/>
          <w:b/>
          <w:i/>
          <w:sz w:val="20"/>
          <w:szCs w:val="20"/>
        </w:rPr>
      </w:pPr>
      <w:r w:rsidRPr="00084FE0">
        <w:rPr>
          <w:rFonts w:ascii="Times New Roman" w:hAnsi="Times New Roman" w:cs="Times New Roman"/>
          <w:b/>
          <w:i/>
          <w:sz w:val="20"/>
          <w:szCs w:val="20"/>
        </w:rPr>
        <w:t xml:space="preserve">Таблица </w:t>
      </w:r>
      <w:r>
        <w:rPr>
          <w:rFonts w:ascii="Times New Roman" w:hAnsi="Times New Roman" w:cs="Times New Roman"/>
          <w:b/>
          <w:i/>
          <w:sz w:val="20"/>
          <w:szCs w:val="20"/>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2365"/>
        <w:gridCol w:w="4954"/>
      </w:tblGrid>
      <w:tr w:rsidR="00B55D26" w:rsidRPr="00F043EE" w:rsidTr="000A4ED5">
        <w:tc>
          <w:tcPr>
            <w:tcW w:w="945" w:type="pct"/>
          </w:tcPr>
          <w:p w:rsidR="00B55D26" w:rsidRPr="00A92C09" w:rsidRDefault="00B55D26" w:rsidP="000A4ED5">
            <w:pPr>
              <w:pStyle w:val="af1"/>
              <w:ind w:left="0" w:firstLine="0"/>
              <w:rPr>
                <w:rFonts w:ascii="Times New Roman" w:hAnsi="Times New Roman"/>
                <w:i/>
                <w:sz w:val="24"/>
                <w:szCs w:val="24"/>
              </w:rPr>
            </w:pPr>
            <w:r w:rsidRPr="00A92C09">
              <w:rPr>
                <w:rFonts w:ascii="Times New Roman" w:hAnsi="Times New Roman"/>
                <w:i/>
                <w:sz w:val="24"/>
                <w:szCs w:val="24"/>
              </w:rPr>
              <w:t>Оценочные средства</w:t>
            </w:r>
          </w:p>
          <w:p w:rsidR="00B55D26" w:rsidRPr="00A92C09" w:rsidRDefault="00B55D26" w:rsidP="000A4ED5">
            <w:pPr>
              <w:ind w:firstLine="0"/>
              <w:rPr>
                <w:rFonts w:ascii="Times New Roman" w:hAnsi="Times New Roman"/>
                <w:i/>
                <w:sz w:val="24"/>
                <w:szCs w:val="24"/>
              </w:rPr>
            </w:pPr>
            <w:r w:rsidRPr="00A92C09">
              <w:rPr>
                <w:rFonts w:ascii="Times New Roman" w:hAnsi="Times New Roman"/>
                <w:i/>
                <w:sz w:val="24"/>
                <w:szCs w:val="24"/>
              </w:rPr>
              <w:t>(формы текущего и промежуточного контроля)</w:t>
            </w:r>
          </w:p>
        </w:tc>
        <w:tc>
          <w:tcPr>
            <w:tcW w:w="1335" w:type="pct"/>
          </w:tcPr>
          <w:p w:rsidR="00B55D26" w:rsidRPr="00A92C09" w:rsidRDefault="00B55D26" w:rsidP="000A4ED5">
            <w:pPr>
              <w:pStyle w:val="af1"/>
              <w:ind w:left="0" w:firstLine="0"/>
              <w:jc w:val="center"/>
              <w:rPr>
                <w:rFonts w:ascii="Times New Roman" w:hAnsi="Times New Roman"/>
                <w:i/>
                <w:spacing w:val="-8"/>
                <w:sz w:val="24"/>
                <w:szCs w:val="24"/>
              </w:rPr>
            </w:pPr>
            <w:r w:rsidRPr="00A92C09">
              <w:rPr>
                <w:rFonts w:ascii="Times New Roman" w:hAnsi="Times New Roman"/>
                <w:i/>
                <w:spacing w:val="-8"/>
                <w:sz w:val="24"/>
                <w:szCs w:val="24"/>
              </w:rPr>
              <w:t>Показатели</w:t>
            </w:r>
          </w:p>
          <w:p w:rsidR="00B55D26" w:rsidRPr="00A92C09" w:rsidRDefault="00B55D26" w:rsidP="000A4ED5">
            <w:pPr>
              <w:pStyle w:val="af1"/>
              <w:ind w:left="0" w:firstLine="0"/>
              <w:jc w:val="center"/>
              <w:rPr>
                <w:rFonts w:ascii="Times New Roman" w:hAnsi="Times New Roman"/>
                <w:i/>
                <w:sz w:val="24"/>
                <w:szCs w:val="24"/>
              </w:rPr>
            </w:pPr>
            <w:r w:rsidRPr="00A92C09">
              <w:rPr>
                <w:rFonts w:ascii="Times New Roman" w:hAnsi="Times New Roman"/>
                <w:i/>
                <w:sz w:val="24"/>
                <w:szCs w:val="24"/>
              </w:rPr>
              <w:t>оценки</w:t>
            </w:r>
          </w:p>
        </w:tc>
        <w:tc>
          <w:tcPr>
            <w:tcW w:w="2720" w:type="pct"/>
          </w:tcPr>
          <w:p w:rsidR="00B55D26" w:rsidRPr="00A92C09" w:rsidRDefault="00B55D26" w:rsidP="000A4ED5">
            <w:pPr>
              <w:pStyle w:val="af1"/>
              <w:ind w:left="0" w:firstLine="0"/>
              <w:jc w:val="center"/>
              <w:rPr>
                <w:rFonts w:ascii="Times New Roman" w:hAnsi="Times New Roman"/>
                <w:i/>
                <w:sz w:val="24"/>
                <w:szCs w:val="24"/>
              </w:rPr>
            </w:pPr>
            <w:r w:rsidRPr="00A92C09">
              <w:rPr>
                <w:rFonts w:ascii="Times New Roman" w:hAnsi="Times New Roman"/>
                <w:i/>
                <w:sz w:val="24"/>
                <w:szCs w:val="24"/>
              </w:rPr>
              <w:t>Критерии оценки</w:t>
            </w:r>
          </w:p>
        </w:tc>
      </w:tr>
      <w:tr w:rsidR="00B55D26" w:rsidRPr="00F043EE" w:rsidTr="000A4ED5">
        <w:tc>
          <w:tcPr>
            <w:tcW w:w="945" w:type="pct"/>
          </w:tcPr>
          <w:p w:rsidR="00B55D26" w:rsidRPr="00A92C09" w:rsidRDefault="00B55D26" w:rsidP="00A92C09">
            <w:pPr>
              <w:pStyle w:val="af1"/>
              <w:ind w:left="0" w:firstLine="0"/>
              <w:rPr>
                <w:rFonts w:ascii="Times New Roman" w:hAnsi="Times New Roman"/>
                <w:sz w:val="24"/>
                <w:szCs w:val="24"/>
              </w:rPr>
            </w:pPr>
            <w:r w:rsidRPr="00A92C09">
              <w:rPr>
                <w:rFonts w:ascii="Times New Roman" w:hAnsi="Times New Roman"/>
                <w:sz w:val="24"/>
                <w:szCs w:val="24"/>
              </w:rPr>
              <w:t xml:space="preserve">Устный опрос </w:t>
            </w:r>
          </w:p>
        </w:tc>
        <w:tc>
          <w:tcPr>
            <w:tcW w:w="1335" w:type="pct"/>
          </w:tcPr>
          <w:p w:rsidR="00B55D26" w:rsidRPr="00A92C09" w:rsidRDefault="00B55D26" w:rsidP="000A4ED5">
            <w:pPr>
              <w:tabs>
                <w:tab w:val="left" w:pos="317"/>
              </w:tabs>
              <w:ind w:firstLine="0"/>
              <w:rPr>
                <w:rFonts w:ascii="Times New Roman" w:hAnsi="Times New Roman"/>
                <w:sz w:val="24"/>
                <w:szCs w:val="24"/>
              </w:rPr>
            </w:pPr>
            <w:r w:rsidRPr="00A92C09">
              <w:rPr>
                <w:rFonts w:ascii="Times New Roman" w:hAnsi="Times New Roman"/>
                <w:sz w:val="24"/>
                <w:szCs w:val="24"/>
              </w:rPr>
              <w:t>Корректность и полнота ответов</w:t>
            </w:r>
          </w:p>
        </w:tc>
        <w:tc>
          <w:tcPr>
            <w:tcW w:w="2720" w:type="pct"/>
          </w:tcPr>
          <w:p w:rsidR="00B55D26" w:rsidRPr="00A92C09" w:rsidRDefault="00B55D26" w:rsidP="000A4ED5">
            <w:pPr>
              <w:widowControl w:val="0"/>
              <w:autoSpaceDE w:val="0"/>
              <w:autoSpaceDN w:val="0"/>
              <w:adjustRightInd w:val="0"/>
              <w:ind w:firstLine="0"/>
              <w:rPr>
                <w:rFonts w:ascii="Times New Roman" w:hAnsi="Times New Roman"/>
                <w:sz w:val="24"/>
                <w:szCs w:val="24"/>
              </w:rPr>
            </w:pPr>
            <w:r w:rsidRPr="00A92C09">
              <w:rPr>
                <w:rFonts w:ascii="Times New Roman" w:hAnsi="Times New Roman"/>
                <w:sz w:val="24"/>
                <w:szCs w:val="24"/>
              </w:rPr>
              <w:t>Полный, развернутый и подкрепленн</w:t>
            </w:r>
            <w:r w:rsidR="00A92C09">
              <w:rPr>
                <w:rFonts w:ascii="Times New Roman" w:hAnsi="Times New Roman"/>
                <w:sz w:val="24"/>
                <w:szCs w:val="24"/>
              </w:rPr>
              <w:t>ый языковыми примерами ответ – 2</w:t>
            </w:r>
            <w:r w:rsidRPr="00A92C09">
              <w:rPr>
                <w:rFonts w:ascii="Times New Roman" w:hAnsi="Times New Roman"/>
                <w:sz w:val="24"/>
                <w:szCs w:val="24"/>
              </w:rPr>
              <w:t xml:space="preserve"> балл</w:t>
            </w:r>
            <w:r w:rsidR="00A92C09">
              <w:rPr>
                <w:rFonts w:ascii="Times New Roman" w:hAnsi="Times New Roman"/>
                <w:sz w:val="24"/>
                <w:szCs w:val="24"/>
              </w:rPr>
              <w:t>а</w:t>
            </w:r>
          </w:p>
          <w:p w:rsidR="00B55D26" w:rsidRPr="00A92C09" w:rsidRDefault="00B55D26" w:rsidP="000A4ED5">
            <w:pPr>
              <w:widowControl w:val="0"/>
              <w:autoSpaceDE w:val="0"/>
              <w:autoSpaceDN w:val="0"/>
              <w:adjustRightInd w:val="0"/>
              <w:ind w:firstLine="0"/>
              <w:rPr>
                <w:rFonts w:ascii="Times New Roman" w:hAnsi="Times New Roman"/>
                <w:sz w:val="24"/>
                <w:szCs w:val="24"/>
              </w:rPr>
            </w:pPr>
            <w:r w:rsidRPr="00A92C09">
              <w:rPr>
                <w:rFonts w:ascii="Times New Roman" w:hAnsi="Times New Roman"/>
                <w:sz w:val="24"/>
                <w:szCs w:val="24"/>
              </w:rPr>
              <w:t>Неполный или неверный ответ – 0 баллов</w:t>
            </w:r>
          </w:p>
        </w:tc>
      </w:tr>
      <w:tr w:rsidR="00B55D26" w:rsidRPr="00F043EE" w:rsidTr="000A4ED5">
        <w:tc>
          <w:tcPr>
            <w:tcW w:w="945" w:type="pct"/>
          </w:tcPr>
          <w:p w:rsidR="00B55D26" w:rsidRPr="00A92C09" w:rsidRDefault="00A92C09" w:rsidP="000A4ED5">
            <w:pPr>
              <w:pStyle w:val="af1"/>
              <w:ind w:left="0" w:firstLine="0"/>
              <w:rPr>
                <w:rFonts w:ascii="Times New Roman" w:hAnsi="Times New Roman"/>
                <w:sz w:val="24"/>
                <w:szCs w:val="24"/>
              </w:rPr>
            </w:pPr>
            <w:r w:rsidRPr="00A92C09">
              <w:rPr>
                <w:rFonts w:ascii="Times New Roman" w:hAnsi="Times New Roman"/>
                <w:sz w:val="24"/>
                <w:szCs w:val="24"/>
              </w:rPr>
              <w:t>Ситуативная задача</w:t>
            </w:r>
          </w:p>
        </w:tc>
        <w:tc>
          <w:tcPr>
            <w:tcW w:w="1335" w:type="pct"/>
          </w:tcPr>
          <w:p w:rsidR="00B55D26" w:rsidRPr="00A92C09" w:rsidRDefault="00B55D26" w:rsidP="000A4ED5">
            <w:pPr>
              <w:tabs>
                <w:tab w:val="left" w:pos="317"/>
              </w:tabs>
              <w:ind w:firstLine="0"/>
              <w:rPr>
                <w:rFonts w:ascii="Times New Roman" w:hAnsi="Times New Roman"/>
                <w:sz w:val="24"/>
                <w:szCs w:val="24"/>
              </w:rPr>
            </w:pPr>
            <w:r w:rsidRPr="00A92C09">
              <w:rPr>
                <w:rFonts w:ascii="Times New Roman" w:hAnsi="Times New Roman"/>
                <w:sz w:val="24"/>
                <w:szCs w:val="24"/>
              </w:rPr>
              <w:t>Выполнение всех заданий</w:t>
            </w:r>
          </w:p>
        </w:tc>
        <w:tc>
          <w:tcPr>
            <w:tcW w:w="2720" w:type="pct"/>
          </w:tcPr>
          <w:p w:rsidR="00B55D26" w:rsidRPr="00A92C09" w:rsidRDefault="00B55D26" w:rsidP="000A4ED5">
            <w:pPr>
              <w:widowControl w:val="0"/>
              <w:autoSpaceDE w:val="0"/>
              <w:autoSpaceDN w:val="0"/>
              <w:adjustRightInd w:val="0"/>
              <w:ind w:firstLine="0"/>
              <w:rPr>
                <w:rFonts w:ascii="Times New Roman" w:hAnsi="Times New Roman"/>
                <w:sz w:val="24"/>
                <w:szCs w:val="24"/>
              </w:rPr>
            </w:pPr>
            <w:r w:rsidRPr="00A92C09">
              <w:rPr>
                <w:rFonts w:ascii="Times New Roman" w:hAnsi="Times New Roman"/>
                <w:sz w:val="24"/>
                <w:szCs w:val="24"/>
              </w:rPr>
              <w:t>Задание выполнено правильно, с</w:t>
            </w:r>
            <w:r w:rsidR="00A92C09">
              <w:rPr>
                <w:rFonts w:ascii="Times New Roman" w:hAnsi="Times New Roman"/>
                <w:sz w:val="24"/>
                <w:szCs w:val="24"/>
              </w:rPr>
              <w:t>тудент мотивирует свой ответ – 3</w:t>
            </w:r>
            <w:r w:rsidRPr="00A92C09">
              <w:rPr>
                <w:rFonts w:ascii="Times New Roman" w:hAnsi="Times New Roman"/>
                <w:sz w:val="24"/>
                <w:szCs w:val="24"/>
              </w:rPr>
              <w:t xml:space="preserve"> балл</w:t>
            </w:r>
            <w:r w:rsidR="00A92C09">
              <w:rPr>
                <w:rFonts w:ascii="Times New Roman" w:hAnsi="Times New Roman"/>
                <w:sz w:val="24"/>
                <w:szCs w:val="24"/>
              </w:rPr>
              <w:t>а</w:t>
            </w:r>
          </w:p>
          <w:p w:rsidR="00B55D26" w:rsidRPr="00A92C09" w:rsidRDefault="00B55D26" w:rsidP="000A4ED5">
            <w:pPr>
              <w:widowControl w:val="0"/>
              <w:autoSpaceDE w:val="0"/>
              <w:autoSpaceDN w:val="0"/>
              <w:adjustRightInd w:val="0"/>
              <w:ind w:firstLine="0"/>
              <w:rPr>
                <w:rFonts w:ascii="Times New Roman" w:hAnsi="Times New Roman"/>
                <w:sz w:val="24"/>
                <w:szCs w:val="24"/>
              </w:rPr>
            </w:pPr>
            <w:r w:rsidRPr="00A92C09">
              <w:rPr>
                <w:rFonts w:ascii="Times New Roman" w:hAnsi="Times New Roman"/>
                <w:sz w:val="24"/>
                <w:szCs w:val="24"/>
              </w:rPr>
              <w:t>Задание выполнено с ошибками, задание выполнено частично, задание не выполнено – 0 баллов</w:t>
            </w:r>
          </w:p>
        </w:tc>
      </w:tr>
      <w:tr w:rsidR="00A92C09" w:rsidRPr="00F043EE" w:rsidTr="000A4ED5">
        <w:tc>
          <w:tcPr>
            <w:tcW w:w="945" w:type="pct"/>
          </w:tcPr>
          <w:p w:rsidR="00A92C09" w:rsidRPr="00A92C09" w:rsidRDefault="00A92C09" w:rsidP="00A92C09">
            <w:pPr>
              <w:pStyle w:val="af1"/>
              <w:ind w:left="0" w:firstLine="0"/>
              <w:rPr>
                <w:rFonts w:ascii="Times New Roman" w:eastAsia="Calibri" w:hAnsi="Times New Roman" w:cs="Times New Roman"/>
                <w:sz w:val="24"/>
                <w:szCs w:val="24"/>
              </w:rPr>
            </w:pPr>
            <w:r w:rsidRPr="00A92C09">
              <w:rPr>
                <w:rFonts w:ascii="Times New Roman" w:eastAsia="Calibri" w:hAnsi="Times New Roman" w:cs="Times New Roman"/>
                <w:sz w:val="24"/>
                <w:szCs w:val="24"/>
              </w:rPr>
              <w:t xml:space="preserve">Доклад </w:t>
            </w:r>
          </w:p>
        </w:tc>
        <w:tc>
          <w:tcPr>
            <w:tcW w:w="1335" w:type="pct"/>
          </w:tcPr>
          <w:p w:rsidR="00A92C09" w:rsidRPr="00A92C09" w:rsidRDefault="00A92C09" w:rsidP="00A92C09">
            <w:pPr>
              <w:numPr>
                <w:ilvl w:val="0"/>
                <w:numId w:val="22"/>
              </w:numPr>
              <w:tabs>
                <w:tab w:val="left" w:pos="317"/>
              </w:tabs>
              <w:ind w:left="0" w:firstLine="0"/>
              <w:rPr>
                <w:rFonts w:ascii="Times New Roman" w:eastAsia="Calibri" w:hAnsi="Times New Roman" w:cs="Times New Roman"/>
                <w:sz w:val="24"/>
                <w:szCs w:val="24"/>
              </w:rPr>
            </w:pPr>
            <w:r w:rsidRPr="00A92C09">
              <w:rPr>
                <w:rFonts w:ascii="Times New Roman" w:eastAsia="Calibri" w:hAnsi="Times New Roman" w:cs="Times New Roman"/>
                <w:sz w:val="24"/>
                <w:szCs w:val="24"/>
              </w:rPr>
              <w:t>соблюдение регламента (10 мин.);</w:t>
            </w:r>
          </w:p>
          <w:p w:rsidR="00A92C09" w:rsidRPr="00A92C09" w:rsidRDefault="00A92C09" w:rsidP="00A92C09">
            <w:pPr>
              <w:numPr>
                <w:ilvl w:val="0"/>
                <w:numId w:val="22"/>
              </w:numPr>
              <w:tabs>
                <w:tab w:val="left" w:pos="312"/>
              </w:tabs>
              <w:ind w:left="0" w:firstLine="0"/>
              <w:rPr>
                <w:rFonts w:ascii="Times New Roman" w:eastAsia="Calibri" w:hAnsi="Times New Roman" w:cs="Times New Roman"/>
                <w:sz w:val="24"/>
                <w:szCs w:val="24"/>
              </w:rPr>
            </w:pPr>
            <w:r w:rsidRPr="00A92C09">
              <w:rPr>
                <w:rFonts w:ascii="Times New Roman" w:eastAsia="Calibri" w:hAnsi="Times New Roman" w:cs="Times New Roman"/>
                <w:sz w:val="24"/>
                <w:szCs w:val="24"/>
              </w:rPr>
              <w:t>характер источников (более трех источников, использование периодики, материалов сайтов Интернет);</w:t>
            </w:r>
          </w:p>
          <w:p w:rsidR="00A92C09" w:rsidRPr="00A92C09" w:rsidRDefault="00A92C09" w:rsidP="00A92C09">
            <w:pPr>
              <w:numPr>
                <w:ilvl w:val="0"/>
                <w:numId w:val="22"/>
              </w:numPr>
              <w:tabs>
                <w:tab w:val="left" w:pos="299"/>
              </w:tabs>
              <w:ind w:left="0" w:firstLine="0"/>
              <w:rPr>
                <w:rFonts w:ascii="Times New Roman" w:eastAsia="Calibri" w:hAnsi="Times New Roman" w:cs="Times New Roman"/>
                <w:sz w:val="24"/>
                <w:szCs w:val="24"/>
              </w:rPr>
            </w:pPr>
            <w:r w:rsidRPr="00A92C09">
              <w:rPr>
                <w:rFonts w:ascii="Times New Roman" w:eastAsia="Calibri" w:hAnsi="Times New Roman" w:cs="Times New Roman"/>
                <w:sz w:val="24"/>
                <w:szCs w:val="24"/>
              </w:rPr>
              <w:t>подача материала (презентация);</w:t>
            </w:r>
          </w:p>
          <w:p w:rsidR="00A92C09" w:rsidRPr="00A92C09" w:rsidRDefault="00A92C09" w:rsidP="00A92C09">
            <w:pPr>
              <w:numPr>
                <w:ilvl w:val="0"/>
                <w:numId w:val="22"/>
              </w:numPr>
              <w:tabs>
                <w:tab w:val="left" w:pos="312"/>
              </w:tabs>
              <w:ind w:left="0" w:firstLine="0"/>
              <w:rPr>
                <w:rFonts w:ascii="Times New Roman" w:eastAsia="Calibri" w:hAnsi="Times New Roman" w:cs="Times New Roman"/>
                <w:sz w:val="24"/>
                <w:szCs w:val="24"/>
              </w:rPr>
            </w:pPr>
            <w:r w:rsidRPr="00A92C09">
              <w:rPr>
                <w:rFonts w:ascii="Times New Roman" w:eastAsia="Calibri" w:hAnsi="Times New Roman" w:cs="Times New Roman"/>
                <w:sz w:val="24"/>
                <w:szCs w:val="24"/>
              </w:rPr>
              <w:t>ответы на вопросы (владение матери</w:t>
            </w:r>
            <w:r>
              <w:rPr>
                <w:rFonts w:ascii="Times New Roman" w:hAnsi="Times New Roman"/>
                <w:sz w:val="24"/>
                <w:szCs w:val="24"/>
              </w:rPr>
              <w:t>алом)</w:t>
            </w:r>
          </w:p>
        </w:tc>
        <w:tc>
          <w:tcPr>
            <w:tcW w:w="2720" w:type="pct"/>
          </w:tcPr>
          <w:p w:rsidR="00A92C09" w:rsidRPr="00A92C09" w:rsidRDefault="00A92C09" w:rsidP="00A92C09">
            <w:pPr>
              <w:ind w:firstLine="0"/>
              <w:rPr>
                <w:rFonts w:ascii="Times New Roman" w:eastAsia="Calibri" w:hAnsi="Times New Roman" w:cs="Times New Roman"/>
                <w:sz w:val="24"/>
                <w:szCs w:val="24"/>
              </w:rPr>
            </w:pPr>
            <w:r>
              <w:rPr>
                <w:rFonts w:ascii="Times New Roman" w:hAnsi="Times New Roman"/>
                <w:sz w:val="24"/>
                <w:szCs w:val="24"/>
              </w:rPr>
              <w:t>Доклад оценивается в 1 балл</w:t>
            </w:r>
            <w:r w:rsidRPr="00A92C09">
              <w:rPr>
                <w:rFonts w:ascii="Times New Roman" w:eastAsia="Calibri" w:hAnsi="Times New Roman" w:cs="Times New Roman"/>
                <w:sz w:val="24"/>
                <w:szCs w:val="24"/>
              </w:rPr>
              <w:t>. Допу</w:t>
            </w:r>
            <w:r>
              <w:rPr>
                <w:rFonts w:ascii="Times New Roman" w:hAnsi="Times New Roman"/>
                <w:sz w:val="24"/>
                <w:szCs w:val="24"/>
              </w:rPr>
              <w:t xml:space="preserve">скается не более трех докладов </w:t>
            </w:r>
            <w:r w:rsidRPr="00A92C09">
              <w:rPr>
                <w:rFonts w:ascii="Times New Roman" w:eastAsia="Calibri" w:hAnsi="Times New Roman" w:cs="Times New Roman"/>
                <w:sz w:val="24"/>
                <w:szCs w:val="24"/>
              </w:rPr>
              <w:t>в семестр.</w:t>
            </w:r>
          </w:p>
        </w:tc>
      </w:tr>
      <w:tr w:rsidR="00A92C09" w:rsidRPr="00F043EE" w:rsidTr="000A4ED5">
        <w:tc>
          <w:tcPr>
            <w:tcW w:w="945" w:type="pct"/>
          </w:tcPr>
          <w:p w:rsidR="00A92C09" w:rsidRPr="00A92C09" w:rsidRDefault="00A92C09" w:rsidP="000A4ED5">
            <w:pPr>
              <w:pStyle w:val="af1"/>
              <w:ind w:left="0" w:firstLine="0"/>
              <w:rPr>
                <w:rFonts w:ascii="Times New Roman" w:hAnsi="Times New Roman"/>
                <w:sz w:val="24"/>
                <w:szCs w:val="24"/>
              </w:rPr>
            </w:pPr>
            <w:r w:rsidRPr="00A92C09">
              <w:rPr>
                <w:rFonts w:ascii="Times New Roman" w:hAnsi="Times New Roman"/>
                <w:sz w:val="24"/>
                <w:szCs w:val="24"/>
              </w:rPr>
              <w:lastRenderedPageBreak/>
              <w:t>Тестирование</w:t>
            </w:r>
          </w:p>
        </w:tc>
        <w:tc>
          <w:tcPr>
            <w:tcW w:w="1335" w:type="pct"/>
          </w:tcPr>
          <w:p w:rsidR="00A92C09" w:rsidRPr="00A92C09" w:rsidRDefault="00A92C09" w:rsidP="000A4ED5">
            <w:pPr>
              <w:ind w:firstLine="0"/>
              <w:rPr>
                <w:rFonts w:ascii="Times New Roman" w:hAnsi="Times New Roman"/>
                <w:sz w:val="24"/>
                <w:szCs w:val="24"/>
              </w:rPr>
            </w:pPr>
            <w:r w:rsidRPr="00A92C09">
              <w:rPr>
                <w:rFonts w:ascii="Times New Roman" w:hAnsi="Times New Roman"/>
                <w:sz w:val="24"/>
                <w:szCs w:val="24"/>
              </w:rPr>
              <w:t xml:space="preserve">Процент (доля) правильных ответов на вопросы теста </w:t>
            </w:r>
          </w:p>
        </w:tc>
        <w:tc>
          <w:tcPr>
            <w:tcW w:w="2720" w:type="pct"/>
          </w:tcPr>
          <w:p w:rsidR="00A92C09" w:rsidRPr="00A92C09" w:rsidRDefault="00A92C09" w:rsidP="000A4ED5">
            <w:pPr>
              <w:ind w:firstLine="0"/>
              <w:rPr>
                <w:rFonts w:ascii="Times New Roman" w:hAnsi="Times New Roman"/>
                <w:sz w:val="24"/>
                <w:szCs w:val="24"/>
              </w:rPr>
            </w:pPr>
            <w:r w:rsidRPr="00A92C09">
              <w:rPr>
                <w:rFonts w:ascii="Times New Roman" w:hAnsi="Times New Roman"/>
                <w:sz w:val="24"/>
                <w:szCs w:val="24"/>
              </w:rPr>
              <w:t>Мини-тесты по темам:</w:t>
            </w:r>
          </w:p>
          <w:p w:rsidR="00A92C09" w:rsidRPr="00A92C09" w:rsidRDefault="00A92C09" w:rsidP="00A92C09">
            <w:pPr>
              <w:pStyle w:val="af1"/>
              <w:widowControl w:val="0"/>
              <w:numPr>
                <w:ilvl w:val="0"/>
                <w:numId w:val="21"/>
              </w:numPr>
              <w:autoSpaceDE w:val="0"/>
              <w:autoSpaceDN w:val="0"/>
              <w:adjustRightInd w:val="0"/>
              <w:ind w:left="0" w:firstLine="0"/>
              <w:rPr>
                <w:rFonts w:ascii="Times New Roman" w:hAnsi="Times New Roman"/>
                <w:sz w:val="24"/>
                <w:szCs w:val="24"/>
              </w:rPr>
            </w:pPr>
            <w:r>
              <w:rPr>
                <w:rFonts w:ascii="Times New Roman" w:hAnsi="Times New Roman"/>
                <w:sz w:val="24"/>
                <w:szCs w:val="24"/>
              </w:rPr>
              <w:t>нет ошибок – 2 балла</w:t>
            </w:r>
          </w:p>
          <w:p w:rsidR="00A92C09" w:rsidRPr="00A92C09" w:rsidRDefault="00A92C09" w:rsidP="00A92C09">
            <w:pPr>
              <w:pStyle w:val="af1"/>
              <w:widowControl w:val="0"/>
              <w:numPr>
                <w:ilvl w:val="0"/>
                <w:numId w:val="21"/>
              </w:numPr>
              <w:autoSpaceDE w:val="0"/>
              <w:autoSpaceDN w:val="0"/>
              <w:adjustRightInd w:val="0"/>
              <w:ind w:left="0" w:firstLine="0"/>
              <w:rPr>
                <w:rFonts w:ascii="Times New Roman" w:hAnsi="Times New Roman"/>
                <w:sz w:val="24"/>
                <w:szCs w:val="24"/>
              </w:rPr>
            </w:pPr>
            <w:r>
              <w:rPr>
                <w:rFonts w:ascii="Times New Roman" w:hAnsi="Times New Roman"/>
                <w:sz w:val="24"/>
                <w:szCs w:val="24"/>
              </w:rPr>
              <w:t>1-2 ошибки – 1 балл</w:t>
            </w:r>
          </w:p>
          <w:p w:rsidR="00A92C09" w:rsidRPr="00A92C09" w:rsidRDefault="00A92C09" w:rsidP="000A4ED5">
            <w:pPr>
              <w:ind w:firstLine="0"/>
              <w:rPr>
                <w:rFonts w:ascii="Times New Roman" w:hAnsi="Times New Roman"/>
                <w:sz w:val="24"/>
                <w:szCs w:val="24"/>
              </w:rPr>
            </w:pPr>
            <w:r w:rsidRPr="00A92C09">
              <w:rPr>
                <w:rFonts w:ascii="Times New Roman" w:hAnsi="Times New Roman"/>
                <w:sz w:val="24"/>
                <w:szCs w:val="24"/>
              </w:rPr>
              <w:t>б</w:t>
            </w:r>
            <w:r>
              <w:rPr>
                <w:rFonts w:ascii="Times New Roman" w:hAnsi="Times New Roman"/>
                <w:sz w:val="24"/>
                <w:szCs w:val="24"/>
              </w:rPr>
              <w:t>олее 2</w:t>
            </w:r>
            <w:r w:rsidRPr="00A92C09">
              <w:rPr>
                <w:rFonts w:ascii="Times New Roman" w:hAnsi="Times New Roman"/>
                <w:sz w:val="24"/>
                <w:szCs w:val="24"/>
              </w:rPr>
              <w:t xml:space="preserve"> ошибок при наличии части </w:t>
            </w:r>
            <w:r>
              <w:rPr>
                <w:rFonts w:ascii="Times New Roman" w:hAnsi="Times New Roman"/>
                <w:sz w:val="24"/>
                <w:szCs w:val="24"/>
              </w:rPr>
              <w:t>правильных ответов – 0</w:t>
            </w:r>
            <w:r w:rsidRPr="00A92C09">
              <w:rPr>
                <w:rFonts w:ascii="Times New Roman" w:hAnsi="Times New Roman"/>
                <w:sz w:val="24"/>
                <w:szCs w:val="24"/>
              </w:rPr>
              <w:t xml:space="preserve"> балл</w:t>
            </w:r>
            <w:r>
              <w:rPr>
                <w:rFonts w:ascii="Times New Roman" w:hAnsi="Times New Roman"/>
                <w:sz w:val="24"/>
                <w:szCs w:val="24"/>
              </w:rPr>
              <w:t>ов</w:t>
            </w:r>
          </w:p>
        </w:tc>
      </w:tr>
      <w:tr w:rsidR="00A92C09" w:rsidRPr="00F043EE" w:rsidTr="000A4ED5">
        <w:tc>
          <w:tcPr>
            <w:tcW w:w="945" w:type="pct"/>
          </w:tcPr>
          <w:p w:rsidR="00A92C09" w:rsidRPr="00A92C09" w:rsidRDefault="00A92C09" w:rsidP="000A4ED5">
            <w:pPr>
              <w:pStyle w:val="af1"/>
              <w:ind w:left="0" w:firstLine="0"/>
              <w:rPr>
                <w:rFonts w:ascii="Times New Roman" w:hAnsi="Times New Roman"/>
                <w:sz w:val="24"/>
                <w:szCs w:val="24"/>
              </w:rPr>
            </w:pPr>
            <w:r w:rsidRPr="00A92C09">
              <w:rPr>
                <w:rFonts w:ascii="Times New Roman" w:hAnsi="Times New Roman"/>
                <w:sz w:val="24"/>
                <w:szCs w:val="24"/>
              </w:rPr>
              <w:t>Зачет</w:t>
            </w:r>
          </w:p>
        </w:tc>
        <w:tc>
          <w:tcPr>
            <w:tcW w:w="1335" w:type="pct"/>
          </w:tcPr>
          <w:p w:rsidR="00A92C09" w:rsidRPr="00A92C09" w:rsidRDefault="00A92C09" w:rsidP="000A4ED5">
            <w:pPr>
              <w:tabs>
                <w:tab w:val="left" w:pos="317"/>
              </w:tabs>
              <w:ind w:firstLine="0"/>
              <w:rPr>
                <w:rFonts w:ascii="Times New Roman" w:hAnsi="Times New Roman"/>
                <w:sz w:val="24"/>
                <w:szCs w:val="24"/>
              </w:rPr>
            </w:pPr>
            <w:r w:rsidRPr="00A92C09">
              <w:rPr>
                <w:rFonts w:ascii="Times New Roman" w:hAnsi="Times New Roman"/>
                <w:sz w:val="24"/>
                <w:szCs w:val="24"/>
              </w:rPr>
              <w:t>Корректность и полнота ответа с опорой на терминологический аппарат дисциплины и приведением языковых примеров</w:t>
            </w:r>
          </w:p>
        </w:tc>
        <w:tc>
          <w:tcPr>
            <w:tcW w:w="2720" w:type="pct"/>
          </w:tcPr>
          <w:p w:rsidR="00A92C09" w:rsidRPr="00A92C09" w:rsidRDefault="00A92C09" w:rsidP="000A4ED5">
            <w:pPr>
              <w:tabs>
                <w:tab w:val="left" w:pos="317"/>
              </w:tabs>
              <w:ind w:firstLine="0"/>
              <w:rPr>
                <w:rFonts w:ascii="Times New Roman" w:hAnsi="Times New Roman"/>
                <w:sz w:val="24"/>
                <w:szCs w:val="24"/>
              </w:rPr>
            </w:pPr>
            <w:r w:rsidRPr="00A92C09">
              <w:rPr>
                <w:rFonts w:ascii="Times New Roman" w:hAnsi="Times New Roman"/>
                <w:sz w:val="24"/>
                <w:szCs w:val="24"/>
              </w:rPr>
              <w:t>По</w:t>
            </w:r>
            <w:r>
              <w:rPr>
                <w:rFonts w:ascii="Times New Roman" w:hAnsi="Times New Roman"/>
                <w:sz w:val="24"/>
                <w:szCs w:val="24"/>
              </w:rPr>
              <w:t>лный иллюстрированный ответ – 25</w:t>
            </w:r>
            <w:r w:rsidRPr="00A92C09">
              <w:rPr>
                <w:rFonts w:ascii="Times New Roman" w:hAnsi="Times New Roman"/>
                <w:sz w:val="24"/>
                <w:szCs w:val="24"/>
              </w:rPr>
              <w:t xml:space="preserve"> баллов</w:t>
            </w:r>
          </w:p>
          <w:p w:rsidR="00A92C09" w:rsidRPr="00A92C09" w:rsidRDefault="00A92C09" w:rsidP="000A4ED5">
            <w:pPr>
              <w:tabs>
                <w:tab w:val="left" w:pos="317"/>
              </w:tabs>
              <w:ind w:firstLine="0"/>
              <w:rPr>
                <w:rFonts w:ascii="Times New Roman" w:hAnsi="Times New Roman"/>
                <w:sz w:val="24"/>
                <w:szCs w:val="24"/>
              </w:rPr>
            </w:pPr>
            <w:r w:rsidRPr="00A92C09">
              <w:rPr>
                <w:rFonts w:ascii="Times New Roman" w:hAnsi="Times New Roman"/>
                <w:sz w:val="24"/>
                <w:szCs w:val="24"/>
              </w:rPr>
              <w:t>Неполный</w:t>
            </w:r>
            <w:r>
              <w:rPr>
                <w:rFonts w:ascii="Times New Roman" w:hAnsi="Times New Roman"/>
                <w:sz w:val="24"/>
                <w:szCs w:val="24"/>
              </w:rPr>
              <w:t xml:space="preserve"> ответ с языковыми примерами – 12</w:t>
            </w:r>
            <w:r w:rsidRPr="00A92C09">
              <w:rPr>
                <w:rFonts w:ascii="Times New Roman" w:hAnsi="Times New Roman"/>
                <w:sz w:val="24"/>
                <w:szCs w:val="24"/>
              </w:rPr>
              <w:t xml:space="preserve"> баллов</w:t>
            </w:r>
          </w:p>
          <w:p w:rsidR="00A92C09" w:rsidRPr="00A92C09" w:rsidRDefault="00A92C09" w:rsidP="000A4ED5">
            <w:pPr>
              <w:tabs>
                <w:tab w:val="left" w:pos="317"/>
              </w:tabs>
              <w:ind w:firstLine="0"/>
              <w:rPr>
                <w:rFonts w:ascii="Times New Roman" w:hAnsi="Times New Roman"/>
                <w:sz w:val="24"/>
                <w:szCs w:val="24"/>
              </w:rPr>
            </w:pPr>
            <w:r w:rsidRPr="00A92C09">
              <w:rPr>
                <w:rFonts w:ascii="Times New Roman" w:hAnsi="Times New Roman"/>
                <w:sz w:val="24"/>
                <w:szCs w:val="24"/>
              </w:rPr>
              <w:t>Неполный</w:t>
            </w:r>
            <w:r>
              <w:rPr>
                <w:rFonts w:ascii="Times New Roman" w:hAnsi="Times New Roman"/>
                <w:sz w:val="24"/>
                <w:szCs w:val="24"/>
              </w:rPr>
              <w:t xml:space="preserve"> ответ без языковых примеров – 6</w:t>
            </w:r>
            <w:r w:rsidRPr="00A92C09">
              <w:rPr>
                <w:rFonts w:ascii="Times New Roman" w:hAnsi="Times New Roman"/>
                <w:sz w:val="24"/>
                <w:szCs w:val="24"/>
              </w:rPr>
              <w:t xml:space="preserve"> балла</w:t>
            </w:r>
          </w:p>
          <w:p w:rsidR="00A92C09" w:rsidRPr="00A92C09" w:rsidRDefault="00A92C09" w:rsidP="000A4ED5">
            <w:pPr>
              <w:tabs>
                <w:tab w:val="left" w:pos="317"/>
              </w:tabs>
              <w:ind w:firstLine="0"/>
              <w:rPr>
                <w:rFonts w:ascii="Times New Roman" w:hAnsi="Times New Roman"/>
                <w:sz w:val="24"/>
                <w:szCs w:val="24"/>
              </w:rPr>
            </w:pPr>
            <w:r w:rsidRPr="00A92C09">
              <w:rPr>
                <w:rFonts w:ascii="Times New Roman" w:hAnsi="Times New Roman"/>
                <w:sz w:val="24"/>
                <w:szCs w:val="24"/>
              </w:rPr>
              <w:t>Неполный ответ и незнание понятийно-терминологического аппарата дисциплины – 0 баллов</w:t>
            </w:r>
          </w:p>
        </w:tc>
      </w:tr>
    </w:tbl>
    <w:p w:rsidR="00B55D26" w:rsidRDefault="00B55D26" w:rsidP="00B55D26">
      <w:pPr>
        <w:spacing w:before="40"/>
        <w:ind w:firstLine="0"/>
        <w:rPr>
          <w:rFonts w:ascii="Times New Roman" w:hAnsi="Times New Roman" w:cs="Times New Roman"/>
          <w:b/>
          <w:color w:val="000000"/>
          <w:sz w:val="24"/>
          <w:szCs w:val="24"/>
        </w:rPr>
      </w:pPr>
    </w:p>
    <w:p w:rsidR="00B55D26" w:rsidRPr="00824ECE" w:rsidRDefault="00B55D26" w:rsidP="00B55D26">
      <w:pPr>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5. М</w:t>
      </w:r>
      <w:r w:rsidRPr="00824ECE">
        <w:rPr>
          <w:rFonts w:ascii="Times New Roman" w:hAnsi="Times New Roman" w:cs="Times New Roman"/>
          <w:b/>
          <w:color w:val="000000"/>
          <w:sz w:val="24"/>
          <w:szCs w:val="24"/>
        </w:rPr>
        <w:t>етодические указания для обучающихся</w:t>
      </w:r>
      <w:r>
        <w:rPr>
          <w:rFonts w:ascii="Times New Roman" w:hAnsi="Times New Roman" w:cs="Times New Roman"/>
          <w:b/>
          <w:color w:val="000000"/>
          <w:sz w:val="24"/>
          <w:szCs w:val="24"/>
        </w:rPr>
        <w:t xml:space="preserve"> по освоению дисциплины</w:t>
      </w:r>
    </w:p>
    <w:p w:rsidR="00A92C09" w:rsidRDefault="00A92C09" w:rsidP="00A92C09">
      <w:pPr>
        <w:pStyle w:val="ab"/>
        <w:ind w:firstLine="426"/>
        <w:jc w:val="both"/>
        <w:rPr>
          <w:color w:val="000000"/>
          <w:sz w:val="24"/>
          <w:szCs w:val="24"/>
        </w:rPr>
      </w:pPr>
      <w:r w:rsidRPr="0053114B">
        <w:rPr>
          <w:color w:val="000000"/>
          <w:sz w:val="24"/>
          <w:szCs w:val="24"/>
          <w:u w:val="single"/>
        </w:rPr>
        <w:t>Устный опрос</w:t>
      </w:r>
      <w:r>
        <w:rPr>
          <w:color w:val="000000"/>
          <w:sz w:val="24"/>
          <w:szCs w:val="24"/>
        </w:rPr>
        <w:t>. Этот вид работы предусмотрен на семинарских занятиях и включает в себя ответы на вопросы и ответы при проверке заданий. Студенты распределяют в группе вопросы из списка вопросов для обсуждения в плане каждого семинарского занятия. Ответ на вопрос должен быть кратким, по существу и, как правило, не превышающим 3 минут монологической речи. Готовиться к устному опросу по планам семинаров следует по списку основной и дополнительной литературы. Ответ студента при проверке письменного домашнего задания из плана семинарского занятия является разновидностью устного опроса. На семинарских занятиях также предусмотрены дополнительные, кроме домашней работы, задания, собеседование по дополнительным вопросам и дополнительным заданиям на семинарских занятиях рассматривается как устный опрос.</w:t>
      </w:r>
    </w:p>
    <w:p w:rsidR="00A92C09" w:rsidRPr="00694E6A" w:rsidRDefault="00A92C09" w:rsidP="00A92C09">
      <w:pPr>
        <w:pStyle w:val="ab"/>
        <w:ind w:firstLine="426"/>
        <w:jc w:val="both"/>
        <w:rPr>
          <w:rFonts w:eastAsia="Times New Roman"/>
          <w:kern w:val="3"/>
          <w:sz w:val="24"/>
          <w:szCs w:val="24"/>
          <w:lang w:eastAsia="ru-RU"/>
        </w:rPr>
      </w:pPr>
      <w:r w:rsidRPr="005C2649">
        <w:rPr>
          <w:sz w:val="24"/>
          <w:szCs w:val="24"/>
          <w:u w:val="single"/>
        </w:rPr>
        <w:t>Тестирование</w:t>
      </w:r>
      <w:r w:rsidRPr="005C2649">
        <w:rPr>
          <w:sz w:val="24"/>
          <w:szCs w:val="24"/>
        </w:rPr>
        <w:t xml:space="preserve">. </w:t>
      </w:r>
      <w:r>
        <w:rPr>
          <w:rFonts w:eastAsia="Times New Roman"/>
          <w:kern w:val="3"/>
          <w:sz w:val="24"/>
          <w:szCs w:val="24"/>
          <w:lang w:eastAsia="ru-RU"/>
        </w:rPr>
        <w:t>Тестирование</w:t>
      </w:r>
      <w:r w:rsidRPr="00694E6A">
        <w:rPr>
          <w:rFonts w:eastAsia="Times New Roman"/>
          <w:kern w:val="3"/>
          <w:sz w:val="24"/>
          <w:szCs w:val="24"/>
          <w:lang w:eastAsia="ru-RU"/>
        </w:rPr>
        <w:t xml:space="preserve"> осуществляется с использованием опросник</w:t>
      </w:r>
      <w:r>
        <w:rPr>
          <w:rFonts w:eastAsia="Times New Roman"/>
          <w:kern w:val="3"/>
          <w:sz w:val="24"/>
          <w:szCs w:val="24"/>
          <w:lang w:eastAsia="ru-RU"/>
        </w:rPr>
        <w:t>а, содержащего варианты ответов.</w:t>
      </w:r>
    </w:p>
    <w:p w:rsidR="00A92C09" w:rsidRDefault="00A92C09" w:rsidP="00A92C09">
      <w:pPr>
        <w:pStyle w:val="ab"/>
        <w:ind w:firstLine="426"/>
        <w:jc w:val="both"/>
        <w:rPr>
          <w:sz w:val="24"/>
          <w:szCs w:val="24"/>
        </w:rPr>
      </w:pPr>
      <w:r>
        <w:rPr>
          <w:sz w:val="24"/>
          <w:szCs w:val="24"/>
        </w:rPr>
        <w:t>При выполнении самостоятельной работы студенты могут опираться на следующие словари и справочники:</w:t>
      </w:r>
    </w:p>
    <w:p w:rsidR="00A92C09" w:rsidRPr="006F1CF7" w:rsidRDefault="00A92C09" w:rsidP="00A92C09">
      <w:pPr>
        <w:pStyle w:val="af1"/>
        <w:numPr>
          <w:ilvl w:val="0"/>
          <w:numId w:val="23"/>
        </w:numPr>
        <w:ind w:left="360"/>
        <w:rPr>
          <w:rFonts w:ascii="Times New Roman" w:hAnsi="Times New Roman"/>
          <w:sz w:val="24"/>
          <w:szCs w:val="24"/>
        </w:rPr>
      </w:pPr>
      <w:proofErr w:type="spellStart"/>
      <w:r w:rsidRPr="006F1CF7">
        <w:rPr>
          <w:rFonts w:ascii="Times New Roman" w:hAnsi="Times New Roman"/>
          <w:sz w:val="24"/>
          <w:szCs w:val="24"/>
        </w:rPr>
        <w:t>Буктина</w:t>
      </w:r>
      <w:proofErr w:type="spellEnd"/>
      <w:r w:rsidRPr="006F1CF7">
        <w:rPr>
          <w:rFonts w:ascii="Times New Roman" w:hAnsi="Times New Roman"/>
          <w:sz w:val="24"/>
          <w:szCs w:val="24"/>
        </w:rPr>
        <w:t xml:space="preserve"> Б.Э., </w:t>
      </w:r>
      <w:proofErr w:type="spellStart"/>
      <w:r w:rsidRPr="006F1CF7">
        <w:rPr>
          <w:rFonts w:ascii="Times New Roman" w:hAnsi="Times New Roman"/>
          <w:sz w:val="24"/>
          <w:szCs w:val="24"/>
        </w:rPr>
        <w:t>Калакутская</w:t>
      </w:r>
      <w:proofErr w:type="spellEnd"/>
      <w:r w:rsidRPr="006F1CF7">
        <w:rPr>
          <w:rFonts w:ascii="Times New Roman" w:hAnsi="Times New Roman"/>
          <w:sz w:val="24"/>
          <w:szCs w:val="24"/>
        </w:rPr>
        <w:t xml:space="preserve"> Л.П. Слитно или раздельно? – М., 1981.</w:t>
      </w:r>
    </w:p>
    <w:p w:rsidR="00A92C09" w:rsidRPr="006F1CF7" w:rsidRDefault="00A92C09" w:rsidP="00A92C09">
      <w:pPr>
        <w:pStyle w:val="af1"/>
        <w:numPr>
          <w:ilvl w:val="0"/>
          <w:numId w:val="23"/>
        </w:numPr>
        <w:ind w:left="360"/>
        <w:rPr>
          <w:rFonts w:ascii="Times New Roman" w:hAnsi="Times New Roman"/>
          <w:sz w:val="24"/>
          <w:szCs w:val="24"/>
        </w:rPr>
      </w:pPr>
      <w:proofErr w:type="spellStart"/>
      <w:r w:rsidRPr="006F1CF7">
        <w:rPr>
          <w:rFonts w:ascii="Times New Roman" w:hAnsi="Times New Roman"/>
          <w:sz w:val="24"/>
          <w:szCs w:val="24"/>
        </w:rPr>
        <w:t>Былинский</w:t>
      </w:r>
      <w:proofErr w:type="spellEnd"/>
      <w:r w:rsidRPr="006F1CF7">
        <w:rPr>
          <w:rFonts w:ascii="Times New Roman" w:hAnsi="Times New Roman"/>
          <w:sz w:val="24"/>
          <w:szCs w:val="24"/>
        </w:rPr>
        <w:t xml:space="preserve"> К.И., Никольский Н.Н. Русский язык: Справочник по орфографии и пунктуации. – М., 1998 (и последующие издания).</w:t>
      </w:r>
    </w:p>
    <w:p w:rsidR="00A92C09" w:rsidRPr="006F1CF7" w:rsidRDefault="00A92C09" w:rsidP="00A92C09">
      <w:pPr>
        <w:pStyle w:val="af1"/>
        <w:numPr>
          <w:ilvl w:val="0"/>
          <w:numId w:val="23"/>
        </w:numPr>
        <w:ind w:left="360"/>
        <w:rPr>
          <w:rFonts w:ascii="Times New Roman" w:hAnsi="Times New Roman"/>
          <w:sz w:val="24"/>
          <w:szCs w:val="24"/>
        </w:rPr>
      </w:pPr>
      <w:proofErr w:type="spellStart"/>
      <w:r w:rsidRPr="006F1CF7">
        <w:rPr>
          <w:rFonts w:ascii="Times New Roman" w:hAnsi="Times New Roman"/>
          <w:sz w:val="24"/>
          <w:szCs w:val="24"/>
        </w:rPr>
        <w:t>Былинский</w:t>
      </w:r>
      <w:proofErr w:type="spellEnd"/>
      <w:r w:rsidRPr="006F1CF7">
        <w:rPr>
          <w:rFonts w:ascii="Times New Roman" w:hAnsi="Times New Roman"/>
          <w:sz w:val="24"/>
          <w:szCs w:val="24"/>
        </w:rPr>
        <w:t xml:space="preserve"> К.И., Никольский Н.Н. Справочник по орфографии и пунктуации для работников печати. – М., 1957.</w:t>
      </w:r>
    </w:p>
    <w:p w:rsidR="00A92C09" w:rsidRPr="006F1CF7" w:rsidRDefault="00A92C09" w:rsidP="00A92C09">
      <w:pPr>
        <w:pStyle w:val="af1"/>
        <w:numPr>
          <w:ilvl w:val="0"/>
          <w:numId w:val="23"/>
        </w:numPr>
        <w:ind w:left="360"/>
        <w:rPr>
          <w:rFonts w:ascii="Times New Roman" w:hAnsi="Times New Roman"/>
          <w:sz w:val="24"/>
          <w:szCs w:val="24"/>
        </w:rPr>
      </w:pPr>
      <w:r w:rsidRPr="006F1CF7">
        <w:rPr>
          <w:rFonts w:ascii="Times New Roman" w:hAnsi="Times New Roman"/>
          <w:sz w:val="24"/>
          <w:szCs w:val="24"/>
        </w:rPr>
        <w:t>Колесников Н.П. Слова с двойными согласными: Словарь-справочник. – М., 1990.</w:t>
      </w:r>
    </w:p>
    <w:p w:rsidR="00A92C09" w:rsidRPr="006F1CF7" w:rsidRDefault="00A92C09" w:rsidP="00A92C09">
      <w:pPr>
        <w:pStyle w:val="af1"/>
        <w:numPr>
          <w:ilvl w:val="0"/>
          <w:numId w:val="23"/>
        </w:numPr>
        <w:ind w:left="360"/>
        <w:rPr>
          <w:rFonts w:ascii="Times New Roman" w:hAnsi="Times New Roman"/>
          <w:sz w:val="24"/>
          <w:szCs w:val="24"/>
        </w:rPr>
      </w:pPr>
      <w:r w:rsidRPr="006F1CF7">
        <w:rPr>
          <w:rFonts w:ascii="Times New Roman" w:hAnsi="Times New Roman"/>
          <w:sz w:val="24"/>
          <w:szCs w:val="24"/>
        </w:rPr>
        <w:t>Новый орфографический словарь-справочник русского языка / Ред.-сост. [и с предисл.] В.В. Бурцева. – М., 2005.</w:t>
      </w:r>
    </w:p>
    <w:p w:rsidR="00A92C09" w:rsidRPr="006F1CF7" w:rsidRDefault="00A92C09" w:rsidP="00A92C09">
      <w:pPr>
        <w:pStyle w:val="af1"/>
        <w:numPr>
          <w:ilvl w:val="0"/>
          <w:numId w:val="23"/>
        </w:numPr>
        <w:ind w:left="360"/>
        <w:rPr>
          <w:rFonts w:ascii="Times New Roman" w:hAnsi="Times New Roman"/>
          <w:sz w:val="24"/>
          <w:szCs w:val="24"/>
        </w:rPr>
      </w:pPr>
      <w:r w:rsidRPr="006F1CF7">
        <w:rPr>
          <w:rFonts w:ascii="Times New Roman" w:hAnsi="Times New Roman"/>
          <w:sz w:val="24"/>
          <w:szCs w:val="24"/>
        </w:rPr>
        <w:t xml:space="preserve">Орфографический словарь русского языка. 13-е изд., </w:t>
      </w:r>
      <w:proofErr w:type="spellStart"/>
      <w:r w:rsidRPr="006F1CF7">
        <w:rPr>
          <w:rFonts w:ascii="Times New Roman" w:hAnsi="Times New Roman"/>
          <w:sz w:val="24"/>
          <w:szCs w:val="24"/>
        </w:rPr>
        <w:t>испр</w:t>
      </w:r>
      <w:proofErr w:type="spellEnd"/>
      <w:r w:rsidRPr="006F1CF7">
        <w:rPr>
          <w:rFonts w:ascii="Times New Roman" w:hAnsi="Times New Roman"/>
          <w:sz w:val="24"/>
          <w:szCs w:val="24"/>
        </w:rPr>
        <w:t xml:space="preserve">. и доп. / Под ред. С.Г. </w:t>
      </w:r>
      <w:proofErr w:type="spellStart"/>
      <w:r w:rsidRPr="006F1CF7">
        <w:rPr>
          <w:rFonts w:ascii="Times New Roman" w:hAnsi="Times New Roman"/>
          <w:sz w:val="24"/>
          <w:szCs w:val="24"/>
        </w:rPr>
        <w:t>Бархударова</w:t>
      </w:r>
      <w:proofErr w:type="spellEnd"/>
      <w:r w:rsidRPr="006F1CF7">
        <w:rPr>
          <w:rFonts w:ascii="Times New Roman" w:hAnsi="Times New Roman"/>
          <w:sz w:val="24"/>
          <w:szCs w:val="24"/>
        </w:rPr>
        <w:t xml:space="preserve">, И.Ф. </w:t>
      </w:r>
      <w:proofErr w:type="spellStart"/>
      <w:r w:rsidRPr="006F1CF7">
        <w:rPr>
          <w:rFonts w:ascii="Times New Roman" w:hAnsi="Times New Roman"/>
          <w:sz w:val="24"/>
          <w:szCs w:val="24"/>
        </w:rPr>
        <w:t>Протченко</w:t>
      </w:r>
      <w:proofErr w:type="spellEnd"/>
      <w:r w:rsidRPr="006F1CF7">
        <w:rPr>
          <w:rFonts w:ascii="Times New Roman" w:hAnsi="Times New Roman"/>
          <w:sz w:val="24"/>
          <w:szCs w:val="24"/>
        </w:rPr>
        <w:t>, Л.И. Скворцова. – М., 1974 (и последующие издания).</w:t>
      </w:r>
    </w:p>
    <w:p w:rsidR="00A92C09" w:rsidRPr="006F1CF7" w:rsidRDefault="00A92C09" w:rsidP="00A92C09">
      <w:pPr>
        <w:pStyle w:val="af1"/>
        <w:numPr>
          <w:ilvl w:val="0"/>
          <w:numId w:val="23"/>
        </w:numPr>
        <w:ind w:left="360"/>
        <w:rPr>
          <w:rFonts w:ascii="Times New Roman" w:hAnsi="Times New Roman"/>
          <w:sz w:val="24"/>
          <w:szCs w:val="24"/>
        </w:rPr>
      </w:pPr>
      <w:r w:rsidRPr="006F1CF7">
        <w:rPr>
          <w:rFonts w:ascii="Times New Roman" w:hAnsi="Times New Roman"/>
          <w:sz w:val="24"/>
          <w:szCs w:val="24"/>
        </w:rPr>
        <w:t>Розенталь Д.Э. Прописная или строчная? Опыт словаря-справочника. – М., 1984 (и последующие издания).</w:t>
      </w:r>
    </w:p>
    <w:p w:rsidR="00A92C09" w:rsidRPr="006F1CF7" w:rsidRDefault="00A92C09" w:rsidP="00A92C09">
      <w:pPr>
        <w:pStyle w:val="af1"/>
        <w:numPr>
          <w:ilvl w:val="0"/>
          <w:numId w:val="23"/>
        </w:numPr>
        <w:ind w:left="360"/>
        <w:rPr>
          <w:rFonts w:ascii="Times New Roman" w:hAnsi="Times New Roman"/>
          <w:sz w:val="24"/>
          <w:szCs w:val="24"/>
        </w:rPr>
      </w:pPr>
      <w:r w:rsidRPr="006F1CF7">
        <w:rPr>
          <w:rFonts w:ascii="Times New Roman" w:hAnsi="Times New Roman"/>
          <w:sz w:val="24"/>
          <w:szCs w:val="24"/>
        </w:rPr>
        <w:t>Розенталь Д.Э. Справочник по правописанию и литературной правке (Для работников печати) – М., 1978 (и последующие издания).</w:t>
      </w:r>
    </w:p>
    <w:p w:rsidR="00A92C09" w:rsidRPr="006F1CF7" w:rsidRDefault="00A92C09" w:rsidP="00A92C09">
      <w:pPr>
        <w:pStyle w:val="af1"/>
        <w:numPr>
          <w:ilvl w:val="0"/>
          <w:numId w:val="23"/>
        </w:numPr>
        <w:ind w:left="360"/>
        <w:rPr>
          <w:rFonts w:ascii="Times New Roman" w:hAnsi="Times New Roman"/>
          <w:sz w:val="24"/>
          <w:szCs w:val="24"/>
        </w:rPr>
      </w:pPr>
      <w:r w:rsidRPr="006F1CF7">
        <w:rPr>
          <w:rFonts w:ascii="Times New Roman" w:hAnsi="Times New Roman"/>
          <w:sz w:val="24"/>
          <w:szCs w:val="24"/>
        </w:rPr>
        <w:t>Розенталь Д.Э. Справочник по пунктуации. – М., 1998 (и последующие издания).</w:t>
      </w:r>
    </w:p>
    <w:p w:rsidR="00A92C09" w:rsidRPr="006F1CF7" w:rsidRDefault="00A92C09" w:rsidP="00A92C09">
      <w:pPr>
        <w:pStyle w:val="af1"/>
        <w:numPr>
          <w:ilvl w:val="0"/>
          <w:numId w:val="23"/>
        </w:numPr>
        <w:ind w:left="360"/>
        <w:rPr>
          <w:rFonts w:ascii="Times New Roman" w:hAnsi="Times New Roman"/>
          <w:sz w:val="24"/>
          <w:szCs w:val="24"/>
        </w:rPr>
      </w:pPr>
      <w:r w:rsidRPr="006F1CF7">
        <w:rPr>
          <w:rFonts w:ascii="Times New Roman" w:hAnsi="Times New Roman"/>
          <w:sz w:val="24"/>
          <w:szCs w:val="24"/>
        </w:rPr>
        <w:t>Розенталь Д.Э., Теленкова М.А. Словарь трудностей русского языка. – М., 1976; 1986 (и последующие издания).</w:t>
      </w:r>
    </w:p>
    <w:p w:rsidR="00A92C09" w:rsidRPr="006F1CF7" w:rsidRDefault="00A92C09" w:rsidP="00A92C09">
      <w:pPr>
        <w:pStyle w:val="af1"/>
        <w:numPr>
          <w:ilvl w:val="0"/>
          <w:numId w:val="23"/>
        </w:numPr>
        <w:ind w:left="360"/>
        <w:rPr>
          <w:rFonts w:ascii="Times New Roman" w:hAnsi="Times New Roman"/>
          <w:sz w:val="24"/>
          <w:szCs w:val="24"/>
        </w:rPr>
      </w:pPr>
      <w:r w:rsidRPr="006F1CF7">
        <w:rPr>
          <w:rFonts w:ascii="Times New Roman" w:hAnsi="Times New Roman"/>
          <w:sz w:val="24"/>
          <w:szCs w:val="24"/>
        </w:rPr>
        <w:t>Скворцов Л.И. Культура русской речи: Словарь-справочник. – М., 1995.</w:t>
      </w:r>
    </w:p>
    <w:p w:rsidR="00A92C09" w:rsidRPr="006F1CF7" w:rsidRDefault="00A92C09" w:rsidP="00A92C09">
      <w:pPr>
        <w:pStyle w:val="af1"/>
        <w:numPr>
          <w:ilvl w:val="0"/>
          <w:numId w:val="23"/>
        </w:numPr>
        <w:ind w:left="360"/>
        <w:rPr>
          <w:rFonts w:ascii="Times New Roman" w:hAnsi="Times New Roman"/>
          <w:sz w:val="24"/>
          <w:szCs w:val="24"/>
        </w:rPr>
      </w:pPr>
      <w:r w:rsidRPr="006F1CF7">
        <w:rPr>
          <w:rFonts w:ascii="Times New Roman" w:hAnsi="Times New Roman"/>
          <w:sz w:val="24"/>
          <w:szCs w:val="24"/>
        </w:rPr>
        <w:t>Слитно, раздельно, через дефис: Орфографический словарь русского языка / Сост. А.И. Синцов. – М., 2009.</w:t>
      </w:r>
    </w:p>
    <w:p w:rsidR="00A92C09" w:rsidRPr="006F1CF7" w:rsidRDefault="00A92C09" w:rsidP="00A92C09">
      <w:pPr>
        <w:pStyle w:val="af1"/>
        <w:numPr>
          <w:ilvl w:val="0"/>
          <w:numId w:val="23"/>
        </w:numPr>
        <w:ind w:left="360"/>
        <w:rPr>
          <w:rFonts w:ascii="Times New Roman" w:hAnsi="Times New Roman"/>
          <w:sz w:val="24"/>
          <w:szCs w:val="24"/>
        </w:rPr>
      </w:pPr>
      <w:r w:rsidRPr="006F1CF7">
        <w:rPr>
          <w:rFonts w:ascii="Times New Roman" w:hAnsi="Times New Roman"/>
          <w:sz w:val="24"/>
          <w:szCs w:val="24"/>
        </w:rPr>
        <w:t xml:space="preserve">Словарь по культуре устной и письменной речи / М.Б. Елисеева, Б.М. </w:t>
      </w:r>
      <w:proofErr w:type="spellStart"/>
      <w:r w:rsidRPr="006F1CF7">
        <w:rPr>
          <w:rFonts w:ascii="Times New Roman" w:hAnsi="Times New Roman"/>
          <w:sz w:val="24"/>
          <w:szCs w:val="24"/>
        </w:rPr>
        <w:t>Золин</w:t>
      </w:r>
      <w:proofErr w:type="spellEnd"/>
      <w:r w:rsidRPr="006F1CF7">
        <w:rPr>
          <w:rFonts w:ascii="Times New Roman" w:hAnsi="Times New Roman"/>
          <w:sz w:val="24"/>
          <w:szCs w:val="24"/>
        </w:rPr>
        <w:t>, Д.Б. Черепенин. – СПб., 1996.</w:t>
      </w:r>
    </w:p>
    <w:p w:rsidR="00A92C09" w:rsidRPr="006F1CF7" w:rsidRDefault="00A92C09" w:rsidP="00A92C09">
      <w:pPr>
        <w:pStyle w:val="af1"/>
        <w:numPr>
          <w:ilvl w:val="0"/>
          <w:numId w:val="23"/>
        </w:numPr>
        <w:ind w:left="360"/>
        <w:rPr>
          <w:rFonts w:ascii="Times New Roman" w:hAnsi="Times New Roman"/>
          <w:sz w:val="24"/>
          <w:szCs w:val="24"/>
        </w:rPr>
      </w:pPr>
      <w:r w:rsidRPr="006F1CF7">
        <w:rPr>
          <w:rFonts w:ascii="Times New Roman" w:hAnsi="Times New Roman"/>
          <w:sz w:val="24"/>
          <w:szCs w:val="24"/>
        </w:rPr>
        <w:lastRenderedPageBreak/>
        <w:t>Текучева А.В., Панов Б.Т. Грамматико-орфографический словарь русского языка. – М., 1976.</w:t>
      </w:r>
    </w:p>
    <w:p w:rsidR="00A92C09" w:rsidRDefault="00B55D26" w:rsidP="00A92C09">
      <w:pPr>
        <w:widowControl w:val="0"/>
        <w:suppressAutoHyphens/>
        <w:overflowPunct w:val="0"/>
        <w:autoSpaceDE w:val="0"/>
        <w:autoSpaceDN w:val="0"/>
        <w:ind w:firstLine="426"/>
        <w:rPr>
          <w:rFonts w:ascii="Times New Roman" w:eastAsia="Times New Roman" w:hAnsi="Times New Roman" w:cs="Times New Roman"/>
          <w:kern w:val="3"/>
          <w:sz w:val="24"/>
          <w:szCs w:val="24"/>
          <w:lang w:eastAsia="ru-RU"/>
        </w:rPr>
      </w:pPr>
      <w:r w:rsidRPr="00A92C09">
        <w:rPr>
          <w:rFonts w:ascii="Times New Roman" w:eastAsia="Calibri" w:hAnsi="Times New Roman" w:cs="Times New Roman"/>
          <w:sz w:val="24"/>
          <w:szCs w:val="24"/>
          <w:u w:val="single"/>
        </w:rPr>
        <w:t>Ситуационные задачи:</w:t>
      </w:r>
      <w:r w:rsidRPr="00694E6A">
        <w:rPr>
          <w:rFonts w:ascii="Times New Roman" w:eastAsia="Times New Roman" w:hAnsi="Times New Roman" w:cs="Times New Roman"/>
          <w:kern w:val="3"/>
          <w:sz w:val="24"/>
          <w:szCs w:val="24"/>
          <w:lang w:eastAsia="ru-RU"/>
        </w:rPr>
        <w:t xml:space="preserve"> задачи решаются в письменном виде. По условиям ситуационной задачи требуется построить блок-схему, отражающую последовательность действий должностных лиц таможенных органов при реализации той или иной </w:t>
      </w:r>
      <w:r>
        <w:rPr>
          <w:rFonts w:ascii="Times New Roman" w:eastAsia="Times New Roman" w:hAnsi="Times New Roman" w:cs="Times New Roman"/>
          <w:kern w:val="3"/>
          <w:sz w:val="24"/>
          <w:szCs w:val="24"/>
          <w:lang w:eastAsia="ru-RU"/>
        </w:rPr>
        <w:t>технологии таможенного контроля.</w:t>
      </w:r>
    </w:p>
    <w:p w:rsidR="00B55D26" w:rsidRPr="00694E6A" w:rsidRDefault="00B55D26" w:rsidP="00A92C09">
      <w:pPr>
        <w:widowControl w:val="0"/>
        <w:suppressAutoHyphens/>
        <w:overflowPunct w:val="0"/>
        <w:autoSpaceDE w:val="0"/>
        <w:autoSpaceDN w:val="0"/>
        <w:ind w:firstLine="426"/>
        <w:rPr>
          <w:rFonts w:ascii="Times New Roman" w:eastAsia="Times New Roman" w:hAnsi="Times New Roman" w:cs="Times New Roman"/>
          <w:kern w:val="3"/>
          <w:sz w:val="24"/>
          <w:szCs w:val="24"/>
          <w:lang w:eastAsia="ru-RU"/>
        </w:rPr>
      </w:pPr>
      <w:r w:rsidRPr="00A92C09">
        <w:rPr>
          <w:rFonts w:ascii="Times New Roman" w:eastAsia="Calibri" w:hAnsi="Times New Roman" w:cs="Times New Roman"/>
          <w:sz w:val="24"/>
          <w:szCs w:val="24"/>
          <w:u w:val="single"/>
        </w:rPr>
        <w:t>Доклад.</w:t>
      </w:r>
      <w:r>
        <w:rPr>
          <w:rFonts w:ascii="Times New Roman" w:eastAsia="Times New Roman" w:hAnsi="Times New Roman" w:cs="Times New Roman"/>
          <w:kern w:val="3"/>
          <w:sz w:val="24"/>
          <w:szCs w:val="24"/>
          <w:lang w:eastAsia="ru-RU"/>
        </w:rPr>
        <w:t xml:space="preserve"> </w:t>
      </w:r>
      <w:r w:rsidRPr="00694E6A">
        <w:rPr>
          <w:rFonts w:ascii="Times New Roman" w:eastAsia="Times New Roman" w:hAnsi="Times New Roman" w:cs="Times New Roman"/>
          <w:kern w:val="3"/>
          <w:sz w:val="24"/>
          <w:szCs w:val="24"/>
          <w:lang w:eastAsia="ru-RU"/>
        </w:rPr>
        <w:t xml:space="preserve">Дополнительно поощряется иллюстрация тезисов доклада с использованием презентации. </w:t>
      </w:r>
    </w:p>
    <w:p w:rsidR="00A92C09" w:rsidRPr="00173CEC" w:rsidRDefault="00A92C09" w:rsidP="00A92C09">
      <w:pPr>
        <w:pStyle w:val="ab"/>
        <w:ind w:firstLine="426"/>
        <w:jc w:val="both"/>
        <w:rPr>
          <w:sz w:val="24"/>
          <w:szCs w:val="24"/>
        </w:rPr>
      </w:pPr>
      <w:bookmarkStart w:id="3" w:name="_Hlk491789649"/>
      <w:r w:rsidRPr="00173CEC">
        <w:rPr>
          <w:sz w:val="24"/>
          <w:szCs w:val="24"/>
          <w:u w:val="single"/>
        </w:rPr>
        <w:t>Работа со списком литературы</w:t>
      </w:r>
      <w:r w:rsidRPr="00173CEC">
        <w:rPr>
          <w:sz w:val="24"/>
          <w:szCs w:val="24"/>
        </w:rPr>
        <w:t xml:space="preserve">. Основная литература осваивается в полном объеме. Дополнительная литература </w:t>
      </w:r>
      <w:r>
        <w:rPr>
          <w:sz w:val="24"/>
          <w:szCs w:val="24"/>
        </w:rPr>
        <w:t>факультативная для освоения.</w:t>
      </w:r>
    </w:p>
    <w:bookmarkEnd w:id="3"/>
    <w:p w:rsidR="00824ECE" w:rsidRDefault="00824ECE" w:rsidP="00824ECE">
      <w:pPr>
        <w:ind w:firstLine="0"/>
        <w:rPr>
          <w:rFonts w:ascii="Times New Roman" w:hAnsi="Times New Roman" w:cs="Times New Roman"/>
          <w:i/>
          <w:sz w:val="24"/>
          <w:szCs w:val="24"/>
        </w:rPr>
      </w:pPr>
    </w:p>
    <w:p w:rsidR="00B55D26" w:rsidRPr="00B514CA" w:rsidRDefault="00B55D26" w:rsidP="00B55D26">
      <w:pPr>
        <w:widowControl w:val="0"/>
        <w:suppressAutoHyphens/>
        <w:overflowPunct w:val="0"/>
        <w:autoSpaceDE w:val="0"/>
        <w:autoSpaceDN w:val="0"/>
        <w:ind w:firstLine="0"/>
        <w:rPr>
          <w:rFonts w:ascii="Times New Roman" w:eastAsia="Times New Roman" w:hAnsi="Times New Roman" w:cs="Times New Roman"/>
          <w:bCs/>
          <w:iCs/>
          <w:color w:val="000000" w:themeColor="text1"/>
          <w:kern w:val="3"/>
          <w:sz w:val="24"/>
          <w:szCs w:val="24"/>
          <w:lang w:eastAsia="ru-RU"/>
        </w:rPr>
      </w:pPr>
      <w:r w:rsidRPr="00B514CA">
        <w:rPr>
          <w:rFonts w:ascii="Times New Roman" w:eastAsia="Times New Roman" w:hAnsi="Times New Roman" w:cs="Times New Roman"/>
          <w:bCs/>
          <w:iCs/>
          <w:color w:val="000000" w:themeColor="text1"/>
          <w:kern w:val="3"/>
          <w:sz w:val="24"/>
          <w:szCs w:val="24"/>
          <w:lang w:eastAsia="ru-RU"/>
        </w:rPr>
        <w:t>Результаты текущего контроля обучающихся используются в рамках балльной рейтинговой системы: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832"/>
        <w:gridCol w:w="1204"/>
        <w:gridCol w:w="739"/>
        <w:gridCol w:w="854"/>
        <w:gridCol w:w="577"/>
        <w:gridCol w:w="879"/>
        <w:gridCol w:w="788"/>
        <w:gridCol w:w="594"/>
        <w:gridCol w:w="963"/>
        <w:gridCol w:w="984"/>
        <w:gridCol w:w="931"/>
      </w:tblGrid>
      <w:tr w:rsidR="00B55D26" w:rsidRPr="00B514CA" w:rsidTr="00B55D26">
        <w:tc>
          <w:tcPr>
            <w:tcW w:w="541" w:type="pct"/>
            <w:vMerge w:val="restart"/>
          </w:tcPr>
          <w:p w:rsidR="00B55D26" w:rsidRPr="00B514CA" w:rsidRDefault="00B55D26" w:rsidP="000A4ED5">
            <w:pPr>
              <w:widowControl w:val="0"/>
              <w:suppressAutoHyphens/>
              <w:overflowPunct w:val="0"/>
              <w:autoSpaceDE w:val="0"/>
              <w:autoSpaceDN w:val="0"/>
              <w:ind w:firstLine="0"/>
              <w:jc w:val="center"/>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Недели</w:t>
            </w:r>
          </w:p>
        </w:tc>
        <w:tc>
          <w:tcPr>
            <w:tcW w:w="483" w:type="pct"/>
            <w:vMerge w:val="restart"/>
          </w:tcPr>
          <w:p w:rsidR="00B55D26" w:rsidRPr="00B514CA" w:rsidRDefault="00B55D26" w:rsidP="000A4ED5">
            <w:pPr>
              <w:widowControl w:val="0"/>
              <w:suppressAutoHyphens/>
              <w:overflowPunct w:val="0"/>
              <w:autoSpaceDE w:val="0"/>
              <w:autoSpaceDN w:val="0"/>
              <w:ind w:firstLine="0"/>
              <w:jc w:val="center"/>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Виды учебных занятий (лекции/семинары)</w:t>
            </w:r>
          </w:p>
        </w:tc>
        <w:tc>
          <w:tcPr>
            <w:tcW w:w="463" w:type="pct"/>
            <w:vMerge w:val="restart"/>
          </w:tcPr>
          <w:p w:rsidR="00B55D26" w:rsidRPr="00B514CA" w:rsidRDefault="00B55D26" w:rsidP="000A4ED5">
            <w:pPr>
              <w:widowControl w:val="0"/>
              <w:suppressAutoHyphens/>
              <w:overflowPunct w:val="0"/>
              <w:autoSpaceDE w:val="0"/>
              <w:autoSpaceDN w:val="0"/>
              <w:ind w:firstLine="0"/>
              <w:jc w:val="center"/>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Посещение учебных занятий</w:t>
            </w:r>
          </w:p>
        </w:tc>
        <w:tc>
          <w:tcPr>
            <w:tcW w:w="1190" w:type="pct"/>
            <w:gridSpan w:val="3"/>
          </w:tcPr>
          <w:p w:rsidR="00B55D26" w:rsidRPr="00B514CA" w:rsidRDefault="00B55D26" w:rsidP="000A4ED5">
            <w:pPr>
              <w:widowControl w:val="0"/>
              <w:suppressAutoHyphens/>
              <w:overflowPunct w:val="0"/>
              <w:autoSpaceDE w:val="0"/>
              <w:autoSpaceDN w:val="0"/>
              <w:ind w:firstLine="0"/>
              <w:jc w:val="center"/>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Письменные работы</w:t>
            </w:r>
          </w:p>
        </w:tc>
        <w:tc>
          <w:tcPr>
            <w:tcW w:w="823" w:type="pct"/>
            <w:gridSpan w:val="2"/>
          </w:tcPr>
          <w:p w:rsidR="00B55D26" w:rsidRPr="00B514CA" w:rsidRDefault="00B55D26" w:rsidP="000A4ED5">
            <w:pPr>
              <w:widowControl w:val="0"/>
              <w:suppressAutoHyphens/>
              <w:overflowPunct w:val="0"/>
              <w:autoSpaceDE w:val="0"/>
              <w:autoSpaceDN w:val="0"/>
              <w:ind w:firstLine="0"/>
              <w:jc w:val="center"/>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Устные выступления</w:t>
            </w:r>
          </w:p>
        </w:tc>
        <w:tc>
          <w:tcPr>
            <w:tcW w:w="500" w:type="pct"/>
            <w:vMerge w:val="restart"/>
          </w:tcPr>
          <w:p w:rsidR="00B55D26" w:rsidRPr="00B514CA" w:rsidRDefault="00B55D26" w:rsidP="000A4ED5">
            <w:pPr>
              <w:widowControl w:val="0"/>
              <w:suppressAutoHyphens/>
              <w:overflowPunct w:val="0"/>
              <w:autoSpaceDE w:val="0"/>
              <w:autoSpaceDN w:val="0"/>
              <w:ind w:firstLine="0"/>
              <w:jc w:val="center"/>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spacing w:val="-20"/>
                <w:w w:val="110"/>
                <w:kern w:val="3"/>
                <w:sz w:val="14"/>
                <w:szCs w:val="14"/>
                <w:lang w:eastAsia="ru-RU"/>
              </w:rPr>
              <w:t>Компенсирующие</w:t>
            </w:r>
            <w:r w:rsidRPr="00B514CA">
              <w:rPr>
                <w:rFonts w:ascii="Times New Roman" w:eastAsia="Times New Roman" w:hAnsi="Times New Roman" w:cs="Times New Roman"/>
                <w:kern w:val="3"/>
                <w:sz w:val="14"/>
                <w:szCs w:val="14"/>
                <w:lang w:eastAsia="ru-RU"/>
              </w:rPr>
              <w:t xml:space="preserve"> задания (сверх расчетных 100 баллов)</w:t>
            </w:r>
          </w:p>
        </w:tc>
        <w:tc>
          <w:tcPr>
            <w:tcW w:w="455" w:type="pct"/>
            <w:vMerge w:val="restart"/>
          </w:tcPr>
          <w:p w:rsidR="00B55D26" w:rsidRPr="00B514CA" w:rsidRDefault="00B55D26" w:rsidP="000A4ED5">
            <w:pPr>
              <w:widowControl w:val="0"/>
              <w:suppressAutoHyphens/>
              <w:overflowPunct w:val="0"/>
              <w:autoSpaceDE w:val="0"/>
              <w:autoSpaceDN w:val="0"/>
              <w:ind w:firstLine="0"/>
              <w:jc w:val="center"/>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spacing w:val="-2"/>
                <w:kern w:val="3"/>
                <w:sz w:val="14"/>
                <w:szCs w:val="14"/>
                <w:lang w:eastAsia="ru-RU"/>
              </w:rPr>
              <w:t>Промежуточная</w:t>
            </w:r>
            <w:r w:rsidRPr="00B514CA">
              <w:rPr>
                <w:rFonts w:ascii="Times New Roman" w:eastAsia="Times New Roman" w:hAnsi="Times New Roman" w:cs="Times New Roman"/>
                <w:kern w:val="3"/>
                <w:sz w:val="14"/>
                <w:szCs w:val="14"/>
                <w:lang w:eastAsia="ru-RU"/>
              </w:rPr>
              <w:t xml:space="preserve"> аттестация (экзамен)</w:t>
            </w:r>
          </w:p>
        </w:tc>
        <w:tc>
          <w:tcPr>
            <w:tcW w:w="544" w:type="pct"/>
            <w:vMerge w:val="restar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Итого (максимально-расчетное количество баллов)</w:t>
            </w:r>
          </w:p>
        </w:tc>
      </w:tr>
      <w:tr w:rsidR="00B55D26" w:rsidRPr="00B514CA" w:rsidTr="00B55D26">
        <w:tc>
          <w:tcPr>
            <w:tcW w:w="541" w:type="pct"/>
            <w:vMerge/>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c>
          <w:tcPr>
            <w:tcW w:w="483" w:type="pct"/>
            <w:vMerge/>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c>
          <w:tcPr>
            <w:tcW w:w="463" w:type="pct"/>
            <w:vMerge/>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c>
          <w:tcPr>
            <w:tcW w:w="455" w:type="pct"/>
          </w:tcPr>
          <w:p w:rsidR="00B55D26" w:rsidRPr="00B514CA" w:rsidRDefault="00B55D26" w:rsidP="000A4ED5">
            <w:pPr>
              <w:widowControl w:val="0"/>
              <w:suppressAutoHyphens/>
              <w:overflowPunct w:val="0"/>
              <w:autoSpaceDE w:val="0"/>
              <w:autoSpaceDN w:val="0"/>
              <w:ind w:firstLine="0"/>
              <w:jc w:val="center"/>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Контрольные</w:t>
            </w:r>
          </w:p>
        </w:tc>
        <w:tc>
          <w:tcPr>
            <w:tcW w:w="324" w:type="pct"/>
          </w:tcPr>
          <w:p w:rsidR="00B55D26" w:rsidRPr="00B514CA" w:rsidRDefault="00B55D26" w:rsidP="000A4ED5">
            <w:pPr>
              <w:widowControl w:val="0"/>
              <w:suppressAutoHyphens/>
              <w:overflowPunct w:val="0"/>
              <w:autoSpaceDE w:val="0"/>
              <w:autoSpaceDN w:val="0"/>
              <w:ind w:firstLine="0"/>
              <w:jc w:val="center"/>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Решение задач</w:t>
            </w:r>
          </w:p>
        </w:tc>
        <w:tc>
          <w:tcPr>
            <w:tcW w:w="411" w:type="pct"/>
          </w:tcPr>
          <w:p w:rsidR="00B55D26" w:rsidRPr="00B514CA" w:rsidRDefault="00B55D26" w:rsidP="000A4ED5">
            <w:pPr>
              <w:widowControl w:val="0"/>
              <w:suppressAutoHyphens/>
              <w:overflowPunct w:val="0"/>
              <w:autoSpaceDE w:val="0"/>
              <w:autoSpaceDN w:val="0"/>
              <w:ind w:firstLine="0"/>
              <w:jc w:val="center"/>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Тестирование</w:t>
            </w:r>
          </w:p>
        </w:tc>
        <w:tc>
          <w:tcPr>
            <w:tcW w:w="324" w:type="pct"/>
          </w:tcPr>
          <w:p w:rsidR="00B55D26" w:rsidRPr="00B514CA" w:rsidRDefault="00B55D26" w:rsidP="000A4ED5">
            <w:pPr>
              <w:widowControl w:val="0"/>
              <w:suppressAutoHyphens/>
              <w:overflowPunct w:val="0"/>
              <w:autoSpaceDE w:val="0"/>
              <w:autoSpaceDN w:val="0"/>
              <w:ind w:firstLine="0"/>
              <w:jc w:val="center"/>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 xml:space="preserve">Доклад  </w:t>
            </w:r>
            <w:r w:rsidRPr="00B514CA">
              <w:rPr>
                <w:rFonts w:ascii="Times New Roman" w:eastAsia="Times New Roman" w:hAnsi="Times New Roman" w:cs="Times New Roman"/>
                <w:kern w:val="3"/>
                <w:sz w:val="14"/>
                <w:szCs w:val="14"/>
                <w:lang w:eastAsia="ru-RU"/>
              </w:rPr>
              <w:br/>
              <w:t>(</w:t>
            </w:r>
            <w:r w:rsidRPr="00B514CA">
              <w:rPr>
                <w:rFonts w:ascii="Times New Roman" w:eastAsia="Times New Roman" w:hAnsi="Times New Roman" w:cs="Times New Roman"/>
                <w:w w:val="90"/>
                <w:kern w:val="3"/>
                <w:sz w:val="14"/>
                <w:szCs w:val="14"/>
                <w:lang w:eastAsia="ru-RU"/>
              </w:rPr>
              <w:t>с презентацией</w:t>
            </w:r>
            <w:r w:rsidRPr="00B514CA">
              <w:rPr>
                <w:rFonts w:ascii="Times New Roman" w:eastAsia="Times New Roman" w:hAnsi="Times New Roman" w:cs="Times New Roman"/>
                <w:kern w:val="3"/>
                <w:sz w:val="14"/>
                <w:szCs w:val="14"/>
                <w:lang w:eastAsia="ru-RU"/>
              </w:rPr>
              <w:t xml:space="preserve"> / </w:t>
            </w:r>
            <w:r w:rsidRPr="00B514CA">
              <w:rPr>
                <w:rFonts w:ascii="Times New Roman" w:eastAsia="Times New Roman" w:hAnsi="Times New Roman" w:cs="Times New Roman"/>
                <w:w w:val="90"/>
                <w:kern w:val="3"/>
                <w:sz w:val="14"/>
                <w:szCs w:val="14"/>
                <w:lang w:eastAsia="ru-RU"/>
              </w:rPr>
              <w:t>без презентации</w:t>
            </w:r>
          </w:p>
        </w:tc>
        <w:tc>
          <w:tcPr>
            <w:tcW w:w="500" w:type="pct"/>
          </w:tcPr>
          <w:p w:rsidR="00B55D26" w:rsidRPr="00B514CA" w:rsidRDefault="00B55D26" w:rsidP="000A4ED5">
            <w:pPr>
              <w:widowControl w:val="0"/>
              <w:suppressAutoHyphens/>
              <w:overflowPunct w:val="0"/>
              <w:autoSpaceDE w:val="0"/>
              <w:autoSpaceDN w:val="0"/>
              <w:ind w:firstLine="0"/>
              <w:jc w:val="center"/>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w w:val="90"/>
                <w:kern w:val="3"/>
                <w:sz w:val="14"/>
                <w:szCs w:val="14"/>
                <w:lang w:eastAsia="ru-RU"/>
              </w:rPr>
              <w:t>Устный опрос</w:t>
            </w:r>
          </w:p>
        </w:tc>
        <w:tc>
          <w:tcPr>
            <w:tcW w:w="500" w:type="pct"/>
            <w:vMerge/>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c>
          <w:tcPr>
            <w:tcW w:w="455" w:type="pct"/>
            <w:vMerge/>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c>
          <w:tcPr>
            <w:tcW w:w="544" w:type="pct"/>
            <w:vMerge/>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r>
      <w:tr w:rsidR="00B55D26" w:rsidRPr="00B514CA" w:rsidTr="00B55D26">
        <w:trPr>
          <w:trHeight w:val="788"/>
        </w:trPr>
        <w:tc>
          <w:tcPr>
            <w:tcW w:w="541"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 xml:space="preserve">Кол-во баллов </w:t>
            </w:r>
            <w:r w:rsidRPr="00B514CA">
              <w:rPr>
                <w:rFonts w:ascii="Times New Roman" w:eastAsia="Times New Roman" w:hAnsi="Times New Roman" w:cs="Times New Roman"/>
                <w:kern w:val="3"/>
                <w:sz w:val="14"/>
                <w:szCs w:val="14"/>
                <w:lang w:eastAsia="ru-RU"/>
              </w:rPr>
              <w:br/>
              <w:t>за 1 вид  мероприятия</w:t>
            </w:r>
          </w:p>
        </w:tc>
        <w:tc>
          <w:tcPr>
            <w:tcW w:w="483"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c>
          <w:tcPr>
            <w:tcW w:w="463"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0,5</w:t>
            </w:r>
          </w:p>
        </w:tc>
        <w:tc>
          <w:tcPr>
            <w:tcW w:w="455"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c>
          <w:tcPr>
            <w:tcW w:w="324"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c>
          <w:tcPr>
            <w:tcW w:w="411"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2</w:t>
            </w:r>
          </w:p>
        </w:tc>
        <w:tc>
          <w:tcPr>
            <w:tcW w:w="324"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1</w:t>
            </w:r>
          </w:p>
        </w:tc>
        <w:tc>
          <w:tcPr>
            <w:tcW w:w="500"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2</w:t>
            </w:r>
          </w:p>
        </w:tc>
        <w:tc>
          <w:tcPr>
            <w:tcW w:w="500"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3</w:t>
            </w:r>
          </w:p>
        </w:tc>
        <w:tc>
          <w:tcPr>
            <w:tcW w:w="455"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25</w:t>
            </w:r>
          </w:p>
        </w:tc>
        <w:tc>
          <w:tcPr>
            <w:tcW w:w="544"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36,5</w:t>
            </w:r>
          </w:p>
        </w:tc>
      </w:tr>
      <w:tr w:rsidR="00B55D26" w:rsidRPr="00B514CA" w:rsidTr="00B55D26">
        <w:trPr>
          <w:trHeight w:val="20"/>
        </w:trPr>
        <w:tc>
          <w:tcPr>
            <w:tcW w:w="541"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1</w:t>
            </w:r>
          </w:p>
        </w:tc>
        <w:tc>
          <w:tcPr>
            <w:tcW w:w="483"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л</w:t>
            </w:r>
          </w:p>
        </w:tc>
        <w:tc>
          <w:tcPr>
            <w:tcW w:w="463"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0,5</w:t>
            </w:r>
          </w:p>
        </w:tc>
        <w:tc>
          <w:tcPr>
            <w:tcW w:w="455" w:type="pct"/>
          </w:tcPr>
          <w:p w:rsidR="00B55D26" w:rsidRPr="00B514CA" w:rsidRDefault="00B55D26" w:rsidP="000A4ED5">
            <w:pPr>
              <w:widowControl w:val="0"/>
              <w:tabs>
                <w:tab w:val="center" w:pos="681"/>
              </w:tabs>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c>
          <w:tcPr>
            <w:tcW w:w="324"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c>
          <w:tcPr>
            <w:tcW w:w="411"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c>
          <w:tcPr>
            <w:tcW w:w="324"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c>
          <w:tcPr>
            <w:tcW w:w="500"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c>
          <w:tcPr>
            <w:tcW w:w="500"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c>
          <w:tcPr>
            <w:tcW w:w="455"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c>
          <w:tcPr>
            <w:tcW w:w="544"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r>
      <w:tr w:rsidR="00B55D26" w:rsidRPr="00B514CA" w:rsidTr="00B55D26">
        <w:trPr>
          <w:trHeight w:val="20"/>
        </w:trPr>
        <w:tc>
          <w:tcPr>
            <w:tcW w:w="541"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2</w:t>
            </w:r>
          </w:p>
        </w:tc>
        <w:tc>
          <w:tcPr>
            <w:tcW w:w="483"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л</w:t>
            </w:r>
          </w:p>
        </w:tc>
        <w:tc>
          <w:tcPr>
            <w:tcW w:w="463"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0,5</w:t>
            </w:r>
          </w:p>
        </w:tc>
        <w:tc>
          <w:tcPr>
            <w:tcW w:w="455"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c>
          <w:tcPr>
            <w:tcW w:w="324"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c>
          <w:tcPr>
            <w:tcW w:w="411"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c>
          <w:tcPr>
            <w:tcW w:w="324"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c>
          <w:tcPr>
            <w:tcW w:w="500"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c>
          <w:tcPr>
            <w:tcW w:w="500"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c>
          <w:tcPr>
            <w:tcW w:w="455"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c>
          <w:tcPr>
            <w:tcW w:w="544"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r>
      <w:tr w:rsidR="00B55D26" w:rsidRPr="00B514CA" w:rsidTr="00B55D26">
        <w:trPr>
          <w:trHeight w:val="20"/>
        </w:trPr>
        <w:tc>
          <w:tcPr>
            <w:tcW w:w="541"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3</w:t>
            </w:r>
          </w:p>
        </w:tc>
        <w:tc>
          <w:tcPr>
            <w:tcW w:w="483"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с</w:t>
            </w:r>
          </w:p>
        </w:tc>
        <w:tc>
          <w:tcPr>
            <w:tcW w:w="463"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0,5</w:t>
            </w:r>
          </w:p>
        </w:tc>
        <w:tc>
          <w:tcPr>
            <w:tcW w:w="455"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c>
          <w:tcPr>
            <w:tcW w:w="324"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3</w:t>
            </w:r>
          </w:p>
        </w:tc>
        <w:tc>
          <w:tcPr>
            <w:tcW w:w="411"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c>
          <w:tcPr>
            <w:tcW w:w="324"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1</w:t>
            </w:r>
          </w:p>
        </w:tc>
        <w:tc>
          <w:tcPr>
            <w:tcW w:w="500"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2</w:t>
            </w:r>
          </w:p>
        </w:tc>
        <w:tc>
          <w:tcPr>
            <w:tcW w:w="500"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c>
          <w:tcPr>
            <w:tcW w:w="455"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c>
          <w:tcPr>
            <w:tcW w:w="544"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r>
      <w:tr w:rsidR="00B55D26" w:rsidRPr="00B514CA" w:rsidTr="00B55D26">
        <w:trPr>
          <w:trHeight w:val="20"/>
        </w:trPr>
        <w:tc>
          <w:tcPr>
            <w:tcW w:w="541"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4</w:t>
            </w:r>
          </w:p>
        </w:tc>
        <w:tc>
          <w:tcPr>
            <w:tcW w:w="483"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с</w:t>
            </w:r>
          </w:p>
        </w:tc>
        <w:tc>
          <w:tcPr>
            <w:tcW w:w="463"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0,5</w:t>
            </w:r>
          </w:p>
        </w:tc>
        <w:tc>
          <w:tcPr>
            <w:tcW w:w="455"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c>
          <w:tcPr>
            <w:tcW w:w="324"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3</w:t>
            </w:r>
          </w:p>
        </w:tc>
        <w:tc>
          <w:tcPr>
            <w:tcW w:w="411"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2</w:t>
            </w:r>
          </w:p>
        </w:tc>
        <w:tc>
          <w:tcPr>
            <w:tcW w:w="324"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1</w:t>
            </w:r>
          </w:p>
        </w:tc>
        <w:tc>
          <w:tcPr>
            <w:tcW w:w="500"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2</w:t>
            </w:r>
          </w:p>
        </w:tc>
        <w:tc>
          <w:tcPr>
            <w:tcW w:w="500"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c>
          <w:tcPr>
            <w:tcW w:w="455"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c>
          <w:tcPr>
            <w:tcW w:w="544"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16</w:t>
            </w:r>
          </w:p>
        </w:tc>
      </w:tr>
      <w:tr w:rsidR="00B55D26" w:rsidRPr="00B514CA" w:rsidTr="00B55D26">
        <w:trPr>
          <w:trHeight w:val="20"/>
        </w:trPr>
        <w:tc>
          <w:tcPr>
            <w:tcW w:w="541"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5</w:t>
            </w:r>
          </w:p>
        </w:tc>
        <w:tc>
          <w:tcPr>
            <w:tcW w:w="483"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л</w:t>
            </w:r>
          </w:p>
        </w:tc>
        <w:tc>
          <w:tcPr>
            <w:tcW w:w="463"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0,5</w:t>
            </w:r>
          </w:p>
        </w:tc>
        <w:tc>
          <w:tcPr>
            <w:tcW w:w="455"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c>
          <w:tcPr>
            <w:tcW w:w="324"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c>
          <w:tcPr>
            <w:tcW w:w="411"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c>
          <w:tcPr>
            <w:tcW w:w="324"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c>
          <w:tcPr>
            <w:tcW w:w="500"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c>
          <w:tcPr>
            <w:tcW w:w="500"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c>
          <w:tcPr>
            <w:tcW w:w="455"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c>
          <w:tcPr>
            <w:tcW w:w="544"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r>
      <w:tr w:rsidR="00B55D26" w:rsidRPr="00B514CA" w:rsidTr="00B55D26">
        <w:trPr>
          <w:trHeight w:val="20"/>
        </w:trPr>
        <w:tc>
          <w:tcPr>
            <w:tcW w:w="541"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6</w:t>
            </w:r>
          </w:p>
        </w:tc>
        <w:tc>
          <w:tcPr>
            <w:tcW w:w="483"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л</w:t>
            </w:r>
          </w:p>
        </w:tc>
        <w:tc>
          <w:tcPr>
            <w:tcW w:w="463"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0,5</w:t>
            </w:r>
          </w:p>
        </w:tc>
        <w:tc>
          <w:tcPr>
            <w:tcW w:w="455"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c>
          <w:tcPr>
            <w:tcW w:w="324"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c>
          <w:tcPr>
            <w:tcW w:w="411"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c>
          <w:tcPr>
            <w:tcW w:w="324"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c>
          <w:tcPr>
            <w:tcW w:w="500"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c>
          <w:tcPr>
            <w:tcW w:w="500"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c>
          <w:tcPr>
            <w:tcW w:w="455"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c>
          <w:tcPr>
            <w:tcW w:w="544"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r>
      <w:tr w:rsidR="00B55D26" w:rsidRPr="00B514CA" w:rsidTr="00B55D26">
        <w:trPr>
          <w:trHeight w:val="20"/>
        </w:trPr>
        <w:tc>
          <w:tcPr>
            <w:tcW w:w="541"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7</w:t>
            </w:r>
          </w:p>
        </w:tc>
        <w:tc>
          <w:tcPr>
            <w:tcW w:w="483"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с</w:t>
            </w:r>
          </w:p>
        </w:tc>
        <w:tc>
          <w:tcPr>
            <w:tcW w:w="463"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0,5</w:t>
            </w:r>
          </w:p>
        </w:tc>
        <w:tc>
          <w:tcPr>
            <w:tcW w:w="455"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c>
          <w:tcPr>
            <w:tcW w:w="324"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3</w:t>
            </w:r>
          </w:p>
        </w:tc>
        <w:tc>
          <w:tcPr>
            <w:tcW w:w="411"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2</w:t>
            </w:r>
          </w:p>
        </w:tc>
        <w:tc>
          <w:tcPr>
            <w:tcW w:w="324"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c>
          <w:tcPr>
            <w:tcW w:w="500"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c>
          <w:tcPr>
            <w:tcW w:w="500"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c>
          <w:tcPr>
            <w:tcW w:w="455"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c>
          <w:tcPr>
            <w:tcW w:w="544"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r>
      <w:tr w:rsidR="00B55D26" w:rsidRPr="00B514CA" w:rsidTr="00B55D26">
        <w:trPr>
          <w:trHeight w:val="20"/>
        </w:trPr>
        <w:tc>
          <w:tcPr>
            <w:tcW w:w="541"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8</w:t>
            </w:r>
          </w:p>
        </w:tc>
        <w:tc>
          <w:tcPr>
            <w:tcW w:w="483"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с</w:t>
            </w:r>
          </w:p>
        </w:tc>
        <w:tc>
          <w:tcPr>
            <w:tcW w:w="463"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0,5</w:t>
            </w:r>
          </w:p>
        </w:tc>
        <w:tc>
          <w:tcPr>
            <w:tcW w:w="455"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c>
          <w:tcPr>
            <w:tcW w:w="324"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c>
          <w:tcPr>
            <w:tcW w:w="411"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c>
          <w:tcPr>
            <w:tcW w:w="324"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1</w:t>
            </w:r>
          </w:p>
        </w:tc>
        <w:tc>
          <w:tcPr>
            <w:tcW w:w="500"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c>
          <w:tcPr>
            <w:tcW w:w="500"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9</w:t>
            </w:r>
          </w:p>
        </w:tc>
        <w:tc>
          <w:tcPr>
            <w:tcW w:w="455"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c>
          <w:tcPr>
            <w:tcW w:w="544"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17</w:t>
            </w:r>
          </w:p>
        </w:tc>
      </w:tr>
      <w:tr w:rsidR="00B55D26" w:rsidRPr="00B514CA" w:rsidTr="00B55D26">
        <w:trPr>
          <w:trHeight w:val="20"/>
        </w:trPr>
        <w:tc>
          <w:tcPr>
            <w:tcW w:w="541"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9</w:t>
            </w:r>
          </w:p>
        </w:tc>
        <w:tc>
          <w:tcPr>
            <w:tcW w:w="483"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с</w:t>
            </w:r>
          </w:p>
        </w:tc>
        <w:tc>
          <w:tcPr>
            <w:tcW w:w="463"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0,5</w:t>
            </w:r>
          </w:p>
        </w:tc>
        <w:tc>
          <w:tcPr>
            <w:tcW w:w="455"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c>
          <w:tcPr>
            <w:tcW w:w="324"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c>
          <w:tcPr>
            <w:tcW w:w="411"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2</w:t>
            </w:r>
          </w:p>
        </w:tc>
        <w:tc>
          <w:tcPr>
            <w:tcW w:w="324"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c>
          <w:tcPr>
            <w:tcW w:w="500"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c>
          <w:tcPr>
            <w:tcW w:w="500"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c>
          <w:tcPr>
            <w:tcW w:w="455"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c>
          <w:tcPr>
            <w:tcW w:w="544"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r>
      <w:tr w:rsidR="00B55D26" w:rsidRPr="00B514CA" w:rsidTr="00B55D26">
        <w:trPr>
          <w:trHeight w:val="20"/>
        </w:trPr>
        <w:tc>
          <w:tcPr>
            <w:tcW w:w="541"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b/>
                <w:kern w:val="3"/>
                <w:sz w:val="14"/>
                <w:szCs w:val="14"/>
                <w:lang w:eastAsia="ru-RU"/>
              </w:rPr>
            </w:pPr>
          </w:p>
        </w:tc>
        <w:tc>
          <w:tcPr>
            <w:tcW w:w="483"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b/>
                <w:kern w:val="3"/>
                <w:sz w:val="14"/>
                <w:szCs w:val="14"/>
                <w:lang w:eastAsia="ru-RU"/>
              </w:rPr>
            </w:pPr>
            <w:r w:rsidRPr="00B514CA">
              <w:rPr>
                <w:rFonts w:ascii="Times New Roman" w:eastAsia="Times New Roman" w:hAnsi="Times New Roman" w:cs="Times New Roman"/>
                <w:b/>
                <w:kern w:val="3"/>
                <w:sz w:val="14"/>
                <w:szCs w:val="14"/>
                <w:lang w:eastAsia="ru-RU"/>
              </w:rPr>
              <w:t>Текущий контроль 1*</w:t>
            </w:r>
          </w:p>
        </w:tc>
        <w:tc>
          <w:tcPr>
            <w:tcW w:w="463"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b/>
                <w:kern w:val="3"/>
                <w:sz w:val="14"/>
                <w:szCs w:val="14"/>
                <w:lang w:eastAsia="ru-RU"/>
              </w:rPr>
            </w:pPr>
            <w:r w:rsidRPr="00B514CA">
              <w:rPr>
                <w:rFonts w:ascii="Times New Roman" w:eastAsia="Times New Roman" w:hAnsi="Times New Roman" w:cs="Times New Roman"/>
                <w:b/>
                <w:kern w:val="3"/>
                <w:sz w:val="14"/>
                <w:szCs w:val="14"/>
                <w:lang w:eastAsia="ru-RU"/>
              </w:rPr>
              <w:t>4,5</w:t>
            </w:r>
          </w:p>
        </w:tc>
        <w:tc>
          <w:tcPr>
            <w:tcW w:w="455"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b/>
                <w:kern w:val="3"/>
                <w:sz w:val="14"/>
                <w:szCs w:val="14"/>
                <w:lang w:eastAsia="ru-RU"/>
              </w:rPr>
            </w:pPr>
          </w:p>
        </w:tc>
        <w:tc>
          <w:tcPr>
            <w:tcW w:w="324"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b/>
                <w:kern w:val="3"/>
                <w:sz w:val="14"/>
                <w:szCs w:val="14"/>
                <w:lang w:eastAsia="ru-RU"/>
              </w:rPr>
            </w:pPr>
            <w:r w:rsidRPr="00B514CA">
              <w:rPr>
                <w:rFonts w:ascii="Times New Roman" w:eastAsia="Times New Roman" w:hAnsi="Times New Roman" w:cs="Times New Roman"/>
                <w:b/>
                <w:kern w:val="3"/>
                <w:sz w:val="14"/>
                <w:szCs w:val="14"/>
                <w:lang w:eastAsia="ru-RU"/>
              </w:rPr>
              <w:t>9</w:t>
            </w:r>
          </w:p>
        </w:tc>
        <w:tc>
          <w:tcPr>
            <w:tcW w:w="411"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b/>
                <w:kern w:val="3"/>
                <w:sz w:val="14"/>
                <w:szCs w:val="14"/>
                <w:lang w:eastAsia="ru-RU"/>
              </w:rPr>
            </w:pPr>
            <w:r w:rsidRPr="00B514CA">
              <w:rPr>
                <w:rFonts w:ascii="Times New Roman" w:eastAsia="Times New Roman" w:hAnsi="Times New Roman" w:cs="Times New Roman"/>
                <w:b/>
                <w:kern w:val="3"/>
                <w:sz w:val="14"/>
                <w:szCs w:val="14"/>
                <w:lang w:eastAsia="ru-RU"/>
              </w:rPr>
              <w:t>6</w:t>
            </w:r>
          </w:p>
        </w:tc>
        <w:tc>
          <w:tcPr>
            <w:tcW w:w="324"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b/>
                <w:kern w:val="3"/>
                <w:sz w:val="14"/>
                <w:szCs w:val="14"/>
                <w:lang w:eastAsia="ru-RU"/>
              </w:rPr>
            </w:pPr>
            <w:r w:rsidRPr="00B514CA">
              <w:rPr>
                <w:rFonts w:ascii="Times New Roman" w:eastAsia="Times New Roman" w:hAnsi="Times New Roman" w:cs="Times New Roman"/>
                <w:b/>
                <w:kern w:val="3"/>
                <w:sz w:val="14"/>
                <w:szCs w:val="14"/>
                <w:lang w:eastAsia="ru-RU"/>
              </w:rPr>
              <w:t>3</w:t>
            </w:r>
          </w:p>
        </w:tc>
        <w:tc>
          <w:tcPr>
            <w:tcW w:w="500"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b/>
                <w:kern w:val="3"/>
                <w:sz w:val="14"/>
                <w:szCs w:val="14"/>
                <w:lang w:eastAsia="ru-RU"/>
              </w:rPr>
            </w:pPr>
            <w:r w:rsidRPr="00B514CA">
              <w:rPr>
                <w:rFonts w:ascii="Times New Roman" w:eastAsia="Times New Roman" w:hAnsi="Times New Roman" w:cs="Times New Roman"/>
                <w:b/>
                <w:kern w:val="3"/>
                <w:sz w:val="14"/>
                <w:szCs w:val="14"/>
                <w:lang w:eastAsia="ru-RU"/>
              </w:rPr>
              <w:t>4</w:t>
            </w:r>
          </w:p>
        </w:tc>
        <w:tc>
          <w:tcPr>
            <w:tcW w:w="500"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b/>
                <w:kern w:val="3"/>
                <w:sz w:val="14"/>
                <w:szCs w:val="14"/>
                <w:lang w:eastAsia="ru-RU"/>
              </w:rPr>
            </w:pPr>
            <w:r w:rsidRPr="00B514CA">
              <w:rPr>
                <w:rFonts w:ascii="Times New Roman" w:eastAsia="Times New Roman" w:hAnsi="Times New Roman" w:cs="Times New Roman"/>
                <w:b/>
                <w:kern w:val="3"/>
                <w:sz w:val="14"/>
                <w:szCs w:val="14"/>
                <w:lang w:eastAsia="ru-RU"/>
              </w:rPr>
              <w:t>9</w:t>
            </w:r>
          </w:p>
        </w:tc>
        <w:tc>
          <w:tcPr>
            <w:tcW w:w="455"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b/>
                <w:kern w:val="3"/>
                <w:sz w:val="14"/>
                <w:szCs w:val="14"/>
                <w:lang w:eastAsia="ru-RU"/>
              </w:rPr>
            </w:pPr>
          </w:p>
        </w:tc>
        <w:tc>
          <w:tcPr>
            <w:tcW w:w="544"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b/>
                <w:kern w:val="3"/>
                <w:sz w:val="14"/>
                <w:szCs w:val="14"/>
                <w:lang w:eastAsia="ru-RU"/>
              </w:rPr>
            </w:pPr>
            <w:r w:rsidRPr="00B514CA">
              <w:rPr>
                <w:rFonts w:ascii="Times New Roman" w:eastAsia="Times New Roman" w:hAnsi="Times New Roman" w:cs="Times New Roman"/>
                <w:b/>
                <w:kern w:val="3"/>
                <w:sz w:val="14"/>
                <w:szCs w:val="14"/>
                <w:lang w:eastAsia="ru-RU"/>
              </w:rPr>
              <w:t>34</w:t>
            </w:r>
          </w:p>
        </w:tc>
      </w:tr>
      <w:tr w:rsidR="00B55D26" w:rsidRPr="00B514CA" w:rsidTr="00B55D26">
        <w:trPr>
          <w:trHeight w:val="20"/>
        </w:trPr>
        <w:tc>
          <w:tcPr>
            <w:tcW w:w="541"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10</w:t>
            </w:r>
          </w:p>
        </w:tc>
        <w:tc>
          <w:tcPr>
            <w:tcW w:w="483"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с</w:t>
            </w:r>
          </w:p>
        </w:tc>
        <w:tc>
          <w:tcPr>
            <w:tcW w:w="463"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0,5</w:t>
            </w:r>
          </w:p>
        </w:tc>
        <w:tc>
          <w:tcPr>
            <w:tcW w:w="455"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val="en-US" w:eastAsia="ru-RU"/>
              </w:rPr>
            </w:pPr>
          </w:p>
        </w:tc>
        <w:tc>
          <w:tcPr>
            <w:tcW w:w="324"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3</w:t>
            </w:r>
          </w:p>
        </w:tc>
        <w:tc>
          <w:tcPr>
            <w:tcW w:w="411"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val="en-US" w:eastAsia="ru-RU"/>
              </w:rPr>
            </w:pPr>
          </w:p>
        </w:tc>
        <w:tc>
          <w:tcPr>
            <w:tcW w:w="324"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1</w:t>
            </w:r>
          </w:p>
        </w:tc>
        <w:tc>
          <w:tcPr>
            <w:tcW w:w="500"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2</w:t>
            </w:r>
          </w:p>
        </w:tc>
        <w:tc>
          <w:tcPr>
            <w:tcW w:w="500"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val="en-US" w:eastAsia="ru-RU"/>
              </w:rPr>
            </w:pPr>
          </w:p>
        </w:tc>
        <w:tc>
          <w:tcPr>
            <w:tcW w:w="455"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val="en-US" w:eastAsia="ru-RU"/>
              </w:rPr>
            </w:pPr>
          </w:p>
        </w:tc>
        <w:tc>
          <w:tcPr>
            <w:tcW w:w="544"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val="en-US" w:eastAsia="ru-RU"/>
              </w:rPr>
            </w:pPr>
          </w:p>
        </w:tc>
      </w:tr>
      <w:tr w:rsidR="00B55D26" w:rsidRPr="00B514CA" w:rsidTr="00B55D26">
        <w:trPr>
          <w:trHeight w:val="20"/>
        </w:trPr>
        <w:tc>
          <w:tcPr>
            <w:tcW w:w="541"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11</w:t>
            </w:r>
          </w:p>
        </w:tc>
        <w:tc>
          <w:tcPr>
            <w:tcW w:w="483"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с</w:t>
            </w:r>
          </w:p>
        </w:tc>
        <w:tc>
          <w:tcPr>
            <w:tcW w:w="463"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0,5</w:t>
            </w:r>
          </w:p>
        </w:tc>
        <w:tc>
          <w:tcPr>
            <w:tcW w:w="455"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val="en-US" w:eastAsia="ru-RU"/>
              </w:rPr>
            </w:pPr>
          </w:p>
        </w:tc>
        <w:tc>
          <w:tcPr>
            <w:tcW w:w="324"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3</w:t>
            </w:r>
          </w:p>
        </w:tc>
        <w:tc>
          <w:tcPr>
            <w:tcW w:w="411"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c>
          <w:tcPr>
            <w:tcW w:w="324"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1</w:t>
            </w:r>
          </w:p>
        </w:tc>
        <w:tc>
          <w:tcPr>
            <w:tcW w:w="500"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2</w:t>
            </w:r>
          </w:p>
        </w:tc>
        <w:tc>
          <w:tcPr>
            <w:tcW w:w="500"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val="en-US" w:eastAsia="ru-RU"/>
              </w:rPr>
            </w:pPr>
          </w:p>
        </w:tc>
        <w:tc>
          <w:tcPr>
            <w:tcW w:w="455"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val="en-US" w:eastAsia="ru-RU"/>
              </w:rPr>
            </w:pPr>
          </w:p>
        </w:tc>
        <w:tc>
          <w:tcPr>
            <w:tcW w:w="544"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val="en-US" w:eastAsia="ru-RU"/>
              </w:rPr>
            </w:pPr>
          </w:p>
        </w:tc>
      </w:tr>
      <w:tr w:rsidR="00B55D26" w:rsidRPr="00B514CA" w:rsidTr="00B55D26">
        <w:trPr>
          <w:trHeight w:val="20"/>
        </w:trPr>
        <w:tc>
          <w:tcPr>
            <w:tcW w:w="541"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12</w:t>
            </w:r>
          </w:p>
        </w:tc>
        <w:tc>
          <w:tcPr>
            <w:tcW w:w="483"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л</w:t>
            </w:r>
          </w:p>
        </w:tc>
        <w:tc>
          <w:tcPr>
            <w:tcW w:w="463"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0,5</w:t>
            </w:r>
          </w:p>
        </w:tc>
        <w:tc>
          <w:tcPr>
            <w:tcW w:w="455"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val="en-US" w:eastAsia="ru-RU"/>
              </w:rPr>
            </w:pPr>
          </w:p>
        </w:tc>
        <w:tc>
          <w:tcPr>
            <w:tcW w:w="324"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val="en-US" w:eastAsia="ru-RU"/>
              </w:rPr>
            </w:pPr>
          </w:p>
        </w:tc>
        <w:tc>
          <w:tcPr>
            <w:tcW w:w="411"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val="en-US" w:eastAsia="ru-RU"/>
              </w:rPr>
            </w:pPr>
          </w:p>
        </w:tc>
        <w:tc>
          <w:tcPr>
            <w:tcW w:w="324"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val="en-US" w:eastAsia="ru-RU"/>
              </w:rPr>
            </w:pPr>
          </w:p>
        </w:tc>
        <w:tc>
          <w:tcPr>
            <w:tcW w:w="500"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val="en-US" w:eastAsia="ru-RU"/>
              </w:rPr>
            </w:pPr>
          </w:p>
        </w:tc>
        <w:tc>
          <w:tcPr>
            <w:tcW w:w="500"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val="en-US" w:eastAsia="ru-RU"/>
              </w:rPr>
            </w:pPr>
          </w:p>
        </w:tc>
        <w:tc>
          <w:tcPr>
            <w:tcW w:w="455"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val="en-US" w:eastAsia="ru-RU"/>
              </w:rPr>
            </w:pPr>
          </w:p>
        </w:tc>
        <w:tc>
          <w:tcPr>
            <w:tcW w:w="544"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13,5</w:t>
            </w:r>
          </w:p>
        </w:tc>
      </w:tr>
      <w:tr w:rsidR="00B55D26" w:rsidRPr="00B514CA" w:rsidTr="00B55D26">
        <w:trPr>
          <w:trHeight w:val="20"/>
        </w:trPr>
        <w:tc>
          <w:tcPr>
            <w:tcW w:w="541"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13</w:t>
            </w:r>
          </w:p>
        </w:tc>
        <w:tc>
          <w:tcPr>
            <w:tcW w:w="483"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л</w:t>
            </w:r>
          </w:p>
        </w:tc>
        <w:tc>
          <w:tcPr>
            <w:tcW w:w="463"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0,5</w:t>
            </w:r>
          </w:p>
        </w:tc>
        <w:tc>
          <w:tcPr>
            <w:tcW w:w="455"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val="en-US" w:eastAsia="ru-RU"/>
              </w:rPr>
            </w:pPr>
          </w:p>
        </w:tc>
        <w:tc>
          <w:tcPr>
            <w:tcW w:w="324"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val="en-US" w:eastAsia="ru-RU"/>
              </w:rPr>
            </w:pPr>
          </w:p>
        </w:tc>
        <w:tc>
          <w:tcPr>
            <w:tcW w:w="411"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val="en-US" w:eastAsia="ru-RU"/>
              </w:rPr>
            </w:pPr>
          </w:p>
        </w:tc>
        <w:tc>
          <w:tcPr>
            <w:tcW w:w="324"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val="en-US" w:eastAsia="ru-RU"/>
              </w:rPr>
            </w:pPr>
          </w:p>
        </w:tc>
        <w:tc>
          <w:tcPr>
            <w:tcW w:w="500"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val="en-US" w:eastAsia="ru-RU"/>
              </w:rPr>
            </w:pPr>
          </w:p>
        </w:tc>
        <w:tc>
          <w:tcPr>
            <w:tcW w:w="500"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val="en-US" w:eastAsia="ru-RU"/>
              </w:rPr>
            </w:pPr>
          </w:p>
        </w:tc>
        <w:tc>
          <w:tcPr>
            <w:tcW w:w="455"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val="en-US" w:eastAsia="ru-RU"/>
              </w:rPr>
            </w:pPr>
          </w:p>
        </w:tc>
        <w:tc>
          <w:tcPr>
            <w:tcW w:w="544"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val="en-US" w:eastAsia="ru-RU"/>
              </w:rPr>
            </w:pPr>
          </w:p>
        </w:tc>
      </w:tr>
      <w:tr w:rsidR="00B55D26" w:rsidRPr="00B514CA" w:rsidTr="00B55D26">
        <w:trPr>
          <w:trHeight w:val="20"/>
        </w:trPr>
        <w:tc>
          <w:tcPr>
            <w:tcW w:w="541"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14</w:t>
            </w:r>
          </w:p>
        </w:tc>
        <w:tc>
          <w:tcPr>
            <w:tcW w:w="483"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л</w:t>
            </w:r>
          </w:p>
        </w:tc>
        <w:tc>
          <w:tcPr>
            <w:tcW w:w="463"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0,5</w:t>
            </w:r>
          </w:p>
        </w:tc>
        <w:tc>
          <w:tcPr>
            <w:tcW w:w="455"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val="en-US" w:eastAsia="ru-RU"/>
              </w:rPr>
            </w:pPr>
          </w:p>
        </w:tc>
        <w:tc>
          <w:tcPr>
            <w:tcW w:w="324"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val="en-US" w:eastAsia="ru-RU"/>
              </w:rPr>
            </w:pPr>
          </w:p>
        </w:tc>
        <w:tc>
          <w:tcPr>
            <w:tcW w:w="411"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val="en-US" w:eastAsia="ru-RU"/>
              </w:rPr>
            </w:pPr>
          </w:p>
        </w:tc>
        <w:tc>
          <w:tcPr>
            <w:tcW w:w="324"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val="en-US" w:eastAsia="ru-RU"/>
              </w:rPr>
            </w:pPr>
          </w:p>
        </w:tc>
        <w:tc>
          <w:tcPr>
            <w:tcW w:w="500"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2</w:t>
            </w:r>
          </w:p>
        </w:tc>
        <w:tc>
          <w:tcPr>
            <w:tcW w:w="500"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val="en-US" w:eastAsia="ru-RU"/>
              </w:rPr>
            </w:pPr>
          </w:p>
        </w:tc>
        <w:tc>
          <w:tcPr>
            <w:tcW w:w="455"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val="en-US" w:eastAsia="ru-RU"/>
              </w:rPr>
            </w:pPr>
          </w:p>
        </w:tc>
        <w:tc>
          <w:tcPr>
            <w:tcW w:w="544"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val="en-US" w:eastAsia="ru-RU"/>
              </w:rPr>
            </w:pPr>
          </w:p>
        </w:tc>
      </w:tr>
      <w:tr w:rsidR="00B55D26" w:rsidRPr="00B514CA" w:rsidTr="00B55D26">
        <w:trPr>
          <w:trHeight w:val="20"/>
        </w:trPr>
        <w:tc>
          <w:tcPr>
            <w:tcW w:w="541"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15</w:t>
            </w:r>
          </w:p>
        </w:tc>
        <w:tc>
          <w:tcPr>
            <w:tcW w:w="483"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л</w:t>
            </w:r>
          </w:p>
        </w:tc>
        <w:tc>
          <w:tcPr>
            <w:tcW w:w="463"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0,5</w:t>
            </w:r>
          </w:p>
        </w:tc>
        <w:tc>
          <w:tcPr>
            <w:tcW w:w="455"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val="en-US" w:eastAsia="ru-RU"/>
              </w:rPr>
            </w:pPr>
          </w:p>
        </w:tc>
        <w:tc>
          <w:tcPr>
            <w:tcW w:w="324"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val="en-US" w:eastAsia="ru-RU"/>
              </w:rPr>
            </w:pPr>
          </w:p>
        </w:tc>
        <w:tc>
          <w:tcPr>
            <w:tcW w:w="411"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2</w:t>
            </w:r>
          </w:p>
        </w:tc>
        <w:tc>
          <w:tcPr>
            <w:tcW w:w="324"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val="en-US" w:eastAsia="ru-RU"/>
              </w:rPr>
            </w:pPr>
          </w:p>
        </w:tc>
        <w:tc>
          <w:tcPr>
            <w:tcW w:w="500"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2</w:t>
            </w:r>
          </w:p>
        </w:tc>
        <w:tc>
          <w:tcPr>
            <w:tcW w:w="500"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val="en-US" w:eastAsia="ru-RU"/>
              </w:rPr>
            </w:pPr>
          </w:p>
        </w:tc>
        <w:tc>
          <w:tcPr>
            <w:tcW w:w="455"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val="en-US" w:eastAsia="ru-RU"/>
              </w:rPr>
            </w:pPr>
          </w:p>
        </w:tc>
        <w:tc>
          <w:tcPr>
            <w:tcW w:w="544"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val="en-US" w:eastAsia="ru-RU"/>
              </w:rPr>
            </w:pPr>
          </w:p>
        </w:tc>
      </w:tr>
      <w:tr w:rsidR="00B55D26" w:rsidRPr="00B514CA" w:rsidTr="00B55D26">
        <w:trPr>
          <w:trHeight w:val="20"/>
        </w:trPr>
        <w:tc>
          <w:tcPr>
            <w:tcW w:w="541"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16</w:t>
            </w:r>
          </w:p>
        </w:tc>
        <w:tc>
          <w:tcPr>
            <w:tcW w:w="483"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с</w:t>
            </w:r>
          </w:p>
        </w:tc>
        <w:tc>
          <w:tcPr>
            <w:tcW w:w="463"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0,5</w:t>
            </w:r>
          </w:p>
        </w:tc>
        <w:tc>
          <w:tcPr>
            <w:tcW w:w="455"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val="en-US" w:eastAsia="ru-RU"/>
              </w:rPr>
            </w:pPr>
          </w:p>
        </w:tc>
        <w:tc>
          <w:tcPr>
            <w:tcW w:w="324"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3</w:t>
            </w:r>
          </w:p>
        </w:tc>
        <w:tc>
          <w:tcPr>
            <w:tcW w:w="411"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val="en-US" w:eastAsia="ru-RU"/>
              </w:rPr>
            </w:pPr>
          </w:p>
        </w:tc>
        <w:tc>
          <w:tcPr>
            <w:tcW w:w="324"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1</w:t>
            </w:r>
          </w:p>
        </w:tc>
        <w:tc>
          <w:tcPr>
            <w:tcW w:w="500"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2</w:t>
            </w:r>
          </w:p>
        </w:tc>
        <w:tc>
          <w:tcPr>
            <w:tcW w:w="500"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9</w:t>
            </w:r>
          </w:p>
        </w:tc>
        <w:tc>
          <w:tcPr>
            <w:tcW w:w="455"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p>
        </w:tc>
        <w:tc>
          <w:tcPr>
            <w:tcW w:w="544"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22</w:t>
            </w:r>
          </w:p>
        </w:tc>
      </w:tr>
      <w:tr w:rsidR="00B55D26" w:rsidRPr="00B514CA" w:rsidTr="00B55D26">
        <w:trPr>
          <w:trHeight w:val="20"/>
        </w:trPr>
        <w:tc>
          <w:tcPr>
            <w:tcW w:w="541"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17</w:t>
            </w:r>
          </w:p>
        </w:tc>
        <w:tc>
          <w:tcPr>
            <w:tcW w:w="483" w:type="pct"/>
          </w:tcPr>
          <w:p w:rsidR="00B55D26" w:rsidRPr="00B514CA" w:rsidRDefault="00B55D26" w:rsidP="000A4ED5">
            <w:pPr>
              <w:widowControl w:val="0"/>
              <w:tabs>
                <w:tab w:val="center" w:pos="725"/>
              </w:tabs>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с</w:t>
            </w:r>
          </w:p>
        </w:tc>
        <w:tc>
          <w:tcPr>
            <w:tcW w:w="463"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0,5</w:t>
            </w:r>
          </w:p>
        </w:tc>
        <w:tc>
          <w:tcPr>
            <w:tcW w:w="455"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val="en-US" w:eastAsia="ru-RU"/>
              </w:rPr>
            </w:pPr>
          </w:p>
        </w:tc>
        <w:tc>
          <w:tcPr>
            <w:tcW w:w="324"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3</w:t>
            </w:r>
          </w:p>
        </w:tc>
        <w:tc>
          <w:tcPr>
            <w:tcW w:w="411"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2</w:t>
            </w:r>
          </w:p>
        </w:tc>
        <w:tc>
          <w:tcPr>
            <w:tcW w:w="324"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val="en-US" w:eastAsia="ru-RU"/>
              </w:rPr>
            </w:pPr>
          </w:p>
        </w:tc>
        <w:tc>
          <w:tcPr>
            <w:tcW w:w="500"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eastAsia="ru-RU"/>
              </w:rPr>
            </w:pPr>
            <w:r w:rsidRPr="00B514CA">
              <w:rPr>
                <w:rFonts w:ascii="Times New Roman" w:eastAsia="Times New Roman" w:hAnsi="Times New Roman" w:cs="Times New Roman"/>
                <w:kern w:val="3"/>
                <w:sz w:val="14"/>
                <w:szCs w:val="14"/>
                <w:lang w:eastAsia="ru-RU"/>
              </w:rPr>
              <w:t>2</w:t>
            </w:r>
          </w:p>
        </w:tc>
        <w:tc>
          <w:tcPr>
            <w:tcW w:w="500"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val="en-US" w:eastAsia="ru-RU"/>
              </w:rPr>
            </w:pPr>
          </w:p>
        </w:tc>
        <w:tc>
          <w:tcPr>
            <w:tcW w:w="455"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val="en-US" w:eastAsia="ru-RU"/>
              </w:rPr>
            </w:pPr>
          </w:p>
        </w:tc>
        <w:tc>
          <w:tcPr>
            <w:tcW w:w="544"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kern w:val="3"/>
                <w:sz w:val="14"/>
                <w:szCs w:val="14"/>
                <w:lang w:val="en-US" w:eastAsia="ru-RU"/>
              </w:rPr>
            </w:pPr>
          </w:p>
        </w:tc>
      </w:tr>
      <w:tr w:rsidR="00B55D26" w:rsidRPr="00B514CA" w:rsidTr="00B55D26">
        <w:trPr>
          <w:trHeight w:val="20"/>
        </w:trPr>
        <w:tc>
          <w:tcPr>
            <w:tcW w:w="541"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b/>
                <w:kern w:val="3"/>
                <w:sz w:val="14"/>
                <w:szCs w:val="14"/>
                <w:lang w:eastAsia="ru-RU"/>
              </w:rPr>
            </w:pPr>
          </w:p>
        </w:tc>
        <w:tc>
          <w:tcPr>
            <w:tcW w:w="483"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b/>
                <w:kern w:val="3"/>
                <w:sz w:val="14"/>
                <w:szCs w:val="14"/>
                <w:lang w:eastAsia="ru-RU"/>
              </w:rPr>
            </w:pPr>
            <w:r w:rsidRPr="00B514CA">
              <w:rPr>
                <w:rFonts w:ascii="Times New Roman" w:eastAsia="Times New Roman" w:hAnsi="Times New Roman" w:cs="Times New Roman"/>
                <w:b/>
                <w:kern w:val="3"/>
                <w:sz w:val="14"/>
                <w:szCs w:val="14"/>
                <w:lang w:eastAsia="ru-RU"/>
              </w:rPr>
              <w:t>Текущий** контроль 2</w:t>
            </w:r>
          </w:p>
        </w:tc>
        <w:tc>
          <w:tcPr>
            <w:tcW w:w="463"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b/>
                <w:kern w:val="3"/>
                <w:sz w:val="14"/>
                <w:szCs w:val="14"/>
                <w:lang w:eastAsia="ru-RU"/>
              </w:rPr>
            </w:pPr>
            <w:r w:rsidRPr="00B514CA">
              <w:rPr>
                <w:rFonts w:ascii="Times New Roman" w:eastAsia="Times New Roman" w:hAnsi="Times New Roman" w:cs="Times New Roman"/>
                <w:b/>
                <w:kern w:val="3"/>
                <w:sz w:val="14"/>
                <w:szCs w:val="14"/>
                <w:lang w:eastAsia="ru-RU"/>
              </w:rPr>
              <w:t>4,0</w:t>
            </w:r>
          </w:p>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b/>
                <w:kern w:val="3"/>
                <w:sz w:val="14"/>
                <w:szCs w:val="14"/>
                <w:lang w:eastAsia="ru-RU"/>
              </w:rPr>
            </w:pPr>
          </w:p>
        </w:tc>
        <w:tc>
          <w:tcPr>
            <w:tcW w:w="455"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b/>
                <w:kern w:val="3"/>
                <w:sz w:val="14"/>
                <w:szCs w:val="14"/>
                <w:lang w:val="en-US" w:eastAsia="ru-RU"/>
              </w:rPr>
            </w:pPr>
          </w:p>
        </w:tc>
        <w:tc>
          <w:tcPr>
            <w:tcW w:w="324"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b/>
                <w:kern w:val="3"/>
                <w:sz w:val="14"/>
                <w:szCs w:val="14"/>
                <w:lang w:eastAsia="ru-RU"/>
              </w:rPr>
            </w:pPr>
            <w:r w:rsidRPr="00B514CA">
              <w:rPr>
                <w:rFonts w:ascii="Times New Roman" w:eastAsia="Times New Roman" w:hAnsi="Times New Roman" w:cs="Times New Roman"/>
                <w:b/>
                <w:kern w:val="3"/>
                <w:sz w:val="14"/>
                <w:szCs w:val="14"/>
                <w:lang w:eastAsia="ru-RU"/>
              </w:rPr>
              <w:t>12</w:t>
            </w:r>
          </w:p>
        </w:tc>
        <w:tc>
          <w:tcPr>
            <w:tcW w:w="411"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b/>
                <w:kern w:val="3"/>
                <w:sz w:val="14"/>
                <w:szCs w:val="14"/>
                <w:lang w:eastAsia="ru-RU"/>
              </w:rPr>
            </w:pPr>
            <w:r w:rsidRPr="00B514CA">
              <w:rPr>
                <w:rFonts w:ascii="Times New Roman" w:eastAsia="Times New Roman" w:hAnsi="Times New Roman" w:cs="Times New Roman"/>
                <w:b/>
                <w:kern w:val="3"/>
                <w:sz w:val="14"/>
                <w:szCs w:val="14"/>
                <w:lang w:eastAsia="ru-RU"/>
              </w:rPr>
              <w:t>4</w:t>
            </w:r>
          </w:p>
        </w:tc>
        <w:tc>
          <w:tcPr>
            <w:tcW w:w="324"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b/>
                <w:kern w:val="3"/>
                <w:sz w:val="14"/>
                <w:szCs w:val="14"/>
                <w:lang w:eastAsia="ru-RU"/>
              </w:rPr>
            </w:pPr>
            <w:r w:rsidRPr="00B514CA">
              <w:rPr>
                <w:rFonts w:ascii="Times New Roman" w:eastAsia="Times New Roman" w:hAnsi="Times New Roman" w:cs="Times New Roman"/>
                <w:b/>
                <w:kern w:val="3"/>
                <w:sz w:val="14"/>
                <w:szCs w:val="14"/>
                <w:lang w:eastAsia="ru-RU"/>
              </w:rPr>
              <w:t>3</w:t>
            </w:r>
          </w:p>
        </w:tc>
        <w:tc>
          <w:tcPr>
            <w:tcW w:w="500"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b/>
                <w:kern w:val="3"/>
                <w:sz w:val="14"/>
                <w:szCs w:val="14"/>
                <w:lang w:eastAsia="ru-RU"/>
              </w:rPr>
            </w:pPr>
            <w:r w:rsidRPr="00B514CA">
              <w:rPr>
                <w:rFonts w:ascii="Times New Roman" w:eastAsia="Times New Roman" w:hAnsi="Times New Roman" w:cs="Times New Roman"/>
                <w:b/>
                <w:kern w:val="3"/>
                <w:sz w:val="14"/>
                <w:szCs w:val="14"/>
                <w:lang w:eastAsia="ru-RU"/>
              </w:rPr>
              <w:t>12</w:t>
            </w:r>
          </w:p>
        </w:tc>
        <w:tc>
          <w:tcPr>
            <w:tcW w:w="500"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b/>
                <w:kern w:val="3"/>
                <w:sz w:val="14"/>
                <w:szCs w:val="14"/>
                <w:lang w:eastAsia="ru-RU"/>
              </w:rPr>
            </w:pPr>
            <w:r w:rsidRPr="00B514CA">
              <w:rPr>
                <w:rFonts w:ascii="Times New Roman" w:eastAsia="Times New Roman" w:hAnsi="Times New Roman" w:cs="Times New Roman"/>
                <w:b/>
                <w:kern w:val="3"/>
                <w:sz w:val="14"/>
                <w:szCs w:val="14"/>
                <w:lang w:eastAsia="ru-RU"/>
              </w:rPr>
              <w:t>9</w:t>
            </w:r>
          </w:p>
        </w:tc>
        <w:tc>
          <w:tcPr>
            <w:tcW w:w="455"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b/>
                <w:kern w:val="3"/>
                <w:sz w:val="14"/>
                <w:szCs w:val="14"/>
                <w:lang w:eastAsia="ru-RU"/>
              </w:rPr>
            </w:pPr>
            <w:r w:rsidRPr="00B514CA">
              <w:rPr>
                <w:rFonts w:ascii="Times New Roman" w:eastAsia="Times New Roman" w:hAnsi="Times New Roman" w:cs="Times New Roman"/>
                <w:b/>
                <w:kern w:val="3"/>
                <w:sz w:val="14"/>
                <w:szCs w:val="14"/>
                <w:lang w:eastAsia="ru-RU"/>
              </w:rPr>
              <w:t>25</w:t>
            </w:r>
          </w:p>
        </w:tc>
        <w:tc>
          <w:tcPr>
            <w:tcW w:w="544"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b/>
                <w:kern w:val="3"/>
                <w:sz w:val="14"/>
                <w:szCs w:val="14"/>
                <w:lang w:eastAsia="ru-RU"/>
              </w:rPr>
            </w:pPr>
            <w:r w:rsidRPr="00B514CA">
              <w:rPr>
                <w:rFonts w:ascii="Times New Roman" w:eastAsia="Times New Roman" w:hAnsi="Times New Roman" w:cs="Times New Roman"/>
                <w:b/>
                <w:kern w:val="3"/>
                <w:sz w:val="14"/>
                <w:szCs w:val="14"/>
                <w:lang w:eastAsia="ru-RU"/>
              </w:rPr>
              <w:t>69</w:t>
            </w:r>
          </w:p>
        </w:tc>
      </w:tr>
      <w:tr w:rsidR="00B55D26" w:rsidRPr="00B514CA" w:rsidTr="00B55D26">
        <w:trPr>
          <w:trHeight w:val="20"/>
        </w:trPr>
        <w:tc>
          <w:tcPr>
            <w:tcW w:w="541"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b/>
                <w:kern w:val="3"/>
                <w:sz w:val="14"/>
                <w:szCs w:val="14"/>
                <w:lang w:eastAsia="ru-RU"/>
              </w:rPr>
            </w:pPr>
            <w:r w:rsidRPr="00B514CA">
              <w:rPr>
                <w:rFonts w:ascii="Times New Roman" w:eastAsia="Times New Roman" w:hAnsi="Times New Roman" w:cs="Times New Roman"/>
                <w:b/>
                <w:kern w:val="3"/>
                <w:sz w:val="14"/>
                <w:szCs w:val="14"/>
                <w:lang w:eastAsia="ru-RU"/>
              </w:rPr>
              <w:t>Всего за семестр (баллов)</w:t>
            </w:r>
          </w:p>
        </w:tc>
        <w:tc>
          <w:tcPr>
            <w:tcW w:w="483"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b/>
                <w:kern w:val="3"/>
                <w:sz w:val="14"/>
                <w:szCs w:val="14"/>
                <w:lang w:val="en-US" w:eastAsia="ru-RU"/>
              </w:rPr>
            </w:pPr>
          </w:p>
        </w:tc>
        <w:tc>
          <w:tcPr>
            <w:tcW w:w="463"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b/>
                <w:kern w:val="3"/>
                <w:sz w:val="14"/>
                <w:szCs w:val="14"/>
                <w:lang w:val="en-US" w:eastAsia="ru-RU"/>
              </w:rPr>
            </w:pPr>
            <w:r w:rsidRPr="00B514CA">
              <w:rPr>
                <w:rFonts w:ascii="Times New Roman" w:eastAsia="Times New Roman" w:hAnsi="Times New Roman" w:cs="Times New Roman"/>
                <w:b/>
                <w:kern w:val="3"/>
                <w:sz w:val="14"/>
                <w:szCs w:val="14"/>
                <w:lang w:eastAsia="ru-RU"/>
              </w:rPr>
              <w:t>8,5</w:t>
            </w:r>
          </w:p>
        </w:tc>
        <w:tc>
          <w:tcPr>
            <w:tcW w:w="455"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b/>
                <w:kern w:val="3"/>
                <w:sz w:val="14"/>
                <w:szCs w:val="14"/>
                <w:lang w:eastAsia="ru-RU"/>
              </w:rPr>
            </w:pPr>
          </w:p>
        </w:tc>
        <w:tc>
          <w:tcPr>
            <w:tcW w:w="324"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b/>
                <w:kern w:val="3"/>
                <w:sz w:val="14"/>
                <w:szCs w:val="14"/>
                <w:lang w:eastAsia="ru-RU"/>
              </w:rPr>
            </w:pPr>
          </w:p>
        </w:tc>
        <w:tc>
          <w:tcPr>
            <w:tcW w:w="411"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b/>
                <w:kern w:val="3"/>
                <w:sz w:val="14"/>
                <w:szCs w:val="14"/>
                <w:lang w:eastAsia="ru-RU"/>
              </w:rPr>
            </w:pPr>
            <w:r w:rsidRPr="00B514CA">
              <w:rPr>
                <w:rFonts w:ascii="Times New Roman" w:eastAsia="Times New Roman" w:hAnsi="Times New Roman" w:cs="Times New Roman"/>
                <w:b/>
                <w:kern w:val="3"/>
                <w:sz w:val="14"/>
                <w:szCs w:val="14"/>
                <w:lang w:eastAsia="ru-RU"/>
              </w:rPr>
              <w:t>10</w:t>
            </w:r>
          </w:p>
        </w:tc>
        <w:tc>
          <w:tcPr>
            <w:tcW w:w="324"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b/>
                <w:kern w:val="3"/>
                <w:sz w:val="14"/>
                <w:szCs w:val="14"/>
                <w:lang w:eastAsia="ru-RU"/>
              </w:rPr>
            </w:pPr>
            <w:r w:rsidRPr="00B514CA">
              <w:rPr>
                <w:rFonts w:ascii="Times New Roman" w:eastAsia="Times New Roman" w:hAnsi="Times New Roman" w:cs="Times New Roman"/>
                <w:b/>
                <w:kern w:val="3"/>
                <w:sz w:val="14"/>
                <w:szCs w:val="14"/>
                <w:lang w:eastAsia="ru-RU"/>
              </w:rPr>
              <w:t>6</w:t>
            </w:r>
          </w:p>
        </w:tc>
        <w:tc>
          <w:tcPr>
            <w:tcW w:w="500"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b/>
                <w:kern w:val="3"/>
                <w:sz w:val="14"/>
                <w:szCs w:val="14"/>
                <w:lang w:eastAsia="ru-RU"/>
              </w:rPr>
            </w:pPr>
            <w:r w:rsidRPr="00B514CA">
              <w:rPr>
                <w:rFonts w:ascii="Times New Roman" w:eastAsia="Times New Roman" w:hAnsi="Times New Roman" w:cs="Times New Roman"/>
                <w:b/>
                <w:kern w:val="3"/>
                <w:sz w:val="14"/>
                <w:szCs w:val="14"/>
                <w:lang w:eastAsia="ru-RU"/>
              </w:rPr>
              <w:t>16</w:t>
            </w:r>
          </w:p>
        </w:tc>
        <w:tc>
          <w:tcPr>
            <w:tcW w:w="500"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b/>
                <w:kern w:val="3"/>
                <w:sz w:val="14"/>
                <w:szCs w:val="14"/>
                <w:lang w:eastAsia="ru-RU"/>
              </w:rPr>
            </w:pPr>
            <w:r w:rsidRPr="00B514CA">
              <w:rPr>
                <w:rFonts w:ascii="Times New Roman" w:eastAsia="Times New Roman" w:hAnsi="Times New Roman" w:cs="Times New Roman"/>
                <w:b/>
                <w:kern w:val="3"/>
                <w:sz w:val="14"/>
                <w:szCs w:val="14"/>
                <w:lang w:eastAsia="ru-RU"/>
              </w:rPr>
              <w:t>18</w:t>
            </w:r>
          </w:p>
        </w:tc>
        <w:tc>
          <w:tcPr>
            <w:tcW w:w="455"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b/>
                <w:kern w:val="3"/>
                <w:sz w:val="14"/>
                <w:szCs w:val="14"/>
                <w:lang w:eastAsia="ru-RU"/>
              </w:rPr>
            </w:pPr>
            <w:r w:rsidRPr="00B514CA">
              <w:rPr>
                <w:rFonts w:ascii="Times New Roman" w:eastAsia="Times New Roman" w:hAnsi="Times New Roman" w:cs="Times New Roman"/>
                <w:b/>
                <w:kern w:val="3"/>
                <w:sz w:val="14"/>
                <w:szCs w:val="14"/>
                <w:lang w:eastAsia="ru-RU"/>
              </w:rPr>
              <w:t>25</w:t>
            </w:r>
          </w:p>
        </w:tc>
        <w:tc>
          <w:tcPr>
            <w:tcW w:w="544" w:type="pct"/>
          </w:tcPr>
          <w:p w:rsidR="00B55D26" w:rsidRPr="00B514CA" w:rsidRDefault="00B55D26" w:rsidP="000A4ED5">
            <w:pPr>
              <w:widowControl w:val="0"/>
              <w:suppressAutoHyphens/>
              <w:overflowPunct w:val="0"/>
              <w:autoSpaceDE w:val="0"/>
              <w:autoSpaceDN w:val="0"/>
              <w:ind w:firstLine="0"/>
              <w:jc w:val="left"/>
              <w:rPr>
                <w:rFonts w:ascii="Times New Roman" w:eastAsia="Times New Roman" w:hAnsi="Times New Roman" w:cs="Times New Roman"/>
                <w:b/>
                <w:kern w:val="3"/>
                <w:sz w:val="14"/>
                <w:szCs w:val="14"/>
                <w:lang w:val="en-US" w:eastAsia="ru-RU"/>
              </w:rPr>
            </w:pPr>
            <w:r w:rsidRPr="00B514CA">
              <w:rPr>
                <w:rFonts w:ascii="Times New Roman" w:eastAsia="Times New Roman" w:hAnsi="Times New Roman" w:cs="Times New Roman"/>
                <w:b/>
                <w:kern w:val="3"/>
                <w:sz w:val="14"/>
                <w:szCs w:val="14"/>
                <w:lang w:val="en-US" w:eastAsia="ru-RU"/>
              </w:rPr>
              <w:t>100</w:t>
            </w:r>
          </w:p>
        </w:tc>
      </w:tr>
    </w:tbl>
    <w:p w:rsidR="00B55D26" w:rsidRDefault="00B55D26" w:rsidP="00824ECE">
      <w:pPr>
        <w:ind w:firstLine="0"/>
        <w:rPr>
          <w:rFonts w:ascii="Times New Roman" w:hAnsi="Times New Roman" w:cs="Times New Roman"/>
          <w:i/>
          <w:sz w:val="24"/>
          <w:szCs w:val="24"/>
        </w:rPr>
      </w:pPr>
    </w:p>
    <w:p w:rsidR="00A92C09" w:rsidRPr="00AB71D5" w:rsidRDefault="00A92C09" w:rsidP="00A92C09">
      <w:pPr>
        <w:widowControl w:val="0"/>
        <w:suppressAutoHyphens/>
        <w:overflowPunct w:val="0"/>
        <w:autoSpaceDE w:val="0"/>
        <w:autoSpaceDN w:val="0"/>
        <w:ind w:firstLine="851"/>
        <w:rPr>
          <w:rFonts w:ascii="Times New Roman" w:eastAsia="Times New Roman" w:hAnsi="Times New Roman" w:cs="Times New Roman"/>
          <w:b/>
          <w:kern w:val="3"/>
          <w:sz w:val="24"/>
          <w:lang w:eastAsia="ru-RU"/>
        </w:rPr>
      </w:pPr>
      <w:r w:rsidRPr="00A92C09">
        <w:rPr>
          <w:rFonts w:ascii="Times New Roman" w:eastAsia="Calibri" w:hAnsi="Times New Roman" w:cs="Times New Roman"/>
          <w:sz w:val="24"/>
          <w:szCs w:val="24"/>
          <w:u w:val="single"/>
        </w:rPr>
        <w:t>Зачет.</w:t>
      </w:r>
      <w:r w:rsidRPr="00A92C09">
        <w:rPr>
          <w:rFonts w:ascii="Times New Roman" w:eastAsia="Times New Roman" w:hAnsi="Times New Roman" w:cs="Times New Roman"/>
          <w:b/>
          <w:kern w:val="3"/>
          <w:sz w:val="24"/>
          <w:lang w:eastAsia="ru-RU"/>
        </w:rPr>
        <w:t xml:space="preserve"> </w:t>
      </w:r>
      <w:r w:rsidRPr="00A92C09">
        <w:rPr>
          <w:rFonts w:ascii="Times New Roman" w:eastAsia="Times New Roman" w:hAnsi="Times New Roman" w:cs="Times New Roman"/>
          <w:kern w:val="3"/>
          <w:sz w:val="24"/>
          <w:lang w:eastAsia="ru-RU"/>
        </w:rPr>
        <w:t>Критерии оценки ответа на вопросы на зачете:</w:t>
      </w:r>
    </w:p>
    <w:p w:rsidR="00A92C09" w:rsidRPr="00AB71D5" w:rsidRDefault="00A92C09" w:rsidP="00A92C09">
      <w:pPr>
        <w:widowControl w:val="0"/>
        <w:suppressAutoHyphens/>
        <w:overflowPunct w:val="0"/>
        <w:autoSpaceDE w:val="0"/>
        <w:autoSpaceDN w:val="0"/>
        <w:ind w:firstLine="851"/>
        <w:rPr>
          <w:rFonts w:ascii="Times New Roman" w:eastAsia="Times New Roman" w:hAnsi="Times New Roman" w:cs="Times New Roman"/>
          <w:kern w:val="3"/>
          <w:sz w:val="24"/>
          <w:lang w:eastAsia="ru-RU"/>
        </w:rPr>
      </w:pPr>
      <w:r w:rsidRPr="00AB71D5">
        <w:rPr>
          <w:rFonts w:ascii="Times New Roman" w:eastAsia="Times New Roman" w:hAnsi="Times New Roman" w:cs="Times New Roman"/>
          <w:kern w:val="3"/>
          <w:sz w:val="24"/>
          <w:lang w:eastAsia="ru-RU"/>
        </w:rPr>
        <w:t>«Зачтено» ставится в том случае, если студент должен продемонстрировать знание основных понятий, относящихся к сфере таможенного дела, правильно ответить, по крайней мере, на один дополнительный вопрос, ответ должен быть логичным и последовательным, либо студент способен уточнить содержание ответа</w:t>
      </w:r>
    </w:p>
    <w:p w:rsidR="00A92C09" w:rsidRPr="00AB71D5" w:rsidRDefault="00A92C09" w:rsidP="00A92C09">
      <w:pPr>
        <w:widowControl w:val="0"/>
        <w:suppressAutoHyphens/>
        <w:overflowPunct w:val="0"/>
        <w:autoSpaceDE w:val="0"/>
        <w:autoSpaceDN w:val="0"/>
        <w:ind w:firstLine="851"/>
        <w:rPr>
          <w:rFonts w:ascii="Times New Roman" w:eastAsia="Times New Roman" w:hAnsi="Times New Roman" w:cs="Times New Roman"/>
          <w:kern w:val="3"/>
          <w:sz w:val="24"/>
          <w:lang w:eastAsia="ru-RU"/>
        </w:rPr>
      </w:pPr>
      <w:r>
        <w:rPr>
          <w:rFonts w:ascii="Times New Roman" w:eastAsia="Times New Roman" w:hAnsi="Times New Roman" w:cs="Times New Roman"/>
          <w:kern w:val="3"/>
          <w:sz w:val="24"/>
          <w:lang w:eastAsia="ru-RU"/>
        </w:rPr>
        <w:t xml:space="preserve">«Не зачтено» </w:t>
      </w:r>
      <w:r w:rsidRPr="00AB71D5">
        <w:rPr>
          <w:rFonts w:ascii="Times New Roman" w:eastAsia="Times New Roman" w:hAnsi="Times New Roman" w:cs="Times New Roman"/>
          <w:kern w:val="3"/>
          <w:sz w:val="24"/>
          <w:lang w:eastAsia="ru-RU"/>
        </w:rPr>
        <w:t>ставится в том случае, если студент не демонстрирует знание основных понятий, относящихся к сфере таможенного дела, не отвечает ни на один дополнительный вопрос, и изложение ответа на вопрос не последова</w:t>
      </w:r>
      <w:r>
        <w:rPr>
          <w:rFonts w:ascii="Times New Roman" w:eastAsia="Times New Roman" w:hAnsi="Times New Roman" w:cs="Times New Roman"/>
          <w:kern w:val="3"/>
          <w:sz w:val="24"/>
          <w:lang w:eastAsia="ru-RU"/>
        </w:rPr>
        <w:t>тельное и не логичное. При этом</w:t>
      </w:r>
      <w:r w:rsidRPr="00AB71D5">
        <w:rPr>
          <w:rFonts w:ascii="Times New Roman" w:eastAsia="Times New Roman" w:hAnsi="Times New Roman" w:cs="Times New Roman"/>
          <w:kern w:val="3"/>
          <w:sz w:val="24"/>
          <w:lang w:eastAsia="ru-RU"/>
        </w:rPr>
        <w:t xml:space="preserve"> студент не может уточнить содержание ответа на вопрос. </w:t>
      </w:r>
    </w:p>
    <w:p w:rsidR="00A206ED" w:rsidRDefault="00A206ED" w:rsidP="00A206ED">
      <w:pPr>
        <w:pStyle w:val="ab"/>
        <w:ind w:firstLine="426"/>
        <w:jc w:val="both"/>
        <w:rPr>
          <w:sz w:val="24"/>
          <w:szCs w:val="24"/>
        </w:rPr>
      </w:pPr>
      <w:r w:rsidRPr="006B603B">
        <w:rPr>
          <w:sz w:val="24"/>
          <w:szCs w:val="24"/>
          <w:u w:val="single"/>
        </w:rPr>
        <w:t>Промежуточная аттестация</w:t>
      </w:r>
      <w:r>
        <w:rPr>
          <w:sz w:val="24"/>
          <w:szCs w:val="24"/>
          <w:u w:val="single"/>
        </w:rPr>
        <w:t xml:space="preserve"> в системе ДОТ</w:t>
      </w:r>
      <w:r w:rsidRPr="006B603B">
        <w:rPr>
          <w:sz w:val="24"/>
          <w:szCs w:val="24"/>
          <w:u w:val="single"/>
        </w:rPr>
        <w:t>.</w:t>
      </w:r>
      <w:r>
        <w:rPr>
          <w:sz w:val="24"/>
          <w:szCs w:val="24"/>
          <w:u w:val="single"/>
        </w:rPr>
        <w:t xml:space="preserve"> </w:t>
      </w:r>
      <w:r>
        <w:rPr>
          <w:sz w:val="24"/>
          <w:szCs w:val="24"/>
        </w:rPr>
        <w:t xml:space="preserve">Консультация к зачету пройдет в виде онлайн-встречи в приложении </w:t>
      </w:r>
      <w:proofErr w:type="spellStart"/>
      <w:r w:rsidRPr="006B603B">
        <w:rPr>
          <w:sz w:val="24"/>
          <w:szCs w:val="24"/>
        </w:rPr>
        <w:t>Office</w:t>
      </w:r>
      <w:proofErr w:type="spellEnd"/>
      <w:r w:rsidRPr="001E54BE">
        <w:rPr>
          <w:sz w:val="24"/>
          <w:szCs w:val="24"/>
        </w:rPr>
        <w:t xml:space="preserve"> 365 </w:t>
      </w:r>
      <w:r>
        <w:rPr>
          <w:sz w:val="24"/>
          <w:szCs w:val="24"/>
        </w:rPr>
        <w:t>«</w:t>
      </w:r>
      <w:proofErr w:type="spellStart"/>
      <w:r w:rsidRPr="006B603B">
        <w:rPr>
          <w:sz w:val="24"/>
          <w:szCs w:val="24"/>
        </w:rPr>
        <w:t>Teams</w:t>
      </w:r>
      <w:proofErr w:type="spellEnd"/>
      <w:r>
        <w:rPr>
          <w:sz w:val="24"/>
          <w:szCs w:val="24"/>
        </w:rPr>
        <w:t xml:space="preserve">». Приложение рекомендуется установить локально. Студент </w:t>
      </w:r>
      <w:r w:rsidRPr="009A6E42">
        <w:rPr>
          <w:sz w:val="24"/>
          <w:szCs w:val="24"/>
        </w:rPr>
        <w:t>долж</w:t>
      </w:r>
      <w:r>
        <w:rPr>
          <w:sz w:val="24"/>
          <w:szCs w:val="24"/>
        </w:rPr>
        <w:t>ен</w:t>
      </w:r>
      <w:r w:rsidRPr="009A6E42">
        <w:rPr>
          <w:sz w:val="24"/>
          <w:szCs w:val="24"/>
        </w:rPr>
        <w:t xml:space="preserve"> войти в систему с помощью учетной записи </w:t>
      </w:r>
      <w:proofErr w:type="spellStart"/>
      <w:r w:rsidRPr="009A6E42">
        <w:rPr>
          <w:sz w:val="24"/>
          <w:szCs w:val="24"/>
        </w:rPr>
        <w:t>Office</w:t>
      </w:r>
      <w:proofErr w:type="spellEnd"/>
      <w:r w:rsidRPr="009A6E42">
        <w:rPr>
          <w:sz w:val="24"/>
          <w:szCs w:val="24"/>
        </w:rPr>
        <w:t xml:space="preserve"> 365 РАНХиГС, чтобы обеспечить базовую проверки личности</w:t>
      </w:r>
      <w:r>
        <w:rPr>
          <w:sz w:val="24"/>
          <w:szCs w:val="24"/>
        </w:rPr>
        <w:t>.</w:t>
      </w:r>
    </w:p>
    <w:p w:rsidR="00A206ED" w:rsidRDefault="00A206ED" w:rsidP="00A206ED">
      <w:pPr>
        <w:pStyle w:val="ab"/>
        <w:ind w:firstLine="426"/>
        <w:jc w:val="both"/>
        <w:rPr>
          <w:sz w:val="24"/>
          <w:szCs w:val="24"/>
        </w:rPr>
      </w:pPr>
      <w:r>
        <w:rPr>
          <w:sz w:val="24"/>
          <w:szCs w:val="24"/>
        </w:rPr>
        <w:t>Зачет будет проходить в форме устного опроса по списку вопросов для зачета и выполнения одного практического задания.</w:t>
      </w:r>
    </w:p>
    <w:p w:rsidR="00A206ED" w:rsidRDefault="00A206ED" w:rsidP="00A206ED">
      <w:pPr>
        <w:pStyle w:val="ab"/>
        <w:ind w:firstLine="426"/>
        <w:jc w:val="both"/>
        <w:rPr>
          <w:sz w:val="24"/>
          <w:szCs w:val="24"/>
        </w:rPr>
      </w:pPr>
      <w:r>
        <w:rPr>
          <w:sz w:val="24"/>
          <w:szCs w:val="24"/>
        </w:rPr>
        <w:t xml:space="preserve">Для обеспечения видео- и аудио связи на мероприятии студент должен иметь </w:t>
      </w:r>
      <w:r w:rsidRPr="001E54BE">
        <w:rPr>
          <w:sz w:val="24"/>
          <w:szCs w:val="24"/>
        </w:rPr>
        <w:t xml:space="preserve">камеру и микрофон, подключенные к </w:t>
      </w:r>
      <w:r>
        <w:rPr>
          <w:sz w:val="24"/>
          <w:szCs w:val="24"/>
        </w:rPr>
        <w:t xml:space="preserve">его персональному </w:t>
      </w:r>
      <w:r w:rsidRPr="001E54BE">
        <w:rPr>
          <w:sz w:val="24"/>
          <w:szCs w:val="24"/>
        </w:rPr>
        <w:t xml:space="preserve">компьютеру, </w:t>
      </w:r>
      <w:r>
        <w:rPr>
          <w:sz w:val="24"/>
          <w:szCs w:val="24"/>
        </w:rPr>
        <w:t>планшет или смартфон.</w:t>
      </w:r>
    </w:p>
    <w:p w:rsidR="00A206ED" w:rsidRDefault="00A206ED" w:rsidP="00A206ED">
      <w:pPr>
        <w:pStyle w:val="ab"/>
        <w:ind w:firstLine="426"/>
        <w:jc w:val="both"/>
        <w:rPr>
          <w:sz w:val="24"/>
          <w:szCs w:val="24"/>
        </w:rPr>
      </w:pPr>
      <w:r w:rsidRPr="00ED7997">
        <w:rPr>
          <w:sz w:val="24"/>
          <w:szCs w:val="24"/>
        </w:rPr>
        <w:lastRenderedPageBreak/>
        <w:t xml:space="preserve">Отсутствие у </w:t>
      </w:r>
      <w:r>
        <w:rPr>
          <w:sz w:val="24"/>
          <w:szCs w:val="24"/>
        </w:rPr>
        <w:t xml:space="preserve">студента </w:t>
      </w:r>
      <w:r w:rsidRPr="00ED7997">
        <w:rPr>
          <w:sz w:val="24"/>
          <w:szCs w:val="24"/>
        </w:rPr>
        <w:t>технических возможностей рассматри</w:t>
      </w:r>
      <w:r>
        <w:rPr>
          <w:sz w:val="24"/>
          <w:szCs w:val="24"/>
        </w:rPr>
        <w:t>вается как уважительная причина. При этом</w:t>
      </w:r>
      <w:r w:rsidRPr="00ED7997">
        <w:rPr>
          <w:sz w:val="24"/>
          <w:szCs w:val="24"/>
        </w:rPr>
        <w:t xml:space="preserve"> сроки проведения </w:t>
      </w:r>
      <w:r>
        <w:rPr>
          <w:sz w:val="24"/>
          <w:szCs w:val="24"/>
        </w:rPr>
        <w:t>зачета могут быть перенесены</w:t>
      </w:r>
      <w:r w:rsidRPr="00ED7997">
        <w:rPr>
          <w:sz w:val="24"/>
          <w:szCs w:val="24"/>
        </w:rPr>
        <w:t xml:space="preserve"> по заявлению </w:t>
      </w:r>
      <w:r>
        <w:rPr>
          <w:sz w:val="24"/>
          <w:szCs w:val="24"/>
        </w:rPr>
        <w:t xml:space="preserve">студента </w:t>
      </w:r>
      <w:r w:rsidRPr="00ED7997">
        <w:rPr>
          <w:sz w:val="24"/>
          <w:szCs w:val="24"/>
        </w:rPr>
        <w:t>на имя декана факультета на период после окончания режима повышенной готовности.</w:t>
      </w:r>
    </w:p>
    <w:p w:rsidR="00A206ED" w:rsidRDefault="00A206ED" w:rsidP="00A206ED">
      <w:pPr>
        <w:pStyle w:val="ab"/>
        <w:ind w:firstLine="426"/>
        <w:jc w:val="both"/>
        <w:rPr>
          <w:sz w:val="24"/>
          <w:szCs w:val="24"/>
        </w:rPr>
      </w:pPr>
      <w:r w:rsidRPr="009A6E42">
        <w:rPr>
          <w:sz w:val="24"/>
          <w:szCs w:val="24"/>
        </w:rPr>
        <w:t xml:space="preserve">За 10-15 минут до указанного времени начала мероприятия </w:t>
      </w:r>
      <w:r>
        <w:rPr>
          <w:sz w:val="24"/>
          <w:szCs w:val="24"/>
        </w:rPr>
        <w:t>студент должен</w:t>
      </w:r>
      <w:r w:rsidRPr="009A6E42">
        <w:rPr>
          <w:sz w:val="24"/>
          <w:szCs w:val="24"/>
        </w:rPr>
        <w:t xml:space="preserve"> выйти на связь.</w:t>
      </w:r>
      <w:r>
        <w:rPr>
          <w:sz w:val="24"/>
          <w:szCs w:val="24"/>
        </w:rPr>
        <w:t xml:space="preserve"> Ему необходимо приготовить паспорт для идентификации личности.</w:t>
      </w:r>
    </w:p>
    <w:p w:rsidR="00A206ED" w:rsidRPr="009A6E42" w:rsidRDefault="00A206ED" w:rsidP="00A206ED">
      <w:pPr>
        <w:pStyle w:val="ab"/>
        <w:ind w:firstLine="426"/>
        <w:jc w:val="both"/>
        <w:rPr>
          <w:sz w:val="24"/>
          <w:szCs w:val="24"/>
        </w:rPr>
      </w:pPr>
      <w:r w:rsidRPr="009A6E42">
        <w:rPr>
          <w:sz w:val="24"/>
          <w:szCs w:val="24"/>
        </w:rPr>
        <w:t xml:space="preserve">В ходе подготовки </w:t>
      </w:r>
      <w:r>
        <w:rPr>
          <w:sz w:val="24"/>
          <w:szCs w:val="24"/>
        </w:rPr>
        <w:t>ответа студент должен</w:t>
      </w:r>
      <w:r w:rsidRPr="009A6E42">
        <w:rPr>
          <w:sz w:val="24"/>
          <w:szCs w:val="24"/>
        </w:rPr>
        <w:t xml:space="preserve"> включить свои микрофоны и видеокамеры. Видеокамеру необходимо направить так, чтобы был</w:t>
      </w:r>
      <w:r>
        <w:rPr>
          <w:sz w:val="24"/>
          <w:szCs w:val="24"/>
        </w:rPr>
        <w:t>и</w:t>
      </w:r>
      <w:r w:rsidRPr="009A6E42">
        <w:rPr>
          <w:sz w:val="24"/>
          <w:szCs w:val="24"/>
        </w:rPr>
        <w:t xml:space="preserve"> хорошо вид</w:t>
      </w:r>
      <w:r>
        <w:rPr>
          <w:sz w:val="24"/>
          <w:szCs w:val="24"/>
        </w:rPr>
        <w:t xml:space="preserve">ны </w:t>
      </w:r>
      <w:r w:rsidRPr="009A6E42">
        <w:rPr>
          <w:sz w:val="24"/>
          <w:szCs w:val="24"/>
        </w:rPr>
        <w:t>лицо и руки</w:t>
      </w:r>
      <w:r>
        <w:rPr>
          <w:sz w:val="24"/>
          <w:szCs w:val="24"/>
        </w:rPr>
        <w:t xml:space="preserve"> студента</w:t>
      </w:r>
      <w:r w:rsidRPr="009A6E42">
        <w:rPr>
          <w:sz w:val="24"/>
          <w:szCs w:val="24"/>
        </w:rPr>
        <w:t>.</w:t>
      </w:r>
      <w:r>
        <w:rPr>
          <w:sz w:val="24"/>
          <w:szCs w:val="24"/>
        </w:rPr>
        <w:t xml:space="preserve"> Студент должен следовать рекомендациям преподавателя.</w:t>
      </w:r>
    </w:p>
    <w:p w:rsidR="00A206ED" w:rsidRDefault="00A206ED" w:rsidP="00A206ED">
      <w:pPr>
        <w:pStyle w:val="ab"/>
        <w:ind w:firstLine="426"/>
        <w:jc w:val="both"/>
        <w:rPr>
          <w:sz w:val="24"/>
          <w:szCs w:val="24"/>
        </w:rPr>
      </w:pPr>
      <w:r w:rsidRPr="009A6E42">
        <w:rPr>
          <w:sz w:val="24"/>
          <w:szCs w:val="24"/>
        </w:rPr>
        <w:t xml:space="preserve">В случае если действия </w:t>
      </w:r>
      <w:r>
        <w:rPr>
          <w:sz w:val="24"/>
          <w:szCs w:val="24"/>
        </w:rPr>
        <w:t xml:space="preserve">студента </w:t>
      </w:r>
      <w:r w:rsidRPr="009A6E42">
        <w:rPr>
          <w:sz w:val="24"/>
          <w:szCs w:val="24"/>
        </w:rPr>
        <w:t xml:space="preserve">не дают возможности преподавателю контролировать процесс добросовестного выполнения </w:t>
      </w:r>
      <w:r>
        <w:rPr>
          <w:sz w:val="24"/>
          <w:szCs w:val="24"/>
        </w:rPr>
        <w:t xml:space="preserve">студентом </w:t>
      </w:r>
      <w:r w:rsidRPr="009A6E42">
        <w:rPr>
          <w:sz w:val="24"/>
          <w:szCs w:val="24"/>
        </w:rPr>
        <w:t>заданий после получения</w:t>
      </w:r>
      <w:r>
        <w:rPr>
          <w:sz w:val="24"/>
          <w:szCs w:val="24"/>
        </w:rPr>
        <w:t xml:space="preserve"> задания для зачета</w:t>
      </w:r>
      <w:r w:rsidRPr="009A6E42">
        <w:rPr>
          <w:sz w:val="24"/>
          <w:szCs w:val="24"/>
        </w:rPr>
        <w:t>, преподаватель имеет право выста</w:t>
      </w:r>
      <w:r>
        <w:rPr>
          <w:sz w:val="24"/>
          <w:szCs w:val="24"/>
        </w:rPr>
        <w:t>вить оценку «не зачтено</w:t>
      </w:r>
      <w:r w:rsidRPr="009A6E42">
        <w:rPr>
          <w:sz w:val="24"/>
          <w:szCs w:val="24"/>
        </w:rPr>
        <w:t>».</w:t>
      </w:r>
    </w:p>
    <w:p w:rsidR="00A206ED" w:rsidRDefault="00A206ED" w:rsidP="00A206ED">
      <w:pPr>
        <w:pStyle w:val="ab"/>
        <w:ind w:firstLine="426"/>
        <w:jc w:val="both"/>
        <w:rPr>
          <w:sz w:val="24"/>
          <w:szCs w:val="24"/>
        </w:rPr>
      </w:pPr>
      <w:r w:rsidRPr="008548E4">
        <w:rPr>
          <w:sz w:val="24"/>
          <w:szCs w:val="24"/>
        </w:rPr>
        <w:t>В случае сбоев в работе оборудования или канала связи на протяжении более 15</w:t>
      </w:r>
      <w:r>
        <w:rPr>
          <w:sz w:val="24"/>
          <w:szCs w:val="24"/>
        </w:rPr>
        <w:t xml:space="preserve"> минут со стороны преподавателя</w:t>
      </w:r>
      <w:r w:rsidRPr="008548E4">
        <w:rPr>
          <w:sz w:val="24"/>
          <w:szCs w:val="24"/>
        </w:rPr>
        <w:t xml:space="preserve"> либо со стороны студента, преподаватель оставляет за собой прав</w:t>
      </w:r>
      <w:r>
        <w:rPr>
          <w:sz w:val="24"/>
          <w:szCs w:val="24"/>
        </w:rPr>
        <w:t>о перенести проведение испытания на другой день.</w:t>
      </w:r>
    </w:p>
    <w:p w:rsidR="00A206ED" w:rsidRDefault="00A206ED" w:rsidP="00A206ED">
      <w:pPr>
        <w:pStyle w:val="ab"/>
        <w:ind w:firstLine="426"/>
        <w:jc w:val="both"/>
        <w:rPr>
          <w:sz w:val="24"/>
          <w:szCs w:val="24"/>
        </w:rPr>
      </w:pPr>
      <w:proofErr w:type="spellStart"/>
      <w:r>
        <w:rPr>
          <w:sz w:val="24"/>
          <w:szCs w:val="24"/>
        </w:rPr>
        <w:t>Пофамильный</w:t>
      </w:r>
      <w:proofErr w:type="spellEnd"/>
      <w:r>
        <w:rPr>
          <w:sz w:val="24"/>
          <w:szCs w:val="24"/>
        </w:rPr>
        <w:t xml:space="preserve"> список подгрупп для аттестации оглашается после консультации к зачету.</w:t>
      </w:r>
    </w:p>
    <w:p w:rsidR="00A206ED" w:rsidRDefault="00A206ED" w:rsidP="00A206ED">
      <w:pPr>
        <w:ind w:firstLine="0"/>
      </w:pPr>
    </w:p>
    <w:p w:rsidR="001B0FDF" w:rsidRPr="001B0FDF" w:rsidRDefault="001B48F0" w:rsidP="001B0FDF">
      <w:pPr>
        <w:ind w:firstLine="0"/>
        <w:jc w:val="center"/>
        <w:rPr>
          <w:rFonts w:ascii="Times New Roman" w:hAnsi="Times New Roman" w:cs="Times New Roman"/>
          <w:b/>
          <w:sz w:val="24"/>
          <w:szCs w:val="24"/>
        </w:rPr>
      </w:pPr>
      <w:r w:rsidRPr="001B0FDF">
        <w:rPr>
          <w:rFonts w:ascii="Times New Roman" w:hAnsi="Times New Roman" w:cs="Times New Roman"/>
          <w:b/>
          <w:color w:val="000000"/>
          <w:sz w:val="24"/>
          <w:szCs w:val="24"/>
        </w:rPr>
        <w:t>6.</w:t>
      </w:r>
      <w:r>
        <w:rPr>
          <w:rFonts w:ascii="Times New Roman" w:hAnsi="Times New Roman" w:cs="Times New Roman"/>
          <w:color w:val="000000"/>
          <w:sz w:val="24"/>
          <w:szCs w:val="24"/>
        </w:rPr>
        <w:t xml:space="preserve"> </w:t>
      </w:r>
      <w:r w:rsidR="001B0FDF" w:rsidRPr="001B0FDF">
        <w:rPr>
          <w:rFonts w:ascii="Times New Roman" w:hAnsi="Times New Roman" w:cs="Times New Roman"/>
          <w:b/>
          <w:sz w:val="24"/>
          <w:szCs w:val="24"/>
        </w:rPr>
        <w:t>Учебная литература и ресурсы информаци</w:t>
      </w:r>
      <w:r w:rsidR="001B0FDF">
        <w:rPr>
          <w:rFonts w:ascii="Times New Roman" w:hAnsi="Times New Roman" w:cs="Times New Roman"/>
          <w:b/>
          <w:sz w:val="24"/>
          <w:szCs w:val="24"/>
        </w:rPr>
        <w:t>онно-телекоммуникационной сети «Интернет»</w:t>
      </w:r>
      <w:r w:rsidR="001B0FDF" w:rsidRPr="001B0FDF">
        <w:rPr>
          <w:rFonts w:ascii="Times New Roman" w:hAnsi="Times New Roman" w:cs="Times New Roman"/>
          <w:b/>
          <w:sz w:val="24"/>
          <w:szCs w:val="24"/>
        </w:rPr>
        <w:t>, включая перечень учебно-методического обеспечения для самостоятельной ра</w:t>
      </w:r>
      <w:r w:rsidR="001D49E0">
        <w:rPr>
          <w:rFonts w:ascii="Times New Roman" w:hAnsi="Times New Roman" w:cs="Times New Roman"/>
          <w:b/>
          <w:sz w:val="24"/>
          <w:szCs w:val="24"/>
        </w:rPr>
        <w:t xml:space="preserve">боты обучающихся по дисциплине </w:t>
      </w:r>
    </w:p>
    <w:p w:rsidR="001B0FDF" w:rsidRPr="001B0FDF" w:rsidRDefault="001B0FDF" w:rsidP="001B0FDF">
      <w:pPr>
        <w:tabs>
          <w:tab w:val="left" w:pos="0"/>
          <w:tab w:val="left" w:pos="540"/>
        </w:tabs>
        <w:ind w:firstLine="567"/>
        <w:jc w:val="center"/>
        <w:rPr>
          <w:rFonts w:ascii="Times New Roman" w:hAnsi="Times New Roman" w:cs="Times New Roman"/>
          <w:b/>
          <w:i/>
          <w:sz w:val="24"/>
        </w:rPr>
      </w:pPr>
      <w:r w:rsidRPr="001B0FDF">
        <w:rPr>
          <w:rFonts w:ascii="Times New Roman" w:hAnsi="Times New Roman" w:cs="Times New Roman"/>
          <w:b/>
          <w:i/>
          <w:sz w:val="24"/>
        </w:rPr>
        <w:t>6.1. Основная литература</w:t>
      </w:r>
    </w:p>
    <w:p w:rsidR="00042023" w:rsidRPr="00042023" w:rsidRDefault="00042023" w:rsidP="00A92C09">
      <w:pPr>
        <w:pStyle w:val="Style16"/>
        <w:widowControl/>
        <w:numPr>
          <w:ilvl w:val="0"/>
          <w:numId w:val="7"/>
        </w:numPr>
        <w:rPr>
          <w:rFonts w:ascii="Times New Roman" w:hAnsi="Times New Roman"/>
        </w:rPr>
      </w:pPr>
      <w:proofErr w:type="spellStart"/>
      <w:r>
        <w:rPr>
          <w:rFonts w:ascii="Times New Roman" w:hAnsi="Times New Roman"/>
        </w:rPr>
        <w:t>Ж</w:t>
      </w:r>
      <w:r w:rsidRPr="00042023">
        <w:rPr>
          <w:rFonts w:ascii="Times New Roman" w:hAnsi="Times New Roman"/>
        </w:rPr>
        <w:t>ернакова</w:t>
      </w:r>
      <w:proofErr w:type="spellEnd"/>
      <w:r w:rsidRPr="00042023">
        <w:rPr>
          <w:rFonts w:ascii="Times New Roman" w:hAnsi="Times New Roman"/>
        </w:rPr>
        <w:t xml:space="preserve"> М.Б. Деловые коммуникации: учебник и практикум для прикладного бакалавриата / М.Б. </w:t>
      </w:r>
      <w:proofErr w:type="spellStart"/>
      <w:r w:rsidRPr="00042023">
        <w:rPr>
          <w:rFonts w:ascii="Times New Roman" w:hAnsi="Times New Roman"/>
        </w:rPr>
        <w:t>Жернакова</w:t>
      </w:r>
      <w:proofErr w:type="spellEnd"/>
      <w:r w:rsidRPr="00042023">
        <w:rPr>
          <w:rFonts w:ascii="Times New Roman" w:hAnsi="Times New Roman"/>
        </w:rPr>
        <w:t xml:space="preserve">, И.А. Румянцева. – М.: Изд-во </w:t>
      </w:r>
      <w:proofErr w:type="spellStart"/>
      <w:r w:rsidRPr="00042023">
        <w:rPr>
          <w:rFonts w:ascii="Times New Roman" w:hAnsi="Times New Roman"/>
        </w:rPr>
        <w:t>Юрайт</w:t>
      </w:r>
      <w:proofErr w:type="spellEnd"/>
      <w:r w:rsidRPr="00042023">
        <w:rPr>
          <w:rFonts w:ascii="Times New Roman" w:hAnsi="Times New Roman"/>
        </w:rPr>
        <w:t xml:space="preserve">, 2018. Режим доступа: </w:t>
      </w:r>
      <w:hyperlink r:id="rId6" w:anchor="page/47" w:history="1">
        <w:r w:rsidRPr="00042023">
          <w:rPr>
            <w:rStyle w:val="afc"/>
            <w:rFonts w:ascii="Times New Roman" w:hAnsi="Times New Roman"/>
          </w:rPr>
          <w:t>https://idp.nwipa.ru:2180/viewer/delovye-kommunikacii-412860#page/47</w:t>
        </w:r>
      </w:hyperlink>
    </w:p>
    <w:p w:rsidR="00042023" w:rsidRDefault="00BA313E" w:rsidP="00A92C09">
      <w:pPr>
        <w:pStyle w:val="Style16"/>
        <w:widowControl/>
        <w:numPr>
          <w:ilvl w:val="0"/>
          <w:numId w:val="7"/>
        </w:numPr>
        <w:rPr>
          <w:rFonts w:ascii="Times New Roman" w:hAnsi="Times New Roman"/>
        </w:rPr>
      </w:pPr>
      <w:r w:rsidRPr="00042023">
        <w:rPr>
          <w:rFonts w:ascii="Times New Roman" w:hAnsi="Times New Roman"/>
        </w:rPr>
        <w:t xml:space="preserve">Иванова А.Ю. Русский язык в деловой документации: учебник и практикум для вузов. – М.: </w:t>
      </w:r>
      <w:proofErr w:type="spellStart"/>
      <w:r w:rsidRPr="00042023">
        <w:rPr>
          <w:rFonts w:ascii="Times New Roman" w:hAnsi="Times New Roman"/>
        </w:rPr>
        <w:t>Юрайт</w:t>
      </w:r>
      <w:proofErr w:type="spellEnd"/>
      <w:r w:rsidRPr="00042023">
        <w:rPr>
          <w:rFonts w:ascii="Times New Roman" w:hAnsi="Times New Roman"/>
        </w:rPr>
        <w:t xml:space="preserve">, 2018. Режим доступа: </w:t>
      </w:r>
      <w:hyperlink r:id="rId7" w:history="1">
        <w:r w:rsidRPr="00042023">
          <w:rPr>
            <w:rStyle w:val="afc"/>
            <w:rFonts w:ascii="Times New Roman" w:hAnsi="Times New Roman"/>
          </w:rPr>
          <w:t>http://idp.nwipa.ru:2048/login?url=https://biblio-online.ru/book/A9822169-D834-44A4-87C0-CD6B14681E8E</w:t>
        </w:r>
      </w:hyperlink>
    </w:p>
    <w:p w:rsidR="00042023" w:rsidRDefault="00042023" w:rsidP="001B0FDF">
      <w:pPr>
        <w:tabs>
          <w:tab w:val="left" w:pos="0"/>
          <w:tab w:val="left" w:pos="540"/>
        </w:tabs>
        <w:ind w:firstLine="567"/>
        <w:jc w:val="center"/>
        <w:rPr>
          <w:rFonts w:ascii="Times New Roman" w:hAnsi="Times New Roman" w:cs="Times New Roman"/>
          <w:b/>
          <w:i/>
          <w:sz w:val="24"/>
        </w:rPr>
      </w:pPr>
    </w:p>
    <w:p w:rsidR="001B0FDF" w:rsidRPr="00042023" w:rsidRDefault="001B0FDF" w:rsidP="001B0FDF">
      <w:pPr>
        <w:tabs>
          <w:tab w:val="left" w:pos="0"/>
          <w:tab w:val="left" w:pos="540"/>
        </w:tabs>
        <w:ind w:firstLine="567"/>
        <w:jc w:val="center"/>
        <w:rPr>
          <w:rFonts w:ascii="Times New Roman" w:hAnsi="Times New Roman" w:cs="Times New Roman"/>
          <w:b/>
          <w:i/>
          <w:sz w:val="24"/>
          <w:szCs w:val="24"/>
        </w:rPr>
      </w:pPr>
      <w:r w:rsidRPr="00042023">
        <w:rPr>
          <w:rFonts w:ascii="Times New Roman" w:hAnsi="Times New Roman" w:cs="Times New Roman"/>
          <w:b/>
          <w:i/>
          <w:sz w:val="24"/>
          <w:szCs w:val="24"/>
        </w:rPr>
        <w:t>6.2. Дополнительная литература</w:t>
      </w:r>
    </w:p>
    <w:p w:rsidR="00042023" w:rsidRPr="00042023" w:rsidRDefault="00042023" w:rsidP="00A92C09">
      <w:pPr>
        <w:pStyle w:val="af1"/>
        <w:numPr>
          <w:ilvl w:val="0"/>
          <w:numId w:val="9"/>
        </w:numPr>
        <w:rPr>
          <w:rFonts w:ascii="Times New Roman" w:hAnsi="Times New Roman" w:cs="Times New Roman"/>
          <w:sz w:val="24"/>
          <w:szCs w:val="24"/>
        </w:rPr>
      </w:pPr>
      <w:proofErr w:type="spellStart"/>
      <w:r w:rsidRPr="00042023">
        <w:rPr>
          <w:rFonts w:ascii="Times New Roman" w:hAnsi="Times New Roman" w:cs="Times New Roman"/>
          <w:sz w:val="24"/>
          <w:szCs w:val="24"/>
        </w:rPr>
        <w:t>Кабашов</w:t>
      </w:r>
      <w:proofErr w:type="spellEnd"/>
      <w:r w:rsidRPr="00042023">
        <w:rPr>
          <w:rFonts w:ascii="Times New Roman" w:hAnsi="Times New Roman" w:cs="Times New Roman"/>
          <w:sz w:val="24"/>
          <w:szCs w:val="24"/>
        </w:rPr>
        <w:t xml:space="preserve"> С.Ю. Делопроизводство и архивное дело в терминах и определениях [Электронный ресурс]: учеб. пособие / С.Ю. </w:t>
      </w:r>
      <w:proofErr w:type="spellStart"/>
      <w:r w:rsidRPr="00042023">
        <w:rPr>
          <w:rFonts w:ascii="Times New Roman" w:hAnsi="Times New Roman" w:cs="Times New Roman"/>
          <w:sz w:val="24"/>
          <w:szCs w:val="24"/>
        </w:rPr>
        <w:t>Кабашов</w:t>
      </w:r>
      <w:proofErr w:type="spellEnd"/>
      <w:r w:rsidRPr="00042023">
        <w:rPr>
          <w:rFonts w:ascii="Times New Roman" w:hAnsi="Times New Roman" w:cs="Times New Roman"/>
          <w:sz w:val="24"/>
          <w:szCs w:val="24"/>
        </w:rPr>
        <w:t xml:space="preserve">, И.Г. </w:t>
      </w:r>
      <w:proofErr w:type="spellStart"/>
      <w:r w:rsidRPr="00042023">
        <w:rPr>
          <w:rFonts w:ascii="Times New Roman" w:hAnsi="Times New Roman" w:cs="Times New Roman"/>
          <w:sz w:val="24"/>
          <w:szCs w:val="24"/>
        </w:rPr>
        <w:t>Асф</w:t>
      </w:r>
      <w:r w:rsidR="002E40B2">
        <w:rPr>
          <w:rFonts w:ascii="Times New Roman" w:hAnsi="Times New Roman" w:cs="Times New Roman"/>
          <w:sz w:val="24"/>
          <w:szCs w:val="24"/>
        </w:rPr>
        <w:t>андиярова</w:t>
      </w:r>
      <w:proofErr w:type="spellEnd"/>
      <w:r w:rsidR="002E40B2">
        <w:rPr>
          <w:rFonts w:ascii="Times New Roman" w:hAnsi="Times New Roman" w:cs="Times New Roman"/>
          <w:sz w:val="24"/>
          <w:szCs w:val="24"/>
        </w:rPr>
        <w:t>. – М.: Флинта, 2018</w:t>
      </w:r>
      <w:r w:rsidRPr="00042023">
        <w:rPr>
          <w:rFonts w:ascii="Times New Roman" w:hAnsi="Times New Roman" w:cs="Times New Roman"/>
          <w:sz w:val="24"/>
          <w:szCs w:val="24"/>
        </w:rPr>
        <w:t>. Режим доступа: http://idp.nwipa.ru:2048/login?url=http://ibooks.ru/reading.php?productid=23319</w:t>
      </w:r>
    </w:p>
    <w:p w:rsidR="00BA313E" w:rsidRPr="00042023" w:rsidRDefault="00BA313E" w:rsidP="00A92C09">
      <w:pPr>
        <w:pStyle w:val="Style16"/>
        <w:widowControl/>
        <w:numPr>
          <w:ilvl w:val="0"/>
          <w:numId w:val="9"/>
        </w:numPr>
        <w:rPr>
          <w:rFonts w:ascii="Times New Roman" w:hAnsi="Times New Roman"/>
        </w:rPr>
      </w:pPr>
      <w:proofErr w:type="spellStart"/>
      <w:r w:rsidRPr="00042023">
        <w:rPr>
          <w:rFonts w:ascii="Times New Roman" w:hAnsi="Times New Roman"/>
        </w:rPr>
        <w:t>Колышкина</w:t>
      </w:r>
      <w:proofErr w:type="spellEnd"/>
      <w:r w:rsidRPr="00042023">
        <w:rPr>
          <w:rFonts w:ascii="Times New Roman" w:hAnsi="Times New Roman"/>
        </w:rPr>
        <w:t xml:space="preserve"> Т.Б. Деловые коммуникации, документооборот и делопроизводство: учеб. пособие / Т.Б. </w:t>
      </w:r>
      <w:proofErr w:type="spellStart"/>
      <w:r w:rsidRPr="00042023">
        <w:rPr>
          <w:rFonts w:ascii="Times New Roman" w:hAnsi="Times New Roman"/>
        </w:rPr>
        <w:t>Колышкина</w:t>
      </w:r>
      <w:proofErr w:type="spellEnd"/>
      <w:r w:rsidRPr="00042023">
        <w:rPr>
          <w:rFonts w:ascii="Times New Roman" w:hAnsi="Times New Roman"/>
        </w:rPr>
        <w:t xml:space="preserve">, И.В. </w:t>
      </w:r>
      <w:proofErr w:type="spellStart"/>
      <w:r w:rsidRPr="00042023">
        <w:rPr>
          <w:rFonts w:ascii="Times New Roman" w:hAnsi="Times New Roman"/>
        </w:rPr>
        <w:t>Шустина</w:t>
      </w:r>
      <w:proofErr w:type="spellEnd"/>
      <w:r w:rsidRPr="00042023">
        <w:rPr>
          <w:rFonts w:ascii="Times New Roman" w:hAnsi="Times New Roman"/>
        </w:rPr>
        <w:t xml:space="preserve">. – М.: Изд-во </w:t>
      </w:r>
      <w:proofErr w:type="spellStart"/>
      <w:r w:rsidRPr="00042023">
        <w:rPr>
          <w:rFonts w:ascii="Times New Roman" w:hAnsi="Times New Roman"/>
        </w:rPr>
        <w:t>Юрайт</w:t>
      </w:r>
      <w:proofErr w:type="spellEnd"/>
      <w:r w:rsidRPr="00042023">
        <w:rPr>
          <w:rFonts w:ascii="Times New Roman" w:hAnsi="Times New Roman"/>
        </w:rPr>
        <w:t>, 2018.</w:t>
      </w:r>
      <w:r w:rsidR="00042023" w:rsidRPr="00042023">
        <w:rPr>
          <w:rFonts w:ascii="Times New Roman" w:hAnsi="Times New Roman"/>
        </w:rPr>
        <w:t xml:space="preserve"> </w:t>
      </w:r>
      <w:r w:rsidRPr="00042023">
        <w:rPr>
          <w:rFonts w:ascii="Times New Roman" w:hAnsi="Times New Roman"/>
        </w:rPr>
        <w:t xml:space="preserve">Режим доступа: </w:t>
      </w:r>
      <w:hyperlink r:id="rId8" w:anchor="page/2" w:history="1">
        <w:r w:rsidRPr="00042023">
          <w:rPr>
            <w:rStyle w:val="afc"/>
            <w:rFonts w:ascii="Times New Roman" w:hAnsi="Times New Roman"/>
          </w:rPr>
          <w:t>http://idp.nwipa.ru:2048/login?url=https://www.biblio-online.ru/viewer/75A23579-DD7E-46A4-A642-0FEB10FBD853#page/2</w:t>
        </w:r>
      </w:hyperlink>
    </w:p>
    <w:p w:rsidR="00BA313E" w:rsidRPr="00042023" w:rsidRDefault="00BA313E" w:rsidP="00A92C09">
      <w:pPr>
        <w:pStyle w:val="Style16"/>
        <w:widowControl/>
        <w:numPr>
          <w:ilvl w:val="0"/>
          <w:numId w:val="9"/>
        </w:numPr>
        <w:rPr>
          <w:rFonts w:ascii="Times New Roman" w:hAnsi="Times New Roman"/>
        </w:rPr>
      </w:pPr>
      <w:r w:rsidRPr="00042023">
        <w:rPr>
          <w:rFonts w:ascii="Times New Roman" w:hAnsi="Times New Roman"/>
        </w:rPr>
        <w:t xml:space="preserve">Константинова Л.А. Деловой русский язык [Электронный ресурс]: учеб. пособие / Л.А. Константинова, С.А. Юрманова – М.: Флинта, 2014. Режим доступа: </w:t>
      </w:r>
      <w:hyperlink r:id="rId9" w:history="1">
        <w:r w:rsidRPr="00042023">
          <w:rPr>
            <w:rStyle w:val="afc"/>
            <w:rFonts w:ascii="Times New Roman" w:hAnsi="Times New Roman"/>
          </w:rPr>
          <w:t>http://idp.nwipa.ru:2048/login?url=http://ibooks.ru/reading.php?productid=340825</w:t>
        </w:r>
      </w:hyperlink>
    </w:p>
    <w:p w:rsidR="001B0FDF" w:rsidRPr="00042023" w:rsidRDefault="00BA313E" w:rsidP="00A92C09">
      <w:pPr>
        <w:pStyle w:val="Style16"/>
        <w:widowControl/>
        <w:numPr>
          <w:ilvl w:val="0"/>
          <w:numId w:val="9"/>
        </w:numPr>
      </w:pPr>
      <w:r w:rsidRPr="00042023">
        <w:rPr>
          <w:rFonts w:ascii="Times New Roman" w:hAnsi="Times New Roman"/>
        </w:rPr>
        <w:t xml:space="preserve">Кузнецов И.Н. Делопроизводство [Электронный ресурс]: учебно-справочное пособие / И.Н. Кузнецов. – М.: Дашков и К, 2017. Режим доступа: </w:t>
      </w:r>
      <w:hyperlink r:id="rId10" w:history="1">
        <w:r w:rsidRPr="00042023">
          <w:rPr>
            <w:rStyle w:val="afc"/>
            <w:rFonts w:ascii="Times New Roman" w:hAnsi="Times New Roman"/>
          </w:rPr>
          <w:t>http://idp.nwipa.ru:2239/60399.html</w:t>
        </w:r>
      </w:hyperlink>
    </w:p>
    <w:p w:rsidR="00BA313E" w:rsidRDefault="00BA313E" w:rsidP="00BA313E">
      <w:pPr>
        <w:tabs>
          <w:tab w:val="left" w:pos="0"/>
          <w:tab w:val="left" w:pos="540"/>
        </w:tabs>
        <w:ind w:firstLine="567"/>
        <w:jc w:val="center"/>
        <w:rPr>
          <w:rFonts w:ascii="Times New Roman" w:hAnsi="Times New Roman" w:cs="Times New Roman"/>
          <w:b/>
          <w:i/>
          <w:sz w:val="24"/>
        </w:rPr>
      </w:pPr>
    </w:p>
    <w:p w:rsidR="001B0FDF" w:rsidRPr="001B0FDF" w:rsidRDefault="001B0FDF" w:rsidP="001B0FDF">
      <w:pPr>
        <w:tabs>
          <w:tab w:val="left" w:pos="0"/>
          <w:tab w:val="left" w:pos="540"/>
        </w:tabs>
        <w:ind w:firstLine="567"/>
        <w:jc w:val="center"/>
        <w:rPr>
          <w:rFonts w:ascii="Times New Roman" w:hAnsi="Times New Roman" w:cs="Times New Roman"/>
          <w:b/>
          <w:i/>
          <w:sz w:val="24"/>
        </w:rPr>
      </w:pPr>
      <w:r w:rsidRPr="001B0FDF">
        <w:rPr>
          <w:rFonts w:ascii="Times New Roman" w:hAnsi="Times New Roman" w:cs="Times New Roman"/>
          <w:b/>
          <w:i/>
          <w:sz w:val="24"/>
        </w:rPr>
        <w:t>6.3. Учебно-методическое обеспечение самостоятельной работы</w:t>
      </w:r>
    </w:p>
    <w:p w:rsidR="001B0FDF" w:rsidRPr="001B5DA6" w:rsidRDefault="001B0FDF" w:rsidP="001B0FDF">
      <w:pPr>
        <w:ind w:firstLine="397"/>
        <w:rPr>
          <w:rFonts w:ascii="Times New Roman" w:eastAsia="Times New Roman" w:hAnsi="Times New Roman"/>
          <w:sz w:val="24"/>
          <w:szCs w:val="24"/>
          <w:lang w:eastAsia="ru-RU"/>
        </w:rPr>
      </w:pPr>
      <w:r w:rsidRPr="001B5DA6">
        <w:rPr>
          <w:rFonts w:ascii="Times New Roman" w:eastAsia="Times New Roman" w:hAnsi="Times New Roman"/>
          <w:sz w:val="24"/>
          <w:szCs w:val="24"/>
          <w:lang w:eastAsia="ru-RU"/>
        </w:rPr>
        <w:t xml:space="preserve">СЗИУ располагает доступом через сайт научной библиотеки </w:t>
      </w:r>
      <w:hyperlink r:id="rId11" w:history="1">
        <w:r w:rsidRPr="001B5DA6">
          <w:rPr>
            <w:rFonts w:ascii="Times New Roman" w:eastAsia="Times New Roman" w:hAnsi="Times New Roman"/>
            <w:color w:val="0000FF"/>
            <w:sz w:val="24"/>
            <w:u w:val="single"/>
            <w:lang w:eastAsia="ru-RU"/>
          </w:rPr>
          <w:t>http://nwapa.spb.ru/</w:t>
        </w:r>
      </w:hyperlink>
      <w:r w:rsidRPr="001B5DA6">
        <w:rPr>
          <w:rFonts w:ascii="Times New Roman" w:eastAsia="Times New Roman" w:hAnsi="Times New Roman"/>
          <w:sz w:val="24"/>
          <w:szCs w:val="24"/>
          <w:lang w:eastAsia="ru-RU"/>
        </w:rPr>
        <w:t xml:space="preserve"> к следующим подписным электронным ресурсам: </w:t>
      </w:r>
    </w:p>
    <w:p w:rsidR="001B0FDF" w:rsidRPr="00777792" w:rsidRDefault="001B0FDF" w:rsidP="001B0FDF">
      <w:pPr>
        <w:ind w:firstLine="397"/>
        <w:rPr>
          <w:rFonts w:ascii="Times New Roman" w:eastAsia="Times New Roman" w:hAnsi="Times New Roman"/>
          <w:i/>
          <w:sz w:val="24"/>
          <w:szCs w:val="24"/>
          <w:lang w:eastAsia="ru-RU"/>
        </w:rPr>
      </w:pPr>
      <w:r w:rsidRPr="00777792">
        <w:rPr>
          <w:rFonts w:ascii="Times New Roman" w:eastAsia="Times New Roman" w:hAnsi="Times New Roman"/>
          <w:i/>
          <w:sz w:val="24"/>
          <w:szCs w:val="24"/>
          <w:lang w:eastAsia="ru-RU"/>
        </w:rPr>
        <w:t>Русскоязычные ресурсы</w:t>
      </w:r>
    </w:p>
    <w:p w:rsidR="001B0FDF" w:rsidRPr="001B486B" w:rsidRDefault="001B0FDF" w:rsidP="00A92C09">
      <w:pPr>
        <w:pStyle w:val="af1"/>
        <w:numPr>
          <w:ilvl w:val="0"/>
          <w:numId w:val="2"/>
        </w:numPr>
        <w:rPr>
          <w:rFonts w:ascii="Times New Roman" w:eastAsia="Times New Roman" w:hAnsi="Times New Roman"/>
          <w:sz w:val="24"/>
          <w:szCs w:val="24"/>
          <w:lang w:eastAsia="ru-RU"/>
        </w:rPr>
      </w:pPr>
      <w:r w:rsidRPr="001B486B">
        <w:rPr>
          <w:rFonts w:ascii="Times New Roman" w:eastAsia="Times New Roman" w:hAnsi="Times New Roman"/>
          <w:sz w:val="24"/>
          <w:szCs w:val="24"/>
          <w:lang w:eastAsia="ru-RU"/>
        </w:rPr>
        <w:t xml:space="preserve">Электронные учебники электронно-библиотечной системы (ЭБС) </w:t>
      </w:r>
      <w:r w:rsidRPr="001B486B">
        <w:rPr>
          <w:rFonts w:ascii="Times New Roman" w:eastAsia="Times New Roman" w:hAnsi="Times New Roman"/>
          <w:i/>
          <w:sz w:val="24"/>
          <w:szCs w:val="24"/>
          <w:lang w:eastAsia="ru-RU"/>
        </w:rPr>
        <w:t>«</w:t>
      </w:r>
      <w:proofErr w:type="spellStart"/>
      <w:r w:rsidRPr="001B486B">
        <w:rPr>
          <w:rFonts w:ascii="Times New Roman" w:eastAsia="Times New Roman" w:hAnsi="Times New Roman"/>
          <w:i/>
          <w:sz w:val="24"/>
          <w:szCs w:val="24"/>
          <w:lang w:eastAsia="ru-RU"/>
        </w:rPr>
        <w:t>Айбукс</w:t>
      </w:r>
      <w:proofErr w:type="spellEnd"/>
      <w:r w:rsidRPr="001B486B">
        <w:rPr>
          <w:rFonts w:ascii="Times New Roman" w:eastAsia="Times New Roman" w:hAnsi="Times New Roman"/>
          <w:i/>
          <w:sz w:val="24"/>
          <w:szCs w:val="24"/>
          <w:lang w:eastAsia="ru-RU"/>
        </w:rPr>
        <w:t xml:space="preserve">» </w:t>
      </w:r>
    </w:p>
    <w:p w:rsidR="001B0FDF" w:rsidRPr="001B486B" w:rsidRDefault="001B0FDF" w:rsidP="00A92C09">
      <w:pPr>
        <w:pStyle w:val="af1"/>
        <w:numPr>
          <w:ilvl w:val="0"/>
          <w:numId w:val="2"/>
        </w:numPr>
        <w:rPr>
          <w:rFonts w:ascii="Times New Roman" w:eastAsia="Times New Roman" w:hAnsi="Times New Roman"/>
          <w:sz w:val="24"/>
          <w:szCs w:val="24"/>
          <w:lang w:eastAsia="ru-RU"/>
        </w:rPr>
      </w:pPr>
      <w:r w:rsidRPr="001B486B">
        <w:rPr>
          <w:rFonts w:ascii="Times New Roman" w:eastAsia="Times New Roman" w:hAnsi="Times New Roman"/>
          <w:sz w:val="24"/>
          <w:szCs w:val="24"/>
          <w:lang w:eastAsia="ru-RU"/>
        </w:rPr>
        <w:t xml:space="preserve">Электронные учебники электронно-библиотечной системы (ЭБС) </w:t>
      </w:r>
      <w:r w:rsidRPr="001B486B">
        <w:rPr>
          <w:rFonts w:ascii="Times New Roman" w:eastAsia="Times New Roman" w:hAnsi="Times New Roman"/>
          <w:i/>
          <w:sz w:val="24"/>
          <w:szCs w:val="24"/>
          <w:lang w:eastAsia="ru-RU"/>
        </w:rPr>
        <w:t>«</w:t>
      </w:r>
      <w:proofErr w:type="spellStart"/>
      <w:r w:rsidRPr="001B486B">
        <w:rPr>
          <w:rFonts w:ascii="Times New Roman" w:eastAsia="Times New Roman" w:hAnsi="Times New Roman"/>
          <w:i/>
          <w:sz w:val="24"/>
          <w:szCs w:val="24"/>
          <w:lang w:eastAsia="ru-RU"/>
        </w:rPr>
        <w:t>Юрайт</w:t>
      </w:r>
      <w:proofErr w:type="spellEnd"/>
      <w:r w:rsidRPr="001B486B">
        <w:rPr>
          <w:rFonts w:ascii="Times New Roman" w:eastAsia="Times New Roman" w:hAnsi="Times New Roman"/>
          <w:i/>
          <w:sz w:val="24"/>
          <w:szCs w:val="24"/>
          <w:lang w:eastAsia="ru-RU"/>
        </w:rPr>
        <w:t>»</w:t>
      </w:r>
      <w:r w:rsidRPr="001B486B">
        <w:rPr>
          <w:rFonts w:ascii="Times New Roman" w:eastAsia="Times New Roman" w:hAnsi="Times New Roman"/>
          <w:sz w:val="24"/>
          <w:szCs w:val="24"/>
          <w:lang w:eastAsia="ru-RU"/>
        </w:rPr>
        <w:t xml:space="preserve"> </w:t>
      </w:r>
    </w:p>
    <w:p w:rsidR="001B0FDF" w:rsidRPr="001B486B" w:rsidRDefault="001B0FDF" w:rsidP="00A92C09">
      <w:pPr>
        <w:pStyle w:val="af1"/>
        <w:numPr>
          <w:ilvl w:val="0"/>
          <w:numId w:val="2"/>
        </w:numPr>
        <w:rPr>
          <w:rFonts w:ascii="Times New Roman" w:eastAsia="Times New Roman" w:hAnsi="Times New Roman"/>
          <w:sz w:val="24"/>
          <w:szCs w:val="24"/>
          <w:lang w:eastAsia="ru-RU"/>
        </w:rPr>
      </w:pPr>
      <w:r w:rsidRPr="001B486B">
        <w:rPr>
          <w:rFonts w:ascii="Times New Roman" w:eastAsia="Times New Roman" w:hAnsi="Times New Roman"/>
          <w:sz w:val="24"/>
          <w:szCs w:val="24"/>
          <w:lang w:eastAsia="ru-RU"/>
        </w:rPr>
        <w:t xml:space="preserve">Электронные учебники электронно-библиотечной системы (ЭБС) </w:t>
      </w:r>
      <w:r w:rsidRPr="001B486B">
        <w:rPr>
          <w:rFonts w:ascii="Times New Roman" w:eastAsia="Times New Roman" w:hAnsi="Times New Roman"/>
          <w:i/>
          <w:sz w:val="24"/>
          <w:szCs w:val="24"/>
          <w:lang w:eastAsia="ru-RU"/>
        </w:rPr>
        <w:t xml:space="preserve">«Лань» </w:t>
      </w:r>
    </w:p>
    <w:p w:rsidR="001B0FDF" w:rsidRPr="001B486B" w:rsidRDefault="001B0FDF" w:rsidP="00A92C09">
      <w:pPr>
        <w:pStyle w:val="af1"/>
        <w:numPr>
          <w:ilvl w:val="0"/>
          <w:numId w:val="2"/>
        </w:numPr>
        <w:rPr>
          <w:rFonts w:ascii="Times New Roman" w:eastAsia="Times New Roman" w:hAnsi="Times New Roman"/>
          <w:sz w:val="24"/>
          <w:szCs w:val="24"/>
          <w:lang w:eastAsia="ru-RU"/>
        </w:rPr>
      </w:pPr>
      <w:r w:rsidRPr="001B486B">
        <w:rPr>
          <w:rFonts w:ascii="Times New Roman" w:eastAsia="Times New Roman" w:hAnsi="Times New Roman"/>
          <w:sz w:val="24"/>
          <w:szCs w:val="24"/>
          <w:lang w:eastAsia="ru-RU"/>
        </w:rPr>
        <w:lastRenderedPageBreak/>
        <w:t xml:space="preserve">Научно-практические статьи по финансам и менеджменту Издательского дома </w:t>
      </w:r>
      <w:r w:rsidRPr="001B486B">
        <w:rPr>
          <w:rFonts w:ascii="Times New Roman" w:eastAsia="Times New Roman" w:hAnsi="Times New Roman"/>
          <w:i/>
          <w:sz w:val="24"/>
          <w:szCs w:val="24"/>
          <w:lang w:eastAsia="ru-RU"/>
        </w:rPr>
        <w:t>«Библиотека Гребенникова»</w:t>
      </w:r>
      <w:r w:rsidRPr="001B486B">
        <w:rPr>
          <w:rFonts w:ascii="Times New Roman" w:eastAsia="Times New Roman" w:hAnsi="Times New Roman"/>
          <w:sz w:val="24"/>
          <w:szCs w:val="24"/>
          <w:lang w:eastAsia="ru-RU"/>
        </w:rPr>
        <w:t xml:space="preserve"> </w:t>
      </w:r>
    </w:p>
    <w:p w:rsidR="001B0FDF" w:rsidRPr="001B486B" w:rsidRDefault="001B0FDF" w:rsidP="00A92C09">
      <w:pPr>
        <w:pStyle w:val="af1"/>
        <w:numPr>
          <w:ilvl w:val="0"/>
          <w:numId w:val="2"/>
        </w:numPr>
        <w:rPr>
          <w:rFonts w:ascii="Times New Roman" w:eastAsia="Times New Roman" w:hAnsi="Times New Roman"/>
          <w:sz w:val="24"/>
          <w:szCs w:val="24"/>
          <w:lang w:eastAsia="ru-RU"/>
        </w:rPr>
      </w:pPr>
      <w:r w:rsidRPr="001B486B">
        <w:rPr>
          <w:rFonts w:ascii="Times New Roman" w:eastAsia="Times New Roman" w:hAnsi="Times New Roman"/>
          <w:sz w:val="24"/>
          <w:szCs w:val="24"/>
          <w:lang w:eastAsia="ru-RU"/>
        </w:rPr>
        <w:t xml:space="preserve">Статьи из периодических изданий по общественным и гуманитарным наукам </w:t>
      </w:r>
      <w:r w:rsidRPr="001B486B">
        <w:rPr>
          <w:rFonts w:ascii="Times New Roman" w:eastAsia="Times New Roman" w:hAnsi="Times New Roman"/>
          <w:i/>
          <w:sz w:val="24"/>
          <w:szCs w:val="24"/>
          <w:lang w:eastAsia="ru-RU"/>
        </w:rPr>
        <w:t>«</w:t>
      </w:r>
      <w:proofErr w:type="spellStart"/>
      <w:r w:rsidRPr="001B486B">
        <w:rPr>
          <w:rFonts w:ascii="Times New Roman" w:eastAsia="Times New Roman" w:hAnsi="Times New Roman"/>
          <w:i/>
          <w:sz w:val="24"/>
          <w:szCs w:val="24"/>
          <w:lang w:eastAsia="ru-RU"/>
        </w:rPr>
        <w:t>Ист</w:t>
      </w:r>
      <w:proofErr w:type="spellEnd"/>
      <w:r w:rsidRPr="001B486B">
        <w:rPr>
          <w:rFonts w:ascii="Times New Roman" w:eastAsia="Times New Roman" w:hAnsi="Times New Roman"/>
          <w:i/>
          <w:sz w:val="24"/>
          <w:szCs w:val="24"/>
          <w:lang w:eastAsia="ru-RU"/>
        </w:rPr>
        <w:t xml:space="preserve">-Вью»  </w:t>
      </w:r>
    </w:p>
    <w:p w:rsidR="001B0FDF" w:rsidRPr="001B486B" w:rsidRDefault="001B0FDF" w:rsidP="00A92C09">
      <w:pPr>
        <w:pStyle w:val="af1"/>
        <w:numPr>
          <w:ilvl w:val="0"/>
          <w:numId w:val="2"/>
        </w:numPr>
        <w:rPr>
          <w:rFonts w:ascii="Times New Roman" w:eastAsia="Times New Roman" w:hAnsi="Times New Roman"/>
          <w:sz w:val="24"/>
          <w:szCs w:val="24"/>
          <w:lang w:eastAsia="ru-RU"/>
        </w:rPr>
      </w:pPr>
      <w:r w:rsidRPr="001B486B">
        <w:rPr>
          <w:rFonts w:ascii="Times New Roman" w:eastAsia="Times New Roman" w:hAnsi="Times New Roman"/>
          <w:sz w:val="24"/>
          <w:szCs w:val="24"/>
          <w:lang w:eastAsia="ru-RU"/>
        </w:rPr>
        <w:t xml:space="preserve">Энциклопедии, словари, справочники </w:t>
      </w:r>
      <w:r w:rsidRPr="001B486B">
        <w:rPr>
          <w:rFonts w:ascii="Times New Roman" w:eastAsia="Times New Roman" w:hAnsi="Times New Roman"/>
          <w:i/>
          <w:sz w:val="24"/>
          <w:szCs w:val="24"/>
          <w:lang w:eastAsia="ru-RU"/>
        </w:rPr>
        <w:t>«</w:t>
      </w:r>
      <w:proofErr w:type="spellStart"/>
      <w:r w:rsidRPr="001B486B">
        <w:rPr>
          <w:rFonts w:ascii="Times New Roman" w:eastAsia="Times New Roman" w:hAnsi="Times New Roman"/>
          <w:i/>
          <w:sz w:val="24"/>
          <w:szCs w:val="24"/>
          <w:lang w:eastAsia="ru-RU"/>
        </w:rPr>
        <w:t>Рубрикон</w:t>
      </w:r>
      <w:proofErr w:type="spellEnd"/>
      <w:r w:rsidRPr="001B486B">
        <w:rPr>
          <w:rFonts w:ascii="Times New Roman" w:eastAsia="Times New Roman" w:hAnsi="Times New Roman"/>
          <w:i/>
          <w:sz w:val="24"/>
          <w:szCs w:val="24"/>
          <w:lang w:eastAsia="ru-RU"/>
        </w:rPr>
        <w:t>»</w:t>
      </w:r>
      <w:r w:rsidR="003A066B">
        <w:rPr>
          <w:rFonts w:ascii="Times New Roman" w:eastAsia="Times New Roman" w:hAnsi="Times New Roman"/>
          <w:sz w:val="24"/>
          <w:szCs w:val="24"/>
          <w:lang w:eastAsia="ru-RU"/>
        </w:rPr>
        <w:t xml:space="preserve"> </w:t>
      </w:r>
    </w:p>
    <w:p w:rsidR="001B0FDF" w:rsidRPr="001B486B" w:rsidRDefault="001B0FDF" w:rsidP="00A92C09">
      <w:pPr>
        <w:pStyle w:val="af1"/>
        <w:numPr>
          <w:ilvl w:val="0"/>
          <w:numId w:val="2"/>
        </w:numPr>
        <w:rPr>
          <w:rFonts w:ascii="Times New Roman" w:eastAsia="Times New Roman" w:hAnsi="Times New Roman"/>
          <w:i/>
          <w:sz w:val="24"/>
          <w:szCs w:val="24"/>
          <w:lang w:eastAsia="ru-RU"/>
        </w:rPr>
      </w:pPr>
      <w:r w:rsidRPr="001B486B">
        <w:rPr>
          <w:rFonts w:ascii="Times New Roman" w:eastAsia="Times New Roman" w:hAnsi="Times New Roman"/>
          <w:sz w:val="24"/>
          <w:szCs w:val="24"/>
          <w:lang w:eastAsia="ru-RU"/>
        </w:rPr>
        <w:t xml:space="preserve">Полные тексты диссертаций и авторефератов </w:t>
      </w:r>
      <w:r w:rsidRPr="001B486B">
        <w:rPr>
          <w:rFonts w:ascii="Times New Roman" w:eastAsia="Times New Roman" w:hAnsi="Times New Roman"/>
          <w:i/>
          <w:sz w:val="24"/>
          <w:szCs w:val="24"/>
          <w:lang w:eastAsia="ru-RU"/>
        </w:rPr>
        <w:t xml:space="preserve">Электронная Библиотека Диссертаций </w:t>
      </w:r>
      <w:r w:rsidRPr="001B486B">
        <w:rPr>
          <w:rFonts w:ascii="Times New Roman" w:eastAsia="Times New Roman" w:hAnsi="Times New Roman"/>
          <w:sz w:val="24"/>
          <w:szCs w:val="24"/>
          <w:lang w:eastAsia="ru-RU"/>
        </w:rPr>
        <w:t>РГБ</w:t>
      </w:r>
      <w:r w:rsidRPr="001B486B">
        <w:rPr>
          <w:rFonts w:ascii="Times New Roman" w:eastAsia="Times New Roman" w:hAnsi="Times New Roman"/>
          <w:i/>
          <w:sz w:val="24"/>
          <w:szCs w:val="24"/>
          <w:lang w:eastAsia="ru-RU"/>
        </w:rPr>
        <w:t xml:space="preserve">  </w:t>
      </w:r>
    </w:p>
    <w:p w:rsidR="001B0FDF" w:rsidRPr="001B486B" w:rsidRDefault="001B0FDF" w:rsidP="00A92C09">
      <w:pPr>
        <w:pStyle w:val="af1"/>
        <w:numPr>
          <w:ilvl w:val="0"/>
          <w:numId w:val="2"/>
        </w:numPr>
        <w:rPr>
          <w:rFonts w:ascii="Times New Roman" w:eastAsia="Times New Roman" w:hAnsi="Times New Roman"/>
          <w:i/>
          <w:sz w:val="24"/>
          <w:szCs w:val="24"/>
          <w:lang w:eastAsia="ru-RU"/>
        </w:rPr>
      </w:pPr>
      <w:r w:rsidRPr="001B486B">
        <w:rPr>
          <w:rFonts w:ascii="Times New Roman" w:eastAsia="Times New Roman" w:hAnsi="Times New Roman"/>
          <w:sz w:val="24"/>
          <w:szCs w:val="24"/>
          <w:lang w:eastAsia="ru-RU"/>
        </w:rPr>
        <w:t>Информационно-правовые базы</w:t>
      </w:r>
      <w:r w:rsidRPr="001B486B">
        <w:rPr>
          <w:rFonts w:ascii="Times New Roman" w:eastAsia="Times New Roman" w:hAnsi="Times New Roman"/>
          <w:i/>
          <w:sz w:val="24"/>
          <w:szCs w:val="24"/>
          <w:lang w:eastAsia="ru-RU"/>
        </w:rPr>
        <w:t xml:space="preserve"> Консультант плюс, Гарант.</w:t>
      </w:r>
    </w:p>
    <w:p w:rsidR="001B0FDF" w:rsidRPr="00777792" w:rsidRDefault="001B0FDF" w:rsidP="001B0FDF">
      <w:pPr>
        <w:ind w:firstLine="397"/>
        <w:rPr>
          <w:rFonts w:ascii="Times New Roman" w:eastAsia="Times New Roman" w:hAnsi="Times New Roman"/>
          <w:i/>
          <w:sz w:val="24"/>
          <w:szCs w:val="24"/>
          <w:lang w:eastAsia="ru-RU"/>
        </w:rPr>
      </w:pPr>
      <w:r w:rsidRPr="00777792">
        <w:rPr>
          <w:rFonts w:ascii="Times New Roman" w:eastAsia="Times New Roman" w:hAnsi="Times New Roman"/>
          <w:i/>
          <w:sz w:val="24"/>
          <w:szCs w:val="24"/>
          <w:lang w:eastAsia="ru-RU"/>
        </w:rPr>
        <w:t>Англоязычные ресурсы</w:t>
      </w:r>
    </w:p>
    <w:p w:rsidR="001B0FDF" w:rsidRPr="001B486B" w:rsidRDefault="001B0FDF" w:rsidP="00A92C09">
      <w:pPr>
        <w:pStyle w:val="af1"/>
        <w:numPr>
          <w:ilvl w:val="0"/>
          <w:numId w:val="2"/>
        </w:numP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EBSCO </w:t>
      </w:r>
      <w:proofErr w:type="spellStart"/>
      <w:r>
        <w:rPr>
          <w:rFonts w:ascii="Times New Roman" w:eastAsia="Times New Roman" w:hAnsi="Times New Roman"/>
          <w:i/>
          <w:sz w:val="24"/>
          <w:szCs w:val="24"/>
          <w:lang w:eastAsia="ru-RU"/>
        </w:rPr>
        <w:t>Publishing</w:t>
      </w:r>
      <w:proofErr w:type="spellEnd"/>
      <w:r>
        <w:rPr>
          <w:rFonts w:ascii="Times New Roman" w:eastAsia="Times New Roman" w:hAnsi="Times New Roman"/>
          <w:i/>
          <w:sz w:val="24"/>
          <w:szCs w:val="24"/>
          <w:lang w:eastAsia="ru-RU"/>
        </w:rPr>
        <w:t xml:space="preserve"> –</w:t>
      </w:r>
      <w:r w:rsidRPr="001B5DA6">
        <w:rPr>
          <w:rFonts w:ascii="Times New Roman" w:eastAsia="Times New Roman" w:hAnsi="Times New Roman"/>
          <w:i/>
          <w:sz w:val="24"/>
          <w:szCs w:val="24"/>
          <w:lang w:eastAsia="ru-RU"/>
        </w:rPr>
        <w:t xml:space="preserve"> </w:t>
      </w:r>
      <w:r w:rsidRPr="002230F3">
        <w:rPr>
          <w:rFonts w:ascii="Times New Roman" w:eastAsia="Times New Roman" w:hAnsi="Times New Roman"/>
          <w:sz w:val="24"/>
          <w:szCs w:val="24"/>
          <w:lang w:eastAsia="ru-RU"/>
        </w:rPr>
        <w:t>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w:t>
      </w:r>
      <w:r>
        <w:rPr>
          <w:rFonts w:ascii="Times New Roman" w:eastAsia="Times New Roman" w:hAnsi="Times New Roman"/>
          <w:sz w:val="24"/>
          <w:szCs w:val="24"/>
          <w:lang w:eastAsia="ru-RU"/>
        </w:rPr>
        <w:t>ых и научно-популярных журналов;</w:t>
      </w:r>
    </w:p>
    <w:p w:rsidR="001B0FDF" w:rsidRPr="001B486B" w:rsidRDefault="001B0FDF" w:rsidP="00A92C09">
      <w:pPr>
        <w:pStyle w:val="af1"/>
        <w:numPr>
          <w:ilvl w:val="0"/>
          <w:numId w:val="2"/>
        </w:numPr>
        <w:rPr>
          <w:rFonts w:ascii="Times New Roman" w:eastAsia="Times New Roman" w:hAnsi="Times New Roman"/>
          <w:i/>
          <w:sz w:val="24"/>
          <w:szCs w:val="24"/>
          <w:lang w:eastAsia="ru-RU"/>
        </w:rPr>
      </w:pPr>
      <w:proofErr w:type="spellStart"/>
      <w:r w:rsidRPr="001B486B">
        <w:rPr>
          <w:rFonts w:ascii="Times New Roman" w:eastAsia="Times New Roman" w:hAnsi="Times New Roman"/>
          <w:i/>
          <w:sz w:val="24"/>
          <w:szCs w:val="24"/>
          <w:lang w:eastAsia="ru-RU"/>
        </w:rPr>
        <w:t>Emerald</w:t>
      </w:r>
      <w:proofErr w:type="spellEnd"/>
      <w:r w:rsidRPr="001B486B">
        <w:rPr>
          <w:rFonts w:ascii="Times New Roman" w:eastAsia="Times New Roman" w:hAnsi="Times New Roman"/>
          <w:i/>
          <w:sz w:val="24"/>
          <w:szCs w:val="24"/>
          <w:lang w:eastAsia="ru-RU"/>
        </w:rPr>
        <w:t xml:space="preserve"> </w:t>
      </w:r>
      <w:r w:rsidRPr="001B486B">
        <w:rPr>
          <w:rFonts w:ascii="Times New Roman" w:eastAsia="Times New Roman" w:hAnsi="Times New Roman"/>
          <w:sz w:val="24"/>
          <w:szCs w:val="24"/>
          <w:lang w:eastAsia="ru-RU"/>
        </w:rPr>
        <w:t>–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084FE0" w:rsidRDefault="00084FE0" w:rsidP="001B0FDF">
      <w:pPr>
        <w:tabs>
          <w:tab w:val="left" w:pos="0"/>
          <w:tab w:val="left" w:pos="540"/>
        </w:tabs>
        <w:ind w:firstLine="567"/>
        <w:jc w:val="center"/>
        <w:rPr>
          <w:rFonts w:ascii="Times New Roman" w:hAnsi="Times New Roman" w:cs="Times New Roman"/>
          <w:b/>
          <w:i/>
          <w:sz w:val="24"/>
        </w:rPr>
      </w:pPr>
    </w:p>
    <w:p w:rsidR="00D85A8A" w:rsidRPr="005074D2" w:rsidRDefault="00D85A8A" w:rsidP="00D85A8A">
      <w:pPr>
        <w:tabs>
          <w:tab w:val="left" w:pos="0"/>
          <w:tab w:val="left" w:pos="540"/>
        </w:tabs>
        <w:ind w:firstLine="567"/>
        <w:jc w:val="center"/>
        <w:rPr>
          <w:rFonts w:ascii="Times New Roman" w:hAnsi="Times New Roman" w:cs="Times New Roman"/>
          <w:b/>
          <w:i/>
          <w:sz w:val="24"/>
        </w:rPr>
      </w:pPr>
      <w:bookmarkStart w:id="4" w:name="_Hlk491788019"/>
      <w:r w:rsidRPr="005074D2">
        <w:rPr>
          <w:rFonts w:ascii="Times New Roman" w:hAnsi="Times New Roman" w:cs="Times New Roman"/>
          <w:b/>
          <w:i/>
          <w:sz w:val="24"/>
        </w:rPr>
        <w:t>6.4. Нормативные правовые документы</w:t>
      </w:r>
    </w:p>
    <w:bookmarkEnd w:id="4"/>
    <w:p w:rsidR="00006E91" w:rsidRPr="00006E91" w:rsidRDefault="00006E91" w:rsidP="00A92C09">
      <w:pPr>
        <w:pStyle w:val="Style16"/>
        <w:widowControl/>
        <w:numPr>
          <w:ilvl w:val="0"/>
          <w:numId w:val="8"/>
        </w:numPr>
        <w:rPr>
          <w:rFonts w:ascii="Times New Roman" w:hAnsi="Times New Roman"/>
        </w:rPr>
      </w:pPr>
      <w:r w:rsidRPr="00006E91">
        <w:rPr>
          <w:rFonts w:ascii="Times New Roman" w:hAnsi="Times New Roman"/>
        </w:rPr>
        <w:t>Национальный стандарт Российской Федерации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006E91" w:rsidRPr="00006E91" w:rsidRDefault="00006E91" w:rsidP="00A92C09">
      <w:pPr>
        <w:pStyle w:val="af1"/>
        <w:numPr>
          <w:ilvl w:val="0"/>
          <w:numId w:val="8"/>
        </w:numPr>
        <w:rPr>
          <w:rFonts w:ascii="Times New Roman" w:hAnsi="Times New Roman"/>
          <w:sz w:val="24"/>
          <w:szCs w:val="24"/>
        </w:rPr>
      </w:pPr>
      <w:r w:rsidRPr="00006E91">
        <w:rPr>
          <w:rFonts w:ascii="Times New Roman" w:hAnsi="Times New Roman"/>
          <w:sz w:val="24"/>
          <w:szCs w:val="24"/>
        </w:rPr>
        <w:t xml:space="preserve">ГОСТ Р 7.0.8-2013 «Система стандартов по информации, библиотечному и издательскому делу. Делопроизводство и архивное дело. Термины и определения». </w:t>
      </w:r>
    </w:p>
    <w:p w:rsidR="00006E91" w:rsidRPr="00006E91" w:rsidRDefault="00006E91" w:rsidP="00A92C09">
      <w:pPr>
        <w:pStyle w:val="af1"/>
        <w:numPr>
          <w:ilvl w:val="0"/>
          <w:numId w:val="8"/>
        </w:numPr>
        <w:rPr>
          <w:rFonts w:ascii="Times New Roman" w:hAnsi="Times New Roman"/>
          <w:sz w:val="24"/>
          <w:szCs w:val="24"/>
        </w:rPr>
      </w:pPr>
      <w:r w:rsidRPr="00006E91">
        <w:rPr>
          <w:rFonts w:ascii="Times New Roman" w:hAnsi="Times New Roman"/>
          <w:sz w:val="24"/>
          <w:szCs w:val="24"/>
        </w:rPr>
        <w:t xml:space="preserve">ГОСТ Р ИСО 15489-1-2007 «Система стандартов по информации, библиотечному и издательскому делу. Управление документами. Общие требования». </w:t>
      </w:r>
    </w:p>
    <w:p w:rsidR="00D85A8A" w:rsidRDefault="00D85A8A" w:rsidP="001B0FDF">
      <w:pPr>
        <w:tabs>
          <w:tab w:val="left" w:pos="0"/>
          <w:tab w:val="left" w:pos="540"/>
        </w:tabs>
        <w:ind w:firstLine="567"/>
        <w:jc w:val="center"/>
        <w:rPr>
          <w:rFonts w:ascii="Times New Roman" w:hAnsi="Times New Roman" w:cs="Times New Roman"/>
          <w:b/>
          <w:i/>
          <w:sz w:val="24"/>
        </w:rPr>
      </w:pPr>
    </w:p>
    <w:p w:rsidR="001B0FDF" w:rsidRPr="001B0FDF" w:rsidRDefault="00D85A8A" w:rsidP="001B0FDF">
      <w:pPr>
        <w:tabs>
          <w:tab w:val="left" w:pos="0"/>
          <w:tab w:val="left" w:pos="540"/>
        </w:tabs>
        <w:ind w:firstLine="567"/>
        <w:jc w:val="center"/>
        <w:rPr>
          <w:rFonts w:ascii="Times New Roman" w:hAnsi="Times New Roman" w:cs="Times New Roman"/>
          <w:b/>
          <w:i/>
          <w:sz w:val="24"/>
        </w:rPr>
      </w:pPr>
      <w:r>
        <w:rPr>
          <w:rFonts w:ascii="Times New Roman" w:hAnsi="Times New Roman" w:cs="Times New Roman"/>
          <w:b/>
          <w:i/>
          <w:sz w:val="24"/>
        </w:rPr>
        <w:t>6.5</w:t>
      </w:r>
      <w:r w:rsidR="001B0FDF" w:rsidRPr="001B0FDF">
        <w:rPr>
          <w:rFonts w:ascii="Times New Roman" w:hAnsi="Times New Roman" w:cs="Times New Roman"/>
          <w:b/>
          <w:i/>
          <w:sz w:val="24"/>
        </w:rPr>
        <w:t>. Интернет-ресурсы</w:t>
      </w:r>
      <w:bookmarkStart w:id="5" w:name="_Toc320887510"/>
    </w:p>
    <w:p w:rsidR="00A92C09" w:rsidRPr="00A92C09" w:rsidRDefault="00A92C09" w:rsidP="00A92C09">
      <w:pPr>
        <w:pStyle w:val="af1"/>
        <w:numPr>
          <w:ilvl w:val="0"/>
          <w:numId w:val="24"/>
        </w:numPr>
        <w:rPr>
          <w:rFonts w:ascii="Times New Roman" w:eastAsia="Times New Roman" w:hAnsi="Times New Roman"/>
          <w:sz w:val="24"/>
          <w:szCs w:val="24"/>
          <w:lang w:eastAsia="ru-RU"/>
        </w:rPr>
      </w:pPr>
      <w:r w:rsidRPr="00A92C09">
        <w:rPr>
          <w:rFonts w:ascii="Times New Roman" w:eastAsia="Times New Roman" w:hAnsi="Times New Roman"/>
          <w:sz w:val="24"/>
          <w:szCs w:val="24"/>
          <w:lang w:eastAsia="ru-RU"/>
        </w:rPr>
        <w:t>Справочно-информационный портал «</w:t>
      </w:r>
      <w:proofErr w:type="spellStart"/>
      <w:r w:rsidRPr="00A92C09">
        <w:rPr>
          <w:rFonts w:ascii="Times New Roman" w:eastAsia="Times New Roman" w:hAnsi="Times New Roman"/>
          <w:sz w:val="24"/>
          <w:szCs w:val="24"/>
          <w:lang w:eastAsia="ru-RU"/>
        </w:rPr>
        <w:t>Грамота.ру</w:t>
      </w:r>
      <w:proofErr w:type="spellEnd"/>
      <w:r w:rsidRPr="00A92C09">
        <w:rPr>
          <w:rFonts w:ascii="Times New Roman" w:eastAsia="Times New Roman" w:hAnsi="Times New Roman"/>
          <w:sz w:val="24"/>
          <w:szCs w:val="24"/>
          <w:lang w:eastAsia="ru-RU"/>
        </w:rPr>
        <w:t xml:space="preserve">» – </w:t>
      </w:r>
      <w:hyperlink r:id="rId12" w:history="1">
        <w:r w:rsidRPr="00A92C09">
          <w:rPr>
            <w:rStyle w:val="afc"/>
            <w:rFonts w:ascii="Times New Roman" w:eastAsia="Times New Roman" w:hAnsi="Times New Roman"/>
            <w:sz w:val="24"/>
            <w:szCs w:val="24"/>
            <w:lang w:eastAsia="ru-RU"/>
          </w:rPr>
          <w:t>http://www.gramota.ru/</w:t>
        </w:r>
      </w:hyperlink>
      <w:r w:rsidRPr="00A92C09">
        <w:rPr>
          <w:rFonts w:ascii="Times New Roman" w:eastAsia="Times New Roman" w:hAnsi="Times New Roman"/>
          <w:sz w:val="24"/>
          <w:szCs w:val="24"/>
          <w:lang w:eastAsia="ru-RU"/>
        </w:rPr>
        <w:t xml:space="preserve"> </w:t>
      </w:r>
    </w:p>
    <w:p w:rsidR="00A92C09" w:rsidRPr="00A92C09" w:rsidRDefault="00A92C09" w:rsidP="00A92C09">
      <w:pPr>
        <w:pStyle w:val="af1"/>
        <w:numPr>
          <w:ilvl w:val="0"/>
          <w:numId w:val="24"/>
        </w:numPr>
        <w:rPr>
          <w:rFonts w:ascii="Times New Roman" w:eastAsia="Times New Roman" w:hAnsi="Times New Roman"/>
          <w:sz w:val="24"/>
          <w:szCs w:val="24"/>
          <w:lang w:eastAsia="ru-RU"/>
        </w:rPr>
      </w:pPr>
      <w:r w:rsidRPr="00A92C09">
        <w:rPr>
          <w:rFonts w:ascii="Times New Roman" w:eastAsia="Times New Roman" w:hAnsi="Times New Roman"/>
          <w:sz w:val="24"/>
          <w:szCs w:val="24"/>
          <w:lang w:eastAsia="ru-RU"/>
        </w:rPr>
        <w:t xml:space="preserve">Электронная библиотека словарей русского языка «СЛОВАРИ.РУ» </w:t>
      </w:r>
      <w:hyperlink r:id="rId13" w:history="1">
        <w:r w:rsidRPr="00A92C09">
          <w:rPr>
            <w:rStyle w:val="afc"/>
            <w:rFonts w:ascii="Times New Roman" w:eastAsia="Times New Roman" w:hAnsi="Times New Roman"/>
            <w:sz w:val="24"/>
            <w:szCs w:val="24"/>
            <w:lang w:eastAsia="ru-RU"/>
          </w:rPr>
          <w:t>http://slovari.ru</w:t>
        </w:r>
      </w:hyperlink>
      <w:r w:rsidRPr="00A92C09">
        <w:rPr>
          <w:rFonts w:ascii="Times New Roman" w:eastAsia="Times New Roman" w:hAnsi="Times New Roman"/>
          <w:sz w:val="24"/>
          <w:szCs w:val="24"/>
          <w:lang w:eastAsia="ru-RU"/>
        </w:rPr>
        <w:t xml:space="preserve"> </w:t>
      </w:r>
    </w:p>
    <w:p w:rsidR="00A92C09" w:rsidRPr="00A92C09" w:rsidRDefault="00A92C09" w:rsidP="00A92C09">
      <w:pPr>
        <w:pStyle w:val="af1"/>
        <w:numPr>
          <w:ilvl w:val="0"/>
          <w:numId w:val="24"/>
        </w:numPr>
        <w:rPr>
          <w:rFonts w:ascii="Times New Roman" w:eastAsia="Times New Roman" w:hAnsi="Times New Roman"/>
          <w:sz w:val="24"/>
          <w:szCs w:val="24"/>
          <w:lang w:eastAsia="ru-RU"/>
        </w:rPr>
      </w:pPr>
      <w:r w:rsidRPr="00A92C09">
        <w:rPr>
          <w:rFonts w:ascii="Times New Roman" w:eastAsia="Times New Roman" w:hAnsi="Times New Roman"/>
          <w:sz w:val="24"/>
          <w:szCs w:val="24"/>
          <w:lang w:eastAsia="ru-RU"/>
        </w:rPr>
        <w:t xml:space="preserve">Правила русского языка – </w:t>
      </w:r>
      <w:hyperlink r:id="rId14" w:history="1">
        <w:r w:rsidRPr="00A92C09">
          <w:rPr>
            <w:rStyle w:val="afc"/>
            <w:rFonts w:ascii="Times New Roman" w:eastAsia="Times New Roman" w:hAnsi="Times New Roman"/>
            <w:sz w:val="24"/>
            <w:szCs w:val="24"/>
            <w:lang w:eastAsia="ru-RU"/>
          </w:rPr>
          <w:t>http://therules.ru/</w:t>
        </w:r>
      </w:hyperlink>
      <w:r w:rsidRPr="00A92C09">
        <w:rPr>
          <w:rFonts w:ascii="Times New Roman" w:eastAsia="Times New Roman" w:hAnsi="Times New Roman"/>
          <w:sz w:val="24"/>
          <w:szCs w:val="24"/>
          <w:lang w:eastAsia="ru-RU"/>
        </w:rPr>
        <w:t xml:space="preserve"> </w:t>
      </w:r>
    </w:p>
    <w:p w:rsidR="00A92C09" w:rsidRPr="00A92C09" w:rsidRDefault="00A92C09" w:rsidP="00A92C09">
      <w:pPr>
        <w:pStyle w:val="af1"/>
        <w:numPr>
          <w:ilvl w:val="0"/>
          <w:numId w:val="24"/>
        </w:numPr>
        <w:rPr>
          <w:rFonts w:ascii="Times New Roman" w:eastAsia="Times New Roman" w:hAnsi="Times New Roman"/>
          <w:sz w:val="24"/>
          <w:szCs w:val="24"/>
          <w:lang w:eastAsia="ru-RU"/>
        </w:rPr>
      </w:pPr>
      <w:r w:rsidRPr="00A92C09">
        <w:rPr>
          <w:rFonts w:ascii="Times New Roman" w:eastAsia="Times New Roman" w:hAnsi="Times New Roman"/>
          <w:sz w:val="24"/>
          <w:szCs w:val="24"/>
          <w:lang w:eastAsia="ru-RU"/>
        </w:rPr>
        <w:t xml:space="preserve">Национальный корпус русского языка – </w:t>
      </w:r>
      <w:hyperlink r:id="rId15" w:history="1">
        <w:r w:rsidRPr="00A92C09">
          <w:rPr>
            <w:rStyle w:val="afc"/>
            <w:rFonts w:ascii="Times New Roman" w:eastAsia="Times New Roman" w:hAnsi="Times New Roman"/>
            <w:sz w:val="24"/>
            <w:szCs w:val="24"/>
            <w:lang w:eastAsia="ru-RU"/>
          </w:rPr>
          <w:t>http://www.ruscorpora.ru/</w:t>
        </w:r>
      </w:hyperlink>
      <w:r w:rsidRPr="00A92C09">
        <w:rPr>
          <w:rFonts w:ascii="Times New Roman" w:eastAsia="Times New Roman" w:hAnsi="Times New Roman"/>
          <w:sz w:val="24"/>
          <w:szCs w:val="24"/>
          <w:lang w:eastAsia="ru-RU"/>
        </w:rPr>
        <w:t xml:space="preserve"> </w:t>
      </w:r>
    </w:p>
    <w:p w:rsidR="00A92C09" w:rsidRPr="00A92C09" w:rsidRDefault="00A92C09" w:rsidP="00A92C09">
      <w:pPr>
        <w:pStyle w:val="af1"/>
        <w:numPr>
          <w:ilvl w:val="0"/>
          <w:numId w:val="24"/>
        </w:numPr>
        <w:rPr>
          <w:rFonts w:ascii="Times New Roman" w:eastAsia="Times New Roman" w:hAnsi="Times New Roman"/>
          <w:sz w:val="24"/>
          <w:szCs w:val="24"/>
          <w:lang w:eastAsia="ru-RU"/>
        </w:rPr>
      </w:pPr>
      <w:r w:rsidRPr="00A92C09">
        <w:rPr>
          <w:rFonts w:ascii="Times New Roman" w:eastAsia="Times New Roman" w:hAnsi="Times New Roman"/>
          <w:sz w:val="24"/>
          <w:szCs w:val="24"/>
          <w:lang w:eastAsia="ru-RU"/>
        </w:rPr>
        <w:t xml:space="preserve">Русский филологический портал Philology.ru – </w:t>
      </w:r>
      <w:hyperlink r:id="rId16" w:history="1">
        <w:r w:rsidRPr="00A92C09">
          <w:rPr>
            <w:rStyle w:val="afc"/>
            <w:rFonts w:ascii="Times New Roman" w:eastAsia="Times New Roman" w:hAnsi="Times New Roman"/>
            <w:sz w:val="24"/>
            <w:szCs w:val="24"/>
            <w:lang w:eastAsia="ru-RU"/>
          </w:rPr>
          <w:t>http://www.philology.ru/</w:t>
        </w:r>
      </w:hyperlink>
      <w:r w:rsidRPr="00A92C09">
        <w:rPr>
          <w:rFonts w:ascii="Times New Roman" w:eastAsia="Times New Roman" w:hAnsi="Times New Roman"/>
          <w:sz w:val="24"/>
          <w:szCs w:val="24"/>
          <w:lang w:eastAsia="ru-RU"/>
        </w:rPr>
        <w:t xml:space="preserve"> </w:t>
      </w:r>
    </w:p>
    <w:p w:rsidR="00A92C09" w:rsidRPr="00A92C09" w:rsidRDefault="00A92C09" w:rsidP="00A92C09">
      <w:pPr>
        <w:pStyle w:val="af1"/>
        <w:numPr>
          <w:ilvl w:val="0"/>
          <w:numId w:val="24"/>
        </w:numPr>
        <w:rPr>
          <w:rFonts w:ascii="Times New Roman" w:eastAsia="Times New Roman" w:hAnsi="Times New Roman"/>
          <w:sz w:val="24"/>
          <w:szCs w:val="24"/>
          <w:lang w:eastAsia="ru-RU"/>
        </w:rPr>
      </w:pPr>
      <w:r w:rsidRPr="00A92C09">
        <w:rPr>
          <w:rFonts w:ascii="Times New Roman" w:eastAsia="Times New Roman" w:hAnsi="Times New Roman"/>
          <w:sz w:val="24"/>
          <w:szCs w:val="24"/>
          <w:lang w:eastAsia="ru-RU"/>
        </w:rPr>
        <w:t xml:space="preserve">Сибирская ассоциация лингвистов-экспертов – </w:t>
      </w:r>
      <w:hyperlink r:id="rId17" w:history="1">
        <w:r w:rsidRPr="00A92C09">
          <w:rPr>
            <w:rStyle w:val="afc"/>
            <w:rFonts w:ascii="Times New Roman" w:eastAsia="Times New Roman" w:hAnsi="Times New Roman"/>
            <w:sz w:val="24"/>
            <w:szCs w:val="24"/>
            <w:lang w:eastAsia="ru-RU"/>
          </w:rPr>
          <w:t>http://siberia-expert.com/</w:t>
        </w:r>
      </w:hyperlink>
      <w:r w:rsidRPr="00A92C09">
        <w:rPr>
          <w:rFonts w:ascii="Times New Roman" w:eastAsia="Times New Roman" w:hAnsi="Times New Roman"/>
          <w:sz w:val="24"/>
          <w:szCs w:val="24"/>
          <w:lang w:eastAsia="ru-RU"/>
        </w:rPr>
        <w:t xml:space="preserve"> </w:t>
      </w:r>
    </w:p>
    <w:p w:rsidR="00A92C09" w:rsidRPr="00A92C09" w:rsidRDefault="00A92C09" w:rsidP="00A92C09">
      <w:pPr>
        <w:pStyle w:val="af1"/>
        <w:numPr>
          <w:ilvl w:val="0"/>
          <w:numId w:val="24"/>
        </w:numPr>
        <w:rPr>
          <w:rFonts w:ascii="Times New Roman" w:eastAsia="Times New Roman" w:hAnsi="Times New Roman"/>
          <w:sz w:val="24"/>
          <w:szCs w:val="24"/>
          <w:lang w:eastAsia="ru-RU"/>
        </w:rPr>
      </w:pPr>
      <w:r w:rsidRPr="00A92C09">
        <w:rPr>
          <w:rFonts w:ascii="Times New Roman" w:eastAsia="Times New Roman" w:hAnsi="Times New Roman"/>
          <w:sz w:val="24"/>
          <w:szCs w:val="24"/>
          <w:lang w:eastAsia="ru-RU"/>
        </w:rPr>
        <w:t xml:space="preserve">Курс русского языка. Упражнения – </w:t>
      </w:r>
      <w:hyperlink r:id="rId18" w:history="1">
        <w:r w:rsidRPr="00A92C09">
          <w:rPr>
            <w:rStyle w:val="afc"/>
            <w:rFonts w:ascii="Times New Roman" w:eastAsia="Times New Roman" w:hAnsi="Times New Roman"/>
            <w:sz w:val="24"/>
            <w:szCs w:val="24"/>
            <w:lang w:eastAsia="ru-RU"/>
          </w:rPr>
          <w:t>http://licey.net/free/4-russkii_yazyk/</w:t>
        </w:r>
      </w:hyperlink>
      <w:r w:rsidRPr="00A92C09">
        <w:rPr>
          <w:rFonts w:ascii="Times New Roman" w:eastAsia="Times New Roman" w:hAnsi="Times New Roman"/>
          <w:sz w:val="24"/>
          <w:szCs w:val="24"/>
          <w:lang w:eastAsia="ru-RU"/>
        </w:rPr>
        <w:t xml:space="preserve"> </w:t>
      </w:r>
    </w:p>
    <w:p w:rsidR="00A92C09" w:rsidRPr="00A92C09" w:rsidRDefault="00A92C09" w:rsidP="00A92C09">
      <w:pPr>
        <w:pStyle w:val="af1"/>
        <w:numPr>
          <w:ilvl w:val="0"/>
          <w:numId w:val="24"/>
        </w:numPr>
        <w:rPr>
          <w:rFonts w:ascii="Times New Roman" w:eastAsia="Times New Roman" w:hAnsi="Times New Roman"/>
          <w:sz w:val="24"/>
          <w:szCs w:val="24"/>
          <w:lang w:eastAsia="ru-RU"/>
        </w:rPr>
      </w:pPr>
      <w:r w:rsidRPr="00A92C09">
        <w:rPr>
          <w:rFonts w:ascii="Times New Roman" w:eastAsia="Times New Roman" w:hAnsi="Times New Roman"/>
          <w:sz w:val="24"/>
          <w:szCs w:val="24"/>
          <w:lang w:eastAsia="ru-RU"/>
        </w:rPr>
        <w:t xml:space="preserve">Проверка орфографии и пунктуации – https://text.ru </w:t>
      </w:r>
    </w:p>
    <w:p w:rsidR="005247AF" w:rsidRPr="001433C8" w:rsidRDefault="005247AF" w:rsidP="001B0FDF">
      <w:pPr>
        <w:tabs>
          <w:tab w:val="left" w:pos="0"/>
          <w:tab w:val="left" w:pos="540"/>
        </w:tabs>
        <w:ind w:firstLine="0"/>
        <w:rPr>
          <w:rFonts w:ascii="Times New Roman" w:hAnsi="Times New Roman" w:cs="Times New Roman"/>
          <w:b/>
          <w:sz w:val="24"/>
        </w:rPr>
      </w:pPr>
    </w:p>
    <w:p w:rsidR="001433C8" w:rsidRPr="00983566" w:rsidRDefault="001433C8" w:rsidP="001433C8">
      <w:pPr>
        <w:tabs>
          <w:tab w:val="left" w:pos="0"/>
          <w:tab w:val="left" w:pos="540"/>
        </w:tabs>
        <w:ind w:firstLine="0"/>
        <w:jc w:val="center"/>
        <w:rPr>
          <w:rFonts w:ascii="Times New Roman" w:hAnsi="Times New Roman" w:cs="Times New Roman"/>
          <w:b/>
          <w:i/>
          <w:sz w:val="24"/>
        </w:rPr>
      </w:pPr>
      <w:r w:rsidRPr="00C46EBB">
        <w:rPr>
          <w:rFonts w:ascii="Times New Roman" w:hAnsi="Times New Roman" w:cs="Times New Roman"/>
          <w:b/>
          <w:i/>
          <w:sz w:val="24"/>
        </w:rPr>
        <w:t>6</w:t>
      </w:r>
      <w:r w:rsidR="00BA313E">
        <w:rPr>
          <w:rFonts w:ascii="Times New Roman" w:hAnsi="Times New Roman" w:cs="Times New Roman"/>
          <w:b/>
          <w:i/>
          <w:sz w:val="24"/>
        </w:rPr>
        <w:t xml:space="preserve">.6. </w:t>
      </w:r>
      <w:r>
        <w:rPr>
          <w:rFonts w:ascii="Times New Roman" w:hAnsi="Times New Roman" w:cs="Times New Roman"/>
          <w:b/>
          <w:i/>
          <w:sz w:val="24"/>
        </w:rPr>
        <w:t>Иные источники</w:t>
      </w:r>
    </w:p>
    <w:p w:rsidR="00A92C09" w:rsidRPr="006F1CF7" w:rsidRDefault="00A92C09" w:rsidP="00A92C09">
      <w:pPr>
        <w:pStyle w:val="af1"/>
        <w:numPr>
          <w:ilvl w:val="0"/>
          <w:numId w:val="25"/>
        </w:numPr>
        <w:ind w:left="360"/>
        <w:rPr>
          <w:rFonts w:ascii="Times New Roman" w:hAnsi="Times New Roman"/>
          <w:sz w:val="24"/>
          <w:szCs w:val="24"/>
        </w:rPr>
      </w:pPr>
      <w:r w:rsidRPr="006F1CF7">
        <w:rPr>
          <w:rFonts w:ascii="Times New Roman" w:hAnsi="Times New Roman"/>
          <w:sz w:val="24"/>
          <w:szCs w:val="24"/>
        </w:rPr>
        <w:t xml:space="preserve">Абрамов Н. Словарь русских синонимов и сходных </w:t>
      </w:r>
      <w:r>
        <w:rPr>
          <w:rFonts w:ascii="Times New Roman" w:hAnsi="Times New Roman"/>
          <w:sz w:val="24"/>
          <w:szCs w:val="24"/>
        </w:rPr>
        <w:t xml:space="preserve">по смыслу выражений. – М., 1999 </w:t>
      </w:r>
      <w:r w:rsidRPr="00FD39AA">
        <w:rPr>
          <w:rStyle w:val="afc"/>
        </w:rPr>
        <w:t>(</w:t>
      </w:r>
      <w:hyperlink r:id="rId19" w:history="1">
        <w:r w:rsidRPr="00FD39AA">
          <w:rPr>
            <w:rStyle w:val="afc"/>
            <w:rFonts w:ascii="Times New Roman" w:hAnsi="Times New Roman"/>
            <w:sz w:val="24"/>
            <w:szCs w:val="24"/>
          </w:rPr>
          <w:t>http://gramota.ru/slovari/</w:t>
        </w:r>
      </w:hyperlink>
      <w:r w:rsidRPr="00FD39AA">
        <w:rPr>
          <w:rStyle w:val="afc"/>
        </w:rPr>
        <w:t>)</w:t>
      </w:r>
    </w:p>
    <w:p w:rsidR="00A92C09" w:rsidRPr="006F1CF7" w:rsidRDefault="00A92C09" w:rsidP="00A92C09">
      <w:pPr>
        <w:pStyle w:val="af1"/>
        <w:numPr>
          <w:ilvl w:val="0"/>
          <w:numId w:val="25"/>
        </w:numPr>
        <w:ind w:left="360"/>
        <w:rPr>
          <w:rFonts w:ascii="Times New Roman" w:hAnsi="Times New Roman"/>
          <w:sz w:val="24"/>
          <w:szCs w:val="24"/>
        </w:rPr>
      </w:pPr>
      <w:r w:rsidRPr="006F1CF7">
        <w:rPr>
          <w:rFonts w:ascii="Times New Roman" w:hAnsi="Times New Roman"/>
          <w:sz w:val="24"/>
          <w:szCs w:val="24"/>
        </w:rPr>
        <w:t>Агеенко Ф.Л. Собственные имена в русском языке: Словарь ударений. – М., 2001.</w:t>
      </w:r>
      <w:r>
        <w:rPr>
          <w:rFonts w:ascii="Times New Roman" w:hAnsi="Times New Roman"/>
          <w:sz w:val="24"/>
          <w:szCs w:val="24"/>
        </w:rPr>
        <w:t xml:space="preserve"> </w:t>
      </w:r>
      <w:r w:rsidRPr="00FD39AA">
        <w:rPr>
          <w:rStyle w:val="afc"/>
        </w:rPr>
        <w:t>(</w:t>
      </w:r>
      <w:hyperlink r:id="rId20" w:history="1">
        <w:r w:rsidRPr="00FD39AA">
          <w:rPr>
            <w:rStyle w:val="afc"/>
            <w:rFonts w:ascii="Times New Roman" w:hAnsi="Times New Roman"/>
            <w:sz w:val="24"/>
            <w:szCs w:val="24"/>
          </w:rPr>
          <w:t>http://gramota.ru/slovari/</w:t>
        </w:r>
      </w:hyperlink>
      <w:r w:rsidRPr="00FD39AA">
        <w:rPr>
          <w:rStyle w:val="afc"/>
        </w:rPr>
        <w:t>)</w:t>
      </w:r>
    </w:p>
    <w:p w:rsidR="00A92C09" w:rsidRDefault="00A92C09" w:rsidP="00A92C09">
      <w:pPr>
        <w:pStyle w:val="af1"/>
        <w:numPr>
          <w:ilvl w:val="0"/>
          <w:numId w:val="25"/>
        </w:numPr>
        <w:ind w:left="360"/>
        <w:rPr>
          <w:rFonts w:ascii="Times New Roman" w:hAnsi="Times New Roman"/>
          <w:sz w:val="24"/>
          <w:szCs w:val="24"/>
        </w:rPr>
      </w:pPr>
      <w:r w:rsidRPr="006F1CF7">
        <w:rPr>
          <w:rFonts w:ascii="Times New Roman" w:hAnsi="Times New Roman"/>
          <w:sz w:val="24"/>
          <w:szCs w:val="24"/>
        </w:rPr>
        <w:t>Большой толковый словарь русского языка / Сост. и гл. ред. С.А. Кузнецов. – СПб., 1998. (БТС)</w:t>
      </w:r>
      <w:r>
        <w:rPr>
          <w:rFonts w:ascii="Times New Roman" w:hAnsi="Times New Roman"/>
          <w:sz w:val="24"/>
          <w:szCs w:val="24"/>
        </w:rPr>
        <w:t xml:space="preserve"> </w:t>
      </w:r>
      <w:r w:rsidRPr="00FD39AA">
        <w:rPr>
          <w:rStyle w:val="afc"/>
        </w:rPr>
        <w:t>(</w:t>
      </w:r>
      <w:hyperlink r:id="rId21" w:history="1">
        <w:r w:rsidRPr="00FD39AA">
          <w:rPr>
            <w:rStyle w:val="afc"/>
            <w:rFonts w:ascii="Times New Roman" w:hAnsi="Times New Roman"/>
            <w:sz w:val="24"/>
            <w:szCs w:val="24"/>
          </w:rPr>
          <w:t>http://gramota.ru/slovari/</w:t>
        </w:r>
      </w:hyperlink>
      <w:r w:rsidRPr="00FD39AA">
        <w:rPr>
          <w:rStyle w:val="afc"/>
        </w:rPr>
        <w:t>)</w:t>
      </w:r>
    </w:p>
    <w:p w:rsidR="00A92C09" w:rsidRPr="006F1CF7" w:rsidRDefault="00A92C09" w:rsidP="00A92C09">
      <w:pPr>
        <w:pStyle w:val="af1"/>
        <w:numPr>
          <w:ilvl w:val="0"/>
          <w:numId w:val="25"/>
        </w:numPr>
        <w:ind w:left="360"/>
        <w:rPr>
          <w:rFonts w:ascii="Times New Roman" w:hAnsi="Times New Roman"/>
          <w:sz w:val="24"/>
          <w:szCs w:val="24"/>
        </w:rPr>
      </w:pPr>
      <w:proofErr w:type="spellStart"/>
      <w:r w:rsidRPr="006F1CF7">
        <w:rPr>
          <w:rFonts w:ascii="Times New Roman" w:hAnsi="Times New Roman"/>
          <w:sz w:val="24"/>
          <w:szCs w:val="24"/>
        </w:rPr>
        <w:t>Зарва</w:t>
      </w:r>
      <w:proofErr w:type="spellEnd"/>
      <w:r w:rsidRPr="006F1CF7">
        <w:rPr>
          <w:rFonts w:ascii="Times New Roman" w:hAnsi="Times New Roman"/>
          <w:sz w:val="24"/>
          <w:szCs w:val="24"/>
        </w:rPr>
        <w:t xml:space="preserve"> М.В. Русское словесное ударение: Словарь. – М., 2001.</w:t>
      </w:r>
      <w:r>
        <w:rPr>
          <w:rFonts w:ascii="Times New Roman" w:hAnsi="Times New Roman"/>
          <w:sz w:val="24"/>
          <w:szCs w:val="24"/>
        </w:rPr>
        <w:t xml:space="preserve"> </w:t>
      </w:r>
      <w:r w:rsidRPr="00FD39AA">
        <w:rPr>
          <w:rStyle w:val="afc"/>
        </w:rPr>
        <w:t>(</w:t>
      </w:r>
      <w:hyperlink r:id="rId22" w:history="1">
        <w:r w:rsidRPr="00FD39AA">
          <w:rPr>
            <w:rStyle w:val="afc"/>
            <w:rFonts w:ascii="Times New Roman" w:hAnsi="Times New Roman"/>
            <w:sz w:val="24"/>
            <w:szCs w:val="24"/>
          </w:rPr>
          <w:t>http://gramota.ru/slovari/</w:t>
        </w:r>
      </w:hyperlink>
      <w:r w:rsidRPr="00FD39AA">
        <w:rPr>
          <w:rStyle w:val="afc"/>
        </w:rPr>
        <w:t>)</w:t>
      </w:r>
    </w:p>
    <w:p w:rsidR="00A92C09" w:rsidRPr="00CB38B4" w:rsidRDefault="00A92C09" w:rsidP="00A92C09">
      <w:pPr>
        <w:pStyle w:val="af1"/>
        <w:numPr>
          <w:ilvl w:val="0"/>
          <w:numId w:val="25"/>
        </w:numPr>
        <w:ind w:left="360"/>
        <w:rPr>
          <w:rFonts w:ascii="Times New Roman" w:hAnsi="Times New Roman"/>
          <w:sz w:val="24"/>
          <w:szCs w:val="24"/>
        </w:rPr>
      </w:pPr>
      <w:r w:rsidRPr="00CB38B4">
        <w:rPr>
          <w:rFonts w:ascii="Times New Roman" w:hAnsi="Times New Roman"/>
          <w:sz w:val="24"/>
          <w:szCs w:val="24"/>
        </w:rPr>
        <w:t xml:space="preserve">Культура речи. Научная речь [Электронный ресурс]: учебное пособие для бакалавриата и магистратуры / В. В. Химик [и др.] ; под ред. В. В. Химика, Л. Б. Волковой. — 2-е изд., </w:t>
      </w:r>
      <w:proofErr w:type="spellStart"/>
      <w:r w:rsidRPr="00CB38B4">
        <w:rPr>
          <w:rFonts w:ascii="Times New Roman" w:hAnsi="Times New Roman"/>
          <w:sz w:val="24"/>
          <w:szCs w:val="24"/>
        </w:rPr>
        <w:t>испр</w:t>
      </w:r>
      <w:proofErr w:type="spellEnd"/>
      <w:r w:rsidRPr="00CB38B4">
        <w:rPr>
          <w:rFonts w:ascii="Times New Roman" w:hAnsi="Times New Roman"/>
          <w:sz w:val="24"/>
          <w:szCs w:val="24"/>
        </w:rPr>
        <w:t xml:space="preserve">. и доп. — М. : Издательство </w:t>
      </w:r>
      <w:proofErr w:type="spellStart"/>
      <w:r w:rsidRPr="00CB38B4">
        <w:rPr>
          <w:rFonts w:ascii="Times New Roman" w:hAnsi="Times New Roman"/>
          <w:sz w:val="24"/>
          <w:szCs w:val="24"/>
        </w:rPr>
        <w:t>Юрайт</w:t>
      </w:r>
      <w:proofErr w:type="spellEnd"/>
      <w:r w:rsidRPr="00CB38B4">
        <w:rPr>
          <w:rFonts w:ascii="Times New Roman" w:hAnsi="Times New Roman"/>
          <w:sz w:val="24"/>
          <w:szCs w:val="24"/>
        </w:rPr>
        <w:t>, 2017. — 284 с. — ISBN 978-5-53403158-4. – Режим доступа: https://biblio-online.ru/ – Электронно-библиотечная система «</w:t>
      </w:r>
      <w:proofErr w:type="spellStart"/>
      <w:r w:rsidRPr="00CB38B4">
        <w:rPr>
          <w:rFonts w:ascii="Times New Roman" w:hAnsi="Times New Roman"/>
          <w:sz w:val="24"/>
          <w:szCs w:val="24"/>
        </w:rPr>
        <w:t>Юрайт</w:t>
      </w:r>
      <w:proofErr w:type="spellEnd"/>
      <w:r w:rsidRPr="00CB38B4">
        <w:rPr>
          <w:rFonts w:ascii="Times New Roman" w:hAnsi="Times New Roman"/>
          <w:sz w:val="24"/>
          <w:szCs w:val="24"/>
        </w:rPr>
        <w:t xml:space="preserve">». </w:t>
      </w:r>
    </w:p>
    <w:p w:rsidR="00A92C09" w:rsidRDefault="00A92C09" w:rsidP="00A92C09">
      <w:pPr>
        <w:pStyle w:val="af1"/>
        <w:numPr>
          <w:ilvl w:val="0"/>
          <w:numId w:val="25"/>
        </w:numPr>
        <w:ind w:left="360"/>
        <w:rPr>
          <w:rFonts w:ascii="Times New Roman" w:hAnsi="Times New Roman"/>
          <w:sz w:val="24"/>
          <w:szCs w:val="24"/>
        </w:rPr>
      </w:pPr>
      <w:r w:rsidRPr="006F1CF7">
        <w:rPr>
          <w:rFonts w:ascii="Times New Roman" w:hAnsi="Times New Roman"/>
          <w:sz w:val="24"/>
          <w:szCs w:val="24"/>
        </w:rPr>
        <w:t>Львов М.Р. Словарь антонимов русского языка / Под ред. Л.А. Новикова. – М., 1978.</w:t>
      </w:r>
      <w:r>
        <w:rPr>
          <w:rFonts w:ascii="Times New Roman" w:hAnsi="Times New Roman"/>
          <w:sz w:val="24"/>
          <w:szCs w:val="24"/>
        </w:rPr>
        <w:t xml:space="preserve"> </w:t>
      </w:r>
      <w:r w:rsidRPr="00FD39AA">
        <w:rPr>
          <w:rStyle w:val="afc"/>
        </w:rPr>
        <w:t>(</w:t>
      </w:r>
      <w:hyperlink r:id="rId23" w:history="1">
        <w:r w:rsidRPr="00FD39AA">
          <w:rPr>
            <w:rStyle w:val="afc"/>
            <w:rFonts w:ascii="Times New Roman" w:hAnsi="Times New Roman"/>
            <w:sz w:val="24"/>
            <w:szCs w:val="24"/>
          </w:rPr>
          <w:t>http://gramota.ru/slovari/</w:t>
        </w:r>
      </w:hyperlink>
      <w:r w:rsidRPr="00FD39AA">
        <w:rPr>
          <w:rStyle w:val="afc"/>
        </w:rPr>
        <w:t>)</w:t>
      </w:r>
    </w:p>
    <w:p w:rsidR="00A92C09" w:rsidRDefault="00A92C09" w:rsidP="00A92C09">
      <w:pPr>
        <w:pStyle w:val="af1"/>
        <w:numPr>
          <w:ilvl w:val="0"/>
          <w:numId w:val="25"/>
        </w:numPr>
        <w:ind w:left="360"/>
        <w:rPr>
          <w:rFonts w:ascii="Times New Roman" w:hAnsi="Times New Roman"/>
          <w:sz w:val="24"/>
          <w:szCs w:val="24"/>
        </w:rPr>
      </w:pPr>
      <w:r w:rsidRPr="00CB38B4">
        <w:rPr>
          <w:rFonts w:ascii="Times New Roman" w:hAnsi="Times New Roman"/>
          <w:sz w:val="24"/>
          <w:szCs w:val="24"/>
        </w:rPr>
        <w:lastRenderedPageBreak/>
        <w:t xml:space="preserve">Милославский, И. Г. Современный русский язык. Культура речи и грамматика [Электронный ресурс]: учебное пособие для академического бакалавриата / И. Г. Милославский. — 2-е изд., </w:t>
      </w:r>
      <w:proofErr w:type="spellStart"/>
      <w:r w:rsidRPr="00CB38B4">
        <w:rPr>
          <w:rFonts w:ascii="Times New Roman" w:hAnsi="Times New Roman"/>
          <w:sz w:val="24"/>
          <w:szCs w:val="24"/>
        </w:rPr>
        <w:t>испр</w:t>
      </w:r>
      <w:proofErr w:type="spellEnd"/>
      <w:r w:rsidRPr="00CB38B4">
        <w:rPr>
          <w:rFonts w:ascii="Times New Roman" w:hAnsi="Times New Roman"/>
          <w:sz w:val="24"/>
          <w:szCs w:val="24"/>
        </w:rPr>
        <w:t xml:space="preserve">. и доп. — </w:t>
      </w:r>
      <w:proofErr w:type="gramStart"/>
      <w:r w:rsidRPr="00CB38B4">
        <w:rPr>
          <w:rFonts w:ascii="Times New Roman" w:hAnsi="Times New Roman"/>
          <w:sz w:val="24"/>
          <w:szCs w:val="24"/>
        </w:rPr>
        <w:t>М. :</w:t>
      </w:r>
      <w:proofErr w:type="gramEnd"/>
      <w:r w:rsidRPr="00CB38B4">
        <w:rPr>
          <w:rFonts w:ascii="Times New Roman" w:hAnsi="Times New Roman"/>
          <w:sz w:val="24"/>
          <w:szCs w:val="24"/>
        </w:rPr>
        <w:t xml:space="preserve"> Издательство </w:t>
      </w:r>
      <w:proofErr w:type="spellStart"/>
      <w:r w:rsidRPr="00CB38B4">
        <w:rPr>
          <w:rFonts w:ascii="Times New Roman" w:hAnsi="Times New Roman"/>
          <w:sz w:val="24"/>
          <w:szCs w:val="24"/>
        </w:rPr>
        <w:t>Юрайт</w:t>
      </w:r>
      <w:proofErr w:type="spellEnd"/>
      <w:r w:rsidRPr="00CB38B4">
        <w:rPr>
          <w:rFonts w:ascii="Times New Roman" w:hAnsi="Times New Roman"/>
          <w:sz w:val="24"/>
          <w:szCs w:val="24"/>
        </w:rPr>
        <w:t>, 2017. — 160 с. — ISBN 978-5-534-00526-4. – Режим доступа: https://biblio-online.ru/ – Электронно</w:t>
      </w:r>
      <w:r>
        <w:rPr>
          <w:rFonts w:ascii="Times New Roman" w:hAnsi="Times New Roman"/>
          <w:sz w:val="24"/>
          <w:szCs w:val="24"/>
        </w:rPr>
        <w:t>-</w:t>
      </w:r>
      <w:r w:rsidRPr="00CB38B4">
        <w:rPr>
          <w:rFonts w:ascii="Times New Roman" w:hAnsi="Times New Roman"/>
          <w:sz w:val="24"/>
          <w:szCs w:val="24"/>
        </w:rPr>
        <w:t>библиотечная система «</w:t>
      </w:r>
      <w:proofErr w:type="spellStart"/>
      <w:r w:rsidRPr="00CB38B4">
        <w:rPr>
          <w:rFonts w:ascii="Times New Roman" w:hAnsi="Times New Roman"/>
          <w:sz w:val="24"/>
          <w:szCs w:val="24"/>
        </w:rPr>
        <w:t>Юрайт</w:t>
      </w:r>
      <w:proofErr w:type="spellEnd"/>
      <w:r w:rsidRPr="00CB38B4">
        <w:rPr>
          <w:rFonts w:ascii="Times New Roman" w:hAnsi="Times New Roman"/>
          <w:sz w:val="24"/>
          <w:szCs w:val="24"/>
        </w:rPr>
        <w:t xml:space="preserve">». </w:t>
      </w:r>
    </w:p>
    <w:p w:rsidR="00A92C09" w:rsidRPr="00786052" w:rsidRDefault="00A92C09" w:rsidP="00A92C09">
      <w:pPr>
        <w:pStyle w:val="af1"/>
        <w:numPr>
          <w:ilvl w:val="0"/>
          <w:numId w:val="25"/>
        </w:numPr>
        <w:ind w:left="360"/>
        <w:rPr>
          <w:rStyle w:val="afc"/>
          <w:rFonts w:ascii="Times New Roman" w:hAnsi="Times New Roman"/>
          <w:sz w:val="24"/>
          <w:szCs w:val="24"/>
        </w:rPr>
      </w:pPr>
      <w:r w:rsidRPr="00786052">
        <w:rPr>
          <w:rFonts w:ascii="Times New Roman" w:hAnsi="Times New Roman"/>
          <w:sz w:val="24"/>
          <w:szCs w:val="24"/>
        </w:rPr>
        <w:t xml:space="preserve">Научно-информационный ресурс «Орфографический академический ресурс АКАДЕМОС» Института русского языка им. В.В. Виноградова РАН. </w:t>
      </w:r>
      <w:r w:rsidRPr="00786052">
        <w:rPr>
          <w:rStyle w:val="afc"/>
        </w:rPr>
        <w:t>(</w:t>
      </w:r>
      <w:hyperlink r:id="rId24" w:tgtFrame="_blank" w:history="1">
        <w:r w:rsidRPr="00786052">
          <w:rPr>
            <w:rStyle w:val="afc"/>
            <w:rFonts w:ascii="Times New Roman" w:hAnsi="Times New Roman"/>
            <w:sz w:val="24"/>
            <w:szCs w:val="24"/>
          </w:rPr>
          <w:t>orfo.ruslang.ru</w:t>
        </w:r>
      </w:hyperlink>
      <w:r w:rsidRPr="00786052">
        <w:rPr>
          <w:rStyle w:val="afc"/>
          <w:rFonts w:ascii="Times New Roman" w:hAnsi="Times New Roman"/>
          <w:sz w:val="24"/>
          <w:szCs w:val="24"/>
        </w:rPr>
        <w:t>)</w:t>
      </w:r>
    </w:p>
    <w:p w:rsidR="00A92C09" w:rsidRPr="00CB38B4" w:rsidRDefault="00A92C09" w:rsidP="00A92C09">
      <w:pPr>
        <w:pStyle w:val="af1"/>
        <w:numPr>
          <w:ilvl w:val="0"/>
          <w:numId w:val="25"/>
        </w:numPr>
        <w:ind w:left="360"/>
        <w:rPr>
          <w:rFonts w:ascii="Times New Roman" w:hAnsi="Times New Roman"/>
          <w:sz w:val="24"/>
          <w:szCs w:val="24"/>
        </w:rPr>
      </w:pPr>
      <w:r w:rsidRPr="00CB38B4">
        <w:rPr>
          <w:rFonts w:ascii="Times New Roman" w:hAnsi="Times New Roman"/>
          <w:sz w:val="24"/>
          <w:szCs w:val="24"/>
        </w:rPr>
        <w:t xml:space="preserve">Титов, О. А. Русский язык и культура речи. Практикум по орфографии [Электронный ресурс]: учебное пособие для академического бакалавриата / О. А. Титов. — 2-е изд., </w:t>
      </w:r>
      <w:proofErr w:type="spellStart"/>
      <w:r w:rsidRPr="00CB38B4">
        <w:rPr>
          <w:rFonts w:ascii="Times New Roman" w:hAnsi="Times New Roman"/>
          <w:sz w:val="24"/>
          <w:szCs w:val="24"/>
        </w:rPr>
        <w:t>испр</w:t>
      </w:r>
      <w:proofErr w:type="spellEnd"/>
      <w:r w:rsidRPr="00CB38B4">
        <w:rPr>
          <w:rFonts w:ascii="Times New Roman" w:hAnsi="Times New Roman"/>
          <w:sz w:val="24"/>
          <w:szCs w:val="24"/>
        </w:rPr>
        <w:t xml:space="preserve">. и доп. — </w:t>
      </w:r>
      <w:proofErr w:type="gramStart"/>
      <w:r w:rsidRPr="00CB38B4">
        <w:rPr>
          <w:rFonts w:ascii="Times New Roman" w:hAnsi="Times New Roman"/>
          <w:sz w:val="24"/>
          <w:szCs w:val="24"/>
        </w:rPr>
        <w:t>М. :</w:t>
      </w:r>
      <w:proofErr w:type="gramEnd"/>
      <w:r w:rsidRPr="00CB38B4">
        <w:rPr>
          <w:rFonts w:ascii="Times New Roman" w:hAnsi="Times New Roman"/>
          <w:sz w:val="24"/>
          <w:szCs w:val="24"/>
        </w:rPr>
        <w:t xml:space="preserve"> Издательство </w:t>
      </w:r>
      <w:proofErr w:type="spellStart"/>
      <w:r w:rsidRPr="00CB38B4">
        <w:rPr>
          <w:rFonts w:ascii="Times New Roman" w:hAnsi="Times New Roman"/>
          <w:sz w:val="24"/>
          <w:szCs w:val="24"/>
        </w:rPr>
        <w:t>Юрайт</w:t>
      </w:r>
      <w:proofErr w:type="spellEnd"/>
      <w:r w:rsidRPr="00CB38B4">
        <w:rPr>
          <w:rFonts w:ascii="Times New Roman" w:hAnsi="Times New Roman"/>
          <w:sz w:val="24"/>
          <w:szCs w:val="24"/>
        </w:rPr>
        <w:t>, 2017. — 164 с. — ISBN 978-5-53404480-5. – Режим доступа: https://biblio-online.ru/ – Электронно-библиотечная система «</w:t>
      </w:r>
      <w:proofErr w:type="spellStart"/>
      <w:r w:rsidRPr="00CB38B4">
        <w:rPr>
          <w:rFonts w:ascii="Times New Roman" w:hAnsi="Times New Roman"/>
          <w:sz w:val="24"/>
          <w:szCs w:val="24"/>
        </w:rPr>
        <w:t>Юрайт</w:t>
      </w:r>
      <w:proofErr w:type="spellEnd"/>
      <w:r w:rsidRPr="00CB38B4">
        <w:rPr>
          <w:rFonts w:ascii="Times New Roman" w:hAnsi="Times New Roman"/>
          <w:sz w:val="24"/>
          <w:szCs w:val="24"/>
        </w:rPr>
        <w:t>».</w:t>
      </w:r>
    </w:p>
    <w:p w:rsidR="00A92C09" w:rsidRPr="00CB38B4" w:rsidRDefault="00A92C09" w:rsidP="00A92C09">
      <w:pPr>
        <w:pStyle w:val="af1"/>
        <w:ind w:left="360" w:firstLine="0"/>
        <w:rPr>
          <w:rFonts w:ascii="Times New Roman" w:hAnsi="Times New Roman"/>
          <w:sz w:val="24"/>
          <w:szCs w:val="24"/>
        </w:rPr>
      </w:pPr>
    </w:p>
    <w:p w:rsidR="001B0FDF" w:rsidRPr="008E3DE2" w:rsidRDefault="001B0FDF" w:rsidP="001B0FDF">
      <w:pPr>
        <w:tabs>
          <w:tab w:val="left" w:pos="0"/>
          <w:tab w:val="left" w:pos="540"/>
        </w:tabs>
        <w:ind w:firstLine="0"/>
        <w:rPr>
          <w:rFonts w:ascii="Times New Roman" w:hAnsi="Times New Roman" w:cs="Times New Roman"/>
          <w:b/>
          <w:sz w:val="24"/>
        </w:rPr>
      </w:pPr>
      <w:r>
        <w:rPr>
          <w:rFonts w:ascii="Times New Roman" w:hAnsi="Times New Roman" w:cs="Times New Roman"/>
          <w:b/>
          <w:sz w:val="24"/>
        </w:rPr>
        <w:t xml:space="preserve">7. </w:t>
      </w:r>
      <w:r w:rsidRPr="008E3DE2">
        <w:rPr>
          <w:rFonts w:ascii="Times New Roman" w:hAnsi="Times New Roman" w:cs="Times New Roman"/>
          <w:b/>
          <w:sz w:val="24"/>
        </w:rPr>
        <w:t>Материально-техническая база, информационные технологии, программное обеспечение и информационные справочные системы</w:t>
      </w:r>
    </w:p>
    <w:bookmarkEnd w:id="5"/>
    <w:p w:rsidR="00C5100E" w:rsidRPr="001B5DA6" w:rsidRDefault="00C5100E" w:rsidP="00C5100E">
      <w:pPr>
        <w:numPr>
          <w:ilvl w:val="1"/>
          <w:numId w:val="0"/>
        </w:numPr>
        <w:tabs>
          <w:tab w:val="num" w:pos="1477"/>
        </w:tabs>
        <w:ind w:firstLine="454"/>
        <w:contextualSpacing/>
        <w:rPr>
          <w:rFonts w:ascii="Times New Roman" w:hAnsi="Times New Roman"/>
          <w:sz w:val="24"/>
          <w:szCs w:val="24"/>
        </w:rPr>
      </w:pPr>
      <w:r w:rsidRPr="001B5DA6">
        <w:rPr>
          <w:rFonts w:ascii="Times New Roman" w:hAnsi="Times New Roman"/>
          <w:sz w:val="24"/>
          <w:szCs w:val="24"/>
        </w:rPr>
        <w:t xml:space="preserve">Курс включает использование программного обеспечения </w:t>
      </w:r>
      <w:proofErr w:type="spellStart"/>
      <w:r w:rsidRPr="001B5DA6">
        <w:rPr>
          <w:rFonts w:ascii="Times New Roman" w:hAnsi="Times New Roman"/>
          <w:sz w:val="24"/>
          <w:szCs w:val="24"/>
        </w:rPr>
        <w:t>Microsoft</w:t>
      </w:r>
      <w:proofErr w:type="spellEnd"/>
      <w:r w:rsidRPr="001B5DA6">
        <w:rPr>
          <w:rFonts w:ascii="Times New Roman" w:hAnsi="Times New Roman"/>
          <w:sz w:val="24"/>
          <w:szCs w:val="24"/>
        </w:rPr>
        <w:t xml:space="preserve"> </w:t>
      </w:r>
      <w:proofErr w:type="spellStart"/>
      <w:r w:rsidRPr="001B5DA6">
        <w:rPr>
          <w:rFonts w:ascii="Times New Roman" w:hAnsi="Times New Roman"/>
          <w:sz w:val="24"/>
          <w:szCs w:val="24"/>
        </w:rPr>
        <w:t>Excel</w:t>
      </w:r>
      <w:proofErr w:type="spellEnd"/>
      <w:r w:rsidRPr="001B5DA6">
        <w:rPr>
          <w:rFonts w:ascii="Times New Roman" w:hAnsi="Times New Roman"/>
          <w:sz w:val="24"/>
          <w:szCs w:val="24"/>
        </w:rPr>
        <w:t xml:space="preserve">, </w:t>
      </w:r>
      <w:proofErr w:type="spellStart"/>
      <w:r w:rsidRPr="001B5DA6">
        <w:rPr>
          <w:rFonts w:ascii="Times New Roman" w:hAnsi="Times New Roman"/>
          <w:sz w:val="24"/>
          <w:szCs w:val="24"/>
        </w:rPr>
        <w:t>Microsoft</w:t>
      </w:r>
      <w:proofErr w:type="spellEnd"/>
      <w:r w:rsidRPr="001B5DA6">
        <w:rPr>
          <w:rFonts w:ascii="Times New Roman" w:hAnsi="Times New Roman"/>
          <w:sz w:val="24"/>
          <w:szCs w:val="24"/>
        </w:rPr>
        <w:t xml:space="preserve"> </w:t>
      </w:r>
      <w:proofErr w:type="spellStart"/>
      <w:r w:rsidRPr="001B5DA6">
        <w:rPr>
          <w:rFonts w:ascii="Times New Roman" w:hAnsi="Times New Roman"/>
          <w:sz w:val="24"/>
          <w:szCs w:val="24"/>
        </w:rPr>
        <w:t>Word</w:t>
      </w:r>
      <w:proofErr w:type="spellEnd"/>
      <w:r w:rsidRPr="001B5DA6">
        <w:rPr>
          <w:rFonts w:ascii="Times New Roman" w:hAnsi="Times New Roman"/>
          <w:sz w:val="24"/>
          <w:szCs w:val="24"/>
        </w:rPr>
        <w:t xml:space="preserve">, </w:t>
      </w:r>
      <w:proofErr w:type="spellStart"/>
      <w:r w:rsidRPr="001B5DA6">
        <w:rPr>
          <w:rFonts w:ascii="Times New Roman" w:hAnsi="Times New Roman"/>
          <w:sz w:val="24"/>
          <w:szCs w:val="24"/>
        </w:rPr>
        <w:t>Micr</w:t>
      </w:r>
      <w:r>
        <w:rPr>
          <w:rFonts w:ascii="Times New Roman" w:hAnsi="Times New Roman"/>
          <w:sz w:val="24"/>
          <w:szCs w:val="24"/>
        </w:rPr>
        <w:t>osoft</w:t>
      </w:r>
      <w:proofErr w:type="spellEnd"/>
      <w:r>
        <w:rPr>
          <w:rFonts w:ascii="Times New Roman" w:hAnsi="Times New Roman"/>
          <w:sz w:val="24"/>
          <w:szCs w:val="24"/>
        </w:rPr>
        <w:t xml:space="preserve"> </w:t>
      </w:r>
      <w:proofErr w:type="spellStart"/>
      <w:r>
        <w:rPr>
          <w:rFonts w:ascii="Times New Roman" w:hAnsi="Times New Roman"/>
          <w:sz w:val="24"/>
          <w:szCs w:val="24"/>
        </w:rPr>
        <w:t>Power</w:t>
      </w:r>
      <w:proofErr w:type="spellEnd"/>
      <w:r>
        <w:rPr>
          <w:rFonts w:ascii="Times New Roman" w:hAnsi="Times New Roman"/>
          <w:sz w:val="24"/>
          <w:szCs w:val="24"/>
        </w:rPr>
        <w:t xml:space="preserve"> </w:t>
      </w:r>
      <w:proofErr w:type="spellStart"/>
      <w:r>
        <w:rPr>
          <w:rFonts w:ascii="Times New Roman" w:hAnsi="Times New Roman"/>
          <w:sz w:val="24"/>
          <w:szCs w:val="24"/>
        </w:rPr>
        <w:t>Point</w:t>
      </w:r>
      <w:proofErr w:type="spellEnd"/>
      <w:r>
        <w:rPr>
          <w:rFonts w:ascii="Times New Roman" w:hAnsi="Times New Roman"/>
          <w:sz w:val="24"/>
          <w:szCs w:val="24"/>
        </w:rPr>
        <w:t xml:space="preserve"> для подготовки</w:t>
      </w:r>
      <w:r w:rsidRPr="001B5DA6">
        <w:rPr>
          <w:rFonts w:ascii="Times New Roman" w:hAnsi="Times New Roman"/>
          <w:sz w:val="24"/>
          <w:szCs w:val="24"/>
        </w:rPr>
        <w:t xml:space="preserve"> текстового и табличного мат</w:t>
      </w:r>
      <w:r>
        <w:rPr>
          <w:rFonts w:ascii="Times New Roman" w:hAnsi="Times New Roman"/>
          <w:sz w:val="24"/>
          <w:szCs w:val="24"/>
        </w:rPr>
        <w:t>ериала, графических иллюстраций</w:t>
      </w:r>
      <w:r w:rsidRPr="001B5DA6">
        <w:rPr>
          <w:rFonts w:ascii="Times New Roman" w:hAnsi="Times New Roman"/>
          <w:sz w:val="24"/>
          <w:szCs w:val="24"/>
        </w:rPr>
        <w:t>.</w:t>
      </w:r>
    </w:p>
    <w:p w:rsidR="00C5100E" w:rsidRPr="001B5DA6" w:rsidRDefault="00C5100E" w:rsidP="00C5100E">
      <w:pPr>
        <w:numPr>
          <w:ilvl w:val="1"/>
          <w:numId w:val="0"/>
        </w:numPr>
        <w:tabs>
          <w:tab w:val="num" w:pos="1477"/>
        </w:tabs>
        <w:ind w:firstLine="454"/>
        <w:contextualSpacing/>
        <w:rPr>
          <w:rFonts w:ascii="Times New Roman" w:hAnsi="Times New Roman"/>
          <w:sz w:val="24"/>
          <w:szCs w:val="24"/>
        </w:rPr>
      </w:pPr>
      <w:r>
        <w:rPr>
          <w:rFonts w:ascii="Times New Roman" w:hAnsi="Times New Roman"/>
          <w:sz w:val="24"/>
          <w:szCs w:val="24"/>
        </w:rPr>
        <w:t>Методы обучения предполагают использование</w:t>
      </w:r>
      <w:r w:rsidRPr="001B5DA6">
        <w:rPr>
          <w:rFonts w:ascii="Times New Roman" w:hAnsi="Times New Roman"/>
          <w:sz w:val="24"/>
          <w:szCs w:val="24"/>
        </w:rPr>
        <w:t xml:space="preserve"> информационных технологий (компьютерное тестирование, демонстрация мультимедийных материалов)</w:t>
      </w:r>
      <w:r>
        <w:rPr>
          <w:rFonts w:ascii="Times New Roman" w:hAnsi="Times New Roman"/>
          <w:sz w:val="24"/>
          <w:szCs w:val="24"/>
        </w:rPr>
        <w:t>.</w:t>
      </w:r>
    </w:p>
    <w:p w:rsidR="00C5100E" w:rsidRDefault="00C5100E" w:rsidP="00C5100E">
      <w:pPr>
        <w:numPr>
          <w:ilvl w:val="1"/>
          <w:numId w:val="0"/>
        </w:numPr>
        <w:tabs>
          <w:tab w:val="num" w:pos="1477"/>
        </w:tabs>
        <w:ind w:firstLine="454"/>
        <w:contextualSpacing/>
        <w:rPr>
          <w:rFonts w:ascii="Times New Roman" w:hAnsi="Times New Roman"/>
          <w:sz w:val="24"/>
          <w:szCs w:val="24"/>
        </w:rPr>
      </w:pPr>
      <w:r>
        <w:rPr>
          <w:rFonts w:ascii="Times New Roman" w:hAnsi="Times New Roman"/>
          <w:sz w:val="24"/>
          <w:szCs w:val="24"/>
        </w:rPr>
        <w:t xml:space="preserve">Задействованы </w:t>
      </w:r>
      <w:r w:rsidRPr="001B5DA6">
        <w:rPr>
          <w:rFonts w:ascii="Times New Roman" w:hAnsi="Times New Roman"/>
          <w:sz w:val="24"/>
          <w:szCs w:val="24"/>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Pr>
          <w:rFonts w:ascii="Times New Roman" w:hAnsi="Times New Roman"/>
          <w:sz w:val="24"/>
          <w:szCs w:val="24"/>
        </w:rPr>
        <w:t>.</w:t>
      </w:r>
    </w:p>
    <w:p w:rsidR="004E3568" w:rsidRPr="005074D2" w:rsidRDefault="004E3568" w:rsidP="004E3568">
      <w:pPr>
        <w:pStyle w:val="ParagraphStyle"/>
        <w:ind w:firstLine="360"/>
        <w:jc w:val="center"/>
        <w:rPr>
          <w:rFonts w:ascii="Times New Roman" w:hAnsi="Times New Roman" w:cs="Times New Roman"/>
          <w:bCs/>
          <w:i/>
        </w:rPr>
      </w:pPr>
      <w:bookmarkStart w:id="6" w:name="_Hlk491788053"/>
      <w:r w:rsidRPr="005074D2">
        <w:rPr>
          <w:rFonts w:ascii="Times New Roman" w:hAnsi="Times New Roman" w:cs="Times New Roman"/>
          <w:bCs/>
          <w:i/>
        </w:rPr>
        <w:t>Компьютерные и информационно-коммуникативные средства.</w:t>
      </w:r>
    </w:p>
    <w:p w:rsidR="004E3568" w:rsidRPr="005074D2" w:rsidRDefault="004E3568" w:rsidP="004E3568">
      <w:pPr>
        <w:pStyle w:val="ParagraphStyle"/>
        <w:ind w:firstLine="360"/>
        <w:jc w:val="center"/>
        <w:rPr>
          <w:rFonts w:ascii="Times New Roman" w:hAnsi="Times New Roman" w:cs="Times New Roman"/>
          <w:bCs/>
          <w:i/>
        </w:rPr>
      </w:pPr>
      <w:r w:rsidRPr="005074D2">
        <w:rPr>
          <w:rFonts w:ascii="Times New Roman" w:hAnsi="Times New Roman" w:cs="Times New Roman"/>
          <w:bCs/>
          <w:i/>
        </w:rPr>
        <w:t>Технические средства обучения</w:t>
      </w:r>
    </w:p>
    <w:p w:rsidR="004E3568" w:rsidRPr="005074D2" w:rsidRDefault="004E3568" w:rsidP="004E3568">
      <w:pPr>
        <w:pStyle w:val="ParagraphStyle"/>
        <w:ind w:firstLine="360"/>
        <w:jc w:val="right"/>
        <w:rPr>
          <w:rFonts w:ascii="Times New Roman" w:hAnsi="Times New Roman" w:cs="Times New Roman"/>
          <w:b/>
          <w:bCs/>
          <w:i/>
          <w:sz w:val="20"/>
          <w:szCs w:val="20"/>
        </w:rPr>
      </w:pPr>
      <w:r w:rsidRPr="005074D2">
        <w:rPr>
          <w:rFonts w:ascii="Times New Roman" w:hAnsi="Times New Roman" w:cs="Times New Roman"/>
          <w:b/>
          <w:bCs/>
          <w:i/>
          <w:sz w:val="20"/>
          <w:szCs w:val="20"/>
        </w:rPr>
        <w:t xml:space="preserve">Таблица </w:t>
      </w:r>
      <w:r w:rsidR="00374B93">
        <w:rPr>
          <w:rFonts w:ascii="Times New Roman" w:hAnsi="Times New Roman" w:cs="Times New Roman"/>
          <w:b/>
          <w:bCs/>
          <w:i/>
          <w:sz w:val="20"/>
          <w:szCs w:val="20"/>
        </w:rPr>
        <w:t>8</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1E0" w:firstRow="1" w:lastRow="1" w:firstColumn="1" w:lastColumn="1" w:noHBand="0" w:noVBand="0"/>
      </w:tblPr>
      <w:tblGrid>
        <w:gridCol w:w="535"/>
        <w:gridCol w:w="8810"/>
      </w:tblGrid>
      <w:tr w:rsidR="004E3568" w:rsidRPr="005074D2" w:rsidTr="004E3568">
        <w:tc>
          <w:tcPr>
            <w:tcW w:w="286" w:type="pct"/>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568" w:rsidRPr="005074D2" w:rsidRDefault="004E3568" w:rsidP="004E3568">
            <w:pPr>
              <w:ind w:firstLine="0"/>
              <w:jc w:val="center"/>
              <w:rPr>
                <w:rFonts w:ascii="Times New Roman" w:hAnsi="Times New Roman"/>
                <w:bCs/>
                <w:sz w:val="24"/>
                <w:szCs w:val="24"/>
              </w:rPr>
            </w:pPr>
            <w:r w:rsidRPr="005074D2">
              <w:rPr>
                <w:rFonts w:ascii="Times New Roman" w:hAnsi="Times New Roman"/>
                <w:bCs/>
                <w:sz w:val="24"/>
                <w:szCs w:val="24"/>
              </w:rPr>
              <w:t>№ п/п</w:t>
            </w:r>
          </w:p>
        </w:tc>
        <w:tc>
          <w:tcPr>
            <w:tcW w:w="4714" w:type="pct"/>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568" w:rsidRPr="005074D2" w:rsidRDefault="004E3568" w:rsidP="004E3568">
            <w:pPr>
              <w:jc w:val="center"/>
              <w:rPr>
                <w:rFonts w:ascii="Times New Roman" w:hAnsi="Times New Roman"/>
                <w:bCs/>
                <w:sz w:val="24"/>
                <w:szCs w:val="24"/>
              </w:rPr>
            </w:pPr>
            <w:r w:rsidRPr="005074D2">
              <w:rPr>
                <w:rFonts w:ascii="Times New Roman" w:hAnsi="Times New Roman"/>
                <w:bCs/>
                <w:sz w:val="24"/>
                <w:szCs w:val="24"/>
              </w:rPr>
              <w:t>Наименование</w:t>
            </w:r>
          </w:p>
        </w:tc>
      </w:tr>
      <w:tr w:rsidR="004E3568" w:rsidRPr="005074D2" w:rsidTr="004E3568">
        <w:tc>
          <w:tcPr>
            <w:tcW w:w="286" w:type="pct"/>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568" w:rsidRPr="005074D2" w:rsidRDefault="004E3568" w:rsidP="004E3568">
            <w:pPr>
              <w:ind w:firstLine="0"/>
              <w:jc w:val="center"/>
              <w:rPr>
                <w:rFonts w:ascii="Times New Roman" w:hAnsi="Times New Roman"/>
                <w:bCs/>
                <w:sz w:val="24"/>
                <w:szCs w:val="24"/>
              </w:rPr>
            </w:pPr>
            <w:r w:rsidRPr="005074D2">
              <w:rPr>
                <w:rFonts w:ascii="Times New Roman" w:hAnsi="Times New Roman"/>
                <w:bCs/>
                <w:sz w:val="24"/>
                <w:szCs w:val="24"/>
              </w:rPr>
              <w:t>1.</w:t>
            </w:r>
          </w:p>
        </w:tc>
        <w:tc>
          <w:tcPr>
            <w:tcW w:w="4714" w:type="pct"/>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568" w:rsidRPr="005074D2" w:rsidRDefault="004E3568" w:rsidP="004E3568">
            <w:pPr>
              <w:ind w:firstLine="0"/>
              <w:rPr>
                <w:rFonts w:ascii="Times New Roman" w:hAnsi="Times New Roman"/>
                <w:bCs/>
                <w:sz w:val="24"/>
                <w:szCs w:val="24"/>
              </w:rPr>
            </w:pPr>
            <w:r w:rsidRPr="005074D2">
              <w:rPr>
                <w:rFonts w:ascii="Times New Roman" w:hAnsi="Times New Roman"/>
                <w:bCs/>
                <w:sz w:val="24"/>
                <w:szCs w:val="24"/>
              </w:rPr>
              <w:t>Специализированные залы для проведения лекций, оборудованные мультимедийной техникой, позволяющей демонстрировать презентации и просматривать кино и видео материалы.</w:t>
            </w:r>
          </w:p>
        </w:tc>
      </w:tr>
      <w:tr w:rsidR="004E3568" w:rsidRPr="005074D2" w:rsidTr="004E3568">
        <w:tc>
          <w:tcPr>
            <w:tcW w:w="286" w:type="pct"/>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568" w:rsidRPr="005074D2" w:rsidRDefault="004E3568" w:rsidP="004E3568">
            <w:pPr>
              <w:ind w:firstLine="0"/>
              <w:jc w:val="center"/>
              <w:rPr>
                <w:rFonts w:ascii="Times New Roman" w:hAnsi="Times New Roman"/>
                <w:bCs/>
                <w:sz w:val="24"/>
                <w:szCs w:val="24"/>
              </w:rPr>
            </w:pPr>
            <w:r w:rsidRPr="005074D2">
              <w:rPr>
                <w:rFonts w:ascii="Times New Roman" w:hAnsi="Times New Roman"/>
                <w:bCs/>
                <w:sz w:val="24"/>
                <w:szCs w:val="24"/>
              </w:rPr>
              <w:t>2.</w:t>
            </w:r>
          </w:p>
        </w:tc>
        <w:tc>
          <w:tcPr>
            <w:tcW w:w="4714" w:type="pct"/>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568" w:rsidRPr="005074D2" w:rsidRDefault="004E3568" w:rsidP="004E3568">
            <w:pPr>
              <w:ind w:firstLine="0"/>
              <w:rPr>
                <w:rFonts w:ascii="Times New Roman" w:hAnsi="Times New Roman"/>
                <w:bCs/>
                <w:sz w:val="24"/>
                <w:szCs w:val="24"/>
              </w:rPr>
            </w:pPr>
            <w:r w:rsidRPr="005074D2">
              <w:rPr>
                <w:rFonts w:ascii="Times New Roman" w:hAnsi="Times New Roman"/>
                <w:bCs/>
                <w:sz w:val="24"/>
                <w:szCs w:val="24"/>
              </w:rPr>
              <w:t xml:space="preserve">Специализированная мебель и </w:t>
            </w:r>
            <w:proofErr w:type="spellStart"/>
            <w:r w:rsidRPr="005074D2">
              <w:rPr>
                <w:rFonts w:ascii="Times New Roman" w:hAnsi="Times New Roman"/>
                <w:bCs/>
                <w:sz w:val="24"/>
                <w:szCs w:val="24"/>
              </w:rPr>
              <w:t>оргсредства</w:t>
            </w:r>
            <w:proofErr w:type="spellEnd"/>
            <w:r w:rsidRPr="005074D2">
              <w:rPr>
                <w:rFonts w:ascii="Times New Roman" w:hAnsi="Times New Roman"/>
                <w:bCs/>
                <w:sz w:val="24"/>
                <w:szCs w:val="24"/>
              </w:rPr>
              <w:t>: аудитории и компьютерные классы, оборудованные посадочными местами.</w:t>
            </w:r>
          </w:p>
        </w:tc>
      </w:tr>
      <w:tr w:rsidR="004E3568" w:rsidRPr="005074D2" w:rsidTr="004E3568">
        <w:trPr>
          <w:trHeight w:val="60"/>
        </w:trPr>
        <w:tc>
          <w:tcPr>
            <w:tcW w:w="286" w:type="pct"/>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568" w:rsidRPr="005074D2" w:rsidRDefault="004E3568" w:rsidP="004E3568">
            <w:pPr>
              <w:ind w:firstLine="0"/>
              <w:jc w:val="center"/>
              <w:rPr>
                <w:rFonts w:ascii="Times New Roman" w:hAnsi="Times New Roman"/>
                <w:bCs/>
                <w:sz w:val="24"/>
                <w:szCs w:val="24"/>
              </w:rPr>
            </w:pPr>
            <w:r w:rsidRPr="005074D2">
              <w:rPr>
                <w:rFonts w:ascii="Times New Roman" w:hAnsi="Times New Roman"/>
                <w:bCs/>
                <w:sz w:val="24"/>
                <w:szCs w:val="24"/>
              </w:rPr>
              <w:t>3.</w:t>
            </w:r>
          </w:p>
        </w:tc>
        <w:tc>
          <w:tcPr>
            <w:tcW w:w="4714" w:type="pct"/>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568" w:rsidRPr="005074D2" w:rsidRDefault="004E3568" w:rsidP="004E3568">
            <w:pPr>
              <w:ind w:firstLine="0"/>
              <w:rPr>
                <w:rFonts w:ascii="Times New Roman" w:hAnsi="Times New Roman"/>
                <w:bCs/>
                <w:sz w:val="24"/>
                <w:szCs w:val="24"/>
              </w:rPr>
            </w:pPr>
            <w:r w:rsidRPr="005074D2">
              <w:rPr>
                <w:rFonts w:ascii="Times New Roman" w:hAnsi="Times New Roman"/>
                <w:bCs/>
                <w:sz w:val="24"/>
                <w:szCs w:val="24"/>
              </w:rPr>
              <w:t xml:space="preserve">Технические средства обучения: персональные компьютеры; компьютерные проекторы; звуковые динамики; программные средства </w:t>
            </w:r>
            <w:proofErr w:type="spellStart"/>
            <w:r w:rsidRPr="005074D2">
              <w:rPr>
                <w:rFonts w:ascii="Times New Roman" w:hAnsi="Times New Roman"/>
                <w:bCs/>
                <w:sz w:val="24"/>
                <w:szCs w:val="24"/>
              </w:rPr>
              <w:t>Microsoft</w:t>
            </w:r>
            <w:proofErr w:type="spellEnd"/>
            <w:r w:rsidRPr="005074D2">
              <w:rPr>
                <w:rFonts w:ascii="Times New Roman" w:hAnsi="Times New Roman"/>
                <w:sz w:val="20"/>
                <w:szCs w:val="20"/>
              </w:rPr>
              <w:t>.</w:t>
            </w:r>
          </w:p>
        </w:tc>
      </w:tr>
      <w:bookmarkEnd w:id="6"/>
    </w:tbl>
    <w:p w:rsidR="004E3568" w:rsidRPr="001B5DA6" w:rsidRDefault="004E3568" w:rsidP="00C5100E">
      <w:pPr>
        <w:numPr>
          <w:ilvl w:val="1"/>
          <w:numId w:val="0"/>
        </w:numPr>
        <w:tabs>
          <w:tab w:val="num" w:pos="1477"/>
        </w:tabs>
        <w:ind w:firstLine="454"/>
        <w:contextualSpacing/>
        <w:rPr>
          <w:rFonts w:ascii="Times New Roman" w:hAnsi="Times New Roman"/>
          <w:sz w:val="24"/>
          <w:szCs w:val="24"/>
        </w:rPr>
      </w:pPr>
    </w:p>
    <w:sectPr w:rsidR="004E3568" w:rsidRPr="001B5DA6" w:rsidSect="00E74C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IOKHK E+ Pragmatica C">
    <w:altName w:val="Arial"/>
    <w:panose1 w:val="00000000000000000000"/>
    <w:charset w:val="00"/>
    <w:family w:val="swiss"/>
    <w:notTrueType/>
    <w:pitch w:val="default"/>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B84D89E"/>
    <w:lvl w:ilvl="0">
      <w:start w:val="1"/>
      <w:numFmt w:val="decimal"/>
      <w:lvlText w:val="%1."/>
      <w:lvlJc w:val="left"/>
      <w:pPr>
        <w:ind w:left="720" w:hanging="360"/>
      </w:pPr>
    </w:lvl>
    <w:lvl w:ilvl="1">
      <w:start w:val="1"/>
      <w:numFmt w:val="decimal"/>
      <w:lvlText w:val="%1.%2."/>
      <w:lvlJc w:val="left"/>
      <w:pPr>
        <w:ind w:left="786" w:hanging="360"/>
      </w:pPr>
      <w:rPr>
        <w:rFonts w:ascii="Times New Roman" w:hAnsi="Times New Roman" w:cs="Times New Roman" w:hint="default"/>
      </w:r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15:restartNumberingAfterBreak="0">
    <w:nsid w:val="04032584"/>
    <w:multiLevelType w:val="hybridMultilevel"/>
    <w:tmpl w:val="D26029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4E6260D"/>
    <w:multiLevelType w:val="hybridMultilevel"/>
    <w:tmpl w:val="4742FAD4"/>
    <w:lvl w:ilvl="0" w:tplc="37CAA9AA">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866A5E"/>
    <w:multiLevelType w:val="multilevel"/>
    <w:tmpl w:val="84FAF16C"/>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7F04004"/>
    <w:multiLevelType w:val="hybridMultilevel"/>
    <w:tmpl w:val="4D8AFE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D471805"/>
    <w:multiLevelType w:val="hybridMultilevel"/>
    <w:tmpl w:val="6FEE5F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D9D5F6E"/>
    <w:multiLevelType w:val="hybridMultilevel"/>
    <w:tmpl w:val="76949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6031DC"/>
    <w:multiLevelType w:val="hybridMultilevel"/>
    <w:tmpl w:val="26F29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154FD6"/>
    <w:multiLevelType w:val="hybridMultilevel"/>
    <w:tmpl w:val="2EBE90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8E522C9"/>
    <w:multiLevelType w:val="hybridMultilevel"/>
    <w:tmpl w:val="62ACB81A"/>
    <w:lvl w:ilvl="0" w:tplc="04190001">
      <w:start w:val="1"/>
      <w:numFmt w:val="bullet"/>
      <w:lvlText w:val=""/>
      <w:lvlJc w:val="left"/>
      <w:pPr>
        <w:ind w:left="501"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9B2478A"/>
    <w:multiLevelType w:val="hybridMultilevel"/>
    <w:tmpl w:val="59AECB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BE071A1"/>
    <w:multiLevelType w:val="hybridMultilevel"/>
    <w:tmpl w:val="BB56598A"/>
    <w:lvl w:ilvl="0" w:tplc="ADF06F84">
      <w:start w:val="1"/>
      <w:numFmt w:val="decimal"/>
      <w:lvlText w:val="%1)"/>
      <w:lvlJc w:val="left"/>
      <w:pPr>
        <w:ind w:left="360" w:hanging="360"/>
      </w:pPr>
      <w:rPr>
        <w:rFonts w:hint="default"/>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E3322D2"/>
    <w:multiLevelType w:val="hybridMultilevel"/>
    <w:tmpl w:val="FE2EED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2EE0ADA"/>
    <w:multiLevelType w:val="multilevel"/>
    <w:tmpl w:val="06CE87F6"/>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BC36E4"/>
    <w:multiLevelType w:val="hybridMultilevel"/>
    <w:tmpl w:val="EFBCA26C"/>
    <w:lvl w:ilvl="0" w:tplc="A650C6B6">
      <w:start w:val="1"/>
      <w:numFmt w:val="decimal"/>
      <w:lvlText w:val="%1."/>
      <w:lvlJc w:val="left"/>
      <w:pPr>
        <w:ind w:left="360" w:hanging="360"/>
      </w:pPr>
      <w:rPr>
        <w:rFonts w:ascii="Times New Roman" w:eastAsiaTheme="minorHAnsi" w:hAnsi="Times New Roman" w:cs="Times New Roman"/>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798536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F6E6F80"/>
    <w:multiLevelType w:val="hybridMultilevel"/>
    <w:tmpl w:val="85A6DB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56467C60"/>
    <w:multiLevelType w:val="hybridMultilevel"/>
    <w:tmpl w:val="92CAB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675024F"/>
    <w:multiLevelType w:val="hybridMultilevel"/>
    <w:tmpl w:val="706A1200"/>
    <w:lvl w:ilvl="0" w:tplc="9B72DCB2">
      <w:start w:val="1"/>
      <w:numFmt w:val="decimal"/>
      <w:lvlText w:val="%1."/>
      <w:lvlJc w:val="left"/>
      <w:pPr>
        <w:ind w:left="0" w:hanging="360"/>
      </w:pPr>
      <w:rPr>
        <w:rFonts w:ascii="Times New Roman" w:hAnsi="Times New Roman" w:cs="Times New Roman" w:hint="default"/>
        <w:sz w:val="24"/>
        <w:szCs w:val="24"/>
      </w:rPr>
    </w:lvl>
    <w:lvl w:ilvl="1" w:tplc="04190019" w:tentative="1">
      <w:start w:val="1"/>
      <w:numFmt w:val="lowerLetter"/>
      <w:lvlText w:val="%2."/>
      <w:lvlJc w:val="left"/>
      <w:pPr>
        <w:ind w:left="153" w:hanging="360"/>
      </w:pPr>
    </w:lvl>
    <w:lvl w:ilvl="2" w:tplc="0419001B" w:tentative="1">
      <w:start w:val="1"/>
      <w:numFmt w:val="lowerRoman"/>
      <w:lvlText w:val="%3."/>
      <w:lvlJc w:val="right"/>
      <w:pPr>
        <w:ind w:left="873" w:hanging="180"/>
      </w:pPr>
    </w:lvl>
    <w:lvl w:ilvl="3" w:tplc="0419000F" w:tentative="1">
      <w:start w:val="1"/>
      <w:numFmt w:val="decimal"/>
      <w:lvlText w:val="%4."/>
      <w:lvlJc w:val="left"/>
      <w:pPr>
        <w:ind w:left="1593" w:hanging="360"/>
      </w:pPr>
    </w:lvl>
    <w:lvl w:ilvl="4" w:tplc="04190019" w:tentative="1">
      <w:start w:val="1"/>
      <w:numFmt w:val="lowerLetter"/>
      <w:lvlText w:val="%5."/>
      <w:lvlJc w:val="left"/>
      <w:pPr>
        <w:ind w:left="2313" w:hanging="360"/>
      </w:pPr>
    </w:lvl>
    <w:lvl w:ilvl="5" w:tplc="0419001B" w:tentative="1">
      <w:start w:val="1"/>
      <w:numFmt w:val="lowerRoman"/>
      <w:lvlText w:val="%6."/>
      <w:lvlJc w:val="right"/>
      <w:pPr>
        <w:ind w:left="3033" w:hanging="180"/>
      </w:pPr>
    </w:lvl>
    <w:lvl w:ilvl="6" w:tplc="0419000F" w:tentative="1">
      <w:start w:val="1"/>
      <w:numFmt w:val="decimal"/>
      <w:lvlText w:val="%7."/>
      <w:lvlJc w:val="left"/>
      <w:pPr>
        <w:ind w:left="3753" w:hanging="360"/>
      </w:pPr>
    </w:lvl>
    <w:lvl w:ilvl="7" w:tplc="04190019" w:tentative="1">
      <w:start w:val="1"/>
      <w:numFmt w:val="lowerLetter"/>
      <w:lvlText w:val="%8."/>
      <w:lvlJc w:val="left"/>
      <w:pPr>
        <w:ind w:left="4473" w:hanging="360"/>
      </w:pPr>
    </w:lvl>
    <w:lvl w:ilvl="8" w:tplc="0419001B" w:tentative="1">
      <w:start w:val="1"/>
      <w:numFmt w:val="lowerRoman"/>
      <w:lvlText w:val="%9."/>
      <w:lvlJc w:val="right"/>
      <w:pPr>
        <w:ind w:left="5193" w:hanging="180"/>
      </w:pPr>
    </w:lvl>
  </w:abstractNum>
  <w:abstractNum w:abstractNumId="19" w15:restartNumberingAfterBreak="0">
    <w:nsid w:val="5B4668BD"/>
    <w:multiLevelType w:val="hybridMultilevel"/>
    <w:tmpl w:val="CDD894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6383534A"/>
    <w:multiLevelType w:val="hybridMultilevel"/>
    <w:tmpl w:val="1396CE94"/>
    <w:lvl w:ilvl="0" w:tplc="9B72DCB2">
      <w:start w:val="1"/>
      <w:numFmt w:val="decimal"/>
      <w:lvlText w:val="%1."/>
      <w:lvlJc w:val="left"/>
      <w:pPr>
        <w:ind w:left="0" w:hanging="360"/>
      </w:pPr>
      <w:rPr>
        <w:rFonts w:ascii="Times New Roman" w:hAnsi="Times New Roman" w:cs="Times New Roman" w:hint="default"/>
        <w:sz w:val="24"/>
        <w:szCs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1" w15:restartNumberingAfterBreak="0">
    <w:nsid w:val="6851451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38B78A1"/>
    <w:multiLevelType w:val="hybridMultilevel"/>
    <w:tmpl w:val="098E05B8"/>
    <w:lvl w:ilvl="0" w:tplc="B07AC034">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7733F6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BFA0B0F"/>
    <w:multiLevelType w:val="hybridMultilevel"/>
    <w:tmpl w:val="6026FBC6"/>
    <w:lvl w:ilvl="0" w:tplc="341A182A">
      <w:start w:val="1"/>
      <w:numFmt w:val="decimal"/>
      <w:pStyle w:val="a0"/>
      <w:lvlText w:val="%1."/>
      <w:lvlJc w:val="left"/>
      <w:pPr>
        <w:ind w:left="360" w:hanging="360"/>
      </w:pPr>
      <w:rPr>
        <w:rFonts w:ascii="Times New Roman" w:hAnsi="Times New Roman" w:hint="default"/>
        <w:b w:val="0"/>
        <w:i w:val="0"/>
        <w:color w:val="auto"/>
        <w:sz w:val="28"/>
        <w:szCs w:val="20"/>
        <w:u w:val="none"/>
      </w:rPr>
    </w:lvl>
    <w:lvl w:ilvl="1" w:tplc="FFFFFFFF">
      <w:start w:val="1"/>
      <w:numFmt w:val="decimal"/>
      <w:lvlText w:val="%2."/>
      <w:lvlJc w:val="left"/>
      <w:pPr>
        <w:tabs>
          <w:tab w:val="num" w:pos="1440"/>
        </w:tabs>
        <w:ind w:left="1440" w:hanging="360"/>
      </w:pPr>
      <w:rPr>
        <w:rFonts w:hint="default"/>
        <w:b w:val="0"/>
        <w:i w:val="0"/>
        <w:color w:val="auto"/>
        <w:sz w:val="24"/>
        <w:szCs w:val="24"/>
        <w:u w:val="none"/>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4"/>
        </w:tabs>
        <w:ind w:left="227" w:hanging="227"/>
      </w:pPr>
      <w:rPr>
        <w:rFonts w:hint="default"/>
        <w:b w:val="0"/>
        <w:i w:val="0"/>
        <w:color w:val="auto"/>
        <w:sz w:val="20"/>
        <w:szCs w:val="20"/>
        <w:u w:val="none"/>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4"/>
  </w:num>
  <w:num w:numId="2">
    <w:abstractNumId w:val="16"/>
  </w:num>
  <w:num w:numId="3">
    <w:abstractNumId w:val="3"/>
  </w:num>
  <w:num w:numId="4">
    <w:abstractNumId w:val="0"/>
  </w:num>
  <w:num w:numId="5">
    <w:abstractNumId w:val="19"/>
  </w:num>
  <w:num w:numId="6">
    <w:abstractNumId w:val="1"/>
  </w:num>
  <w:num w:numId="7">
    <w:abstractNumId w:val="5"/>
  </w:num>
  <w:num w:numId="8">
    <w:abstractNumId w:val="8"/>
  </w:num>
  <w:num w:numId="9">
    <w:abstractNumId w:val="12"/>
  </w:num>
  <w:num w:numId="10">
    <w:abstractNumId w:val="23"/>
  </w:num>
  <w:num w:numId="11">
    <w:abstractNumId w:val="20"/>
  </w:num>
  <w:num w:numId="12">
    <w:abstractNumId w:val="18"/>
  </w:num>
  <w:num w:numId="13">
    <w:abstractNumId w:val="10"/>
  </w:num>
  <w:num w:numId="14">
    <w:abstractNumId w:val="21"/>
  </w:num>
  <w:num w:numId="15">
    <w:abstractNumId w:val="22"/>
  </w:num>
  <w:num w:numId="16">
    <w:abstractNumId w:val="7"/>
  </w:num>
  <w:num w:numId="17">
    <w:abstractNumId w:val="15"/>
  </w:num>
  <w:num w:numId="18">
    <w:abstractNumId w:val="13"/>
  </w:num>
  <w:num w:numId="19">
    <w:abstractNumId w:val="11"/>
  </w:num>
  <w:num w:numId="20">
    <w:abstractNumId w:val="14"/>
  </w:num>
  <w:num w:numId="21">
    <w:abstractNumId w:val="6"/>
  </w:num>
  <w:num w:numId="22">
    <w:abstractNumId w:val="9"/>
  </w:num>
  <w:num w:numId="23">
    <w:abstractNumId w:val="17"/>
  </w:num>
  <w:num w:numId="24">
    <w:abstractNumId w:val="4"/>
  </w:num>
  <w:num w:numId="25">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538"/>
    <w:rsid w:val="00006E91"/>
    <w:rsid w:val="0000745B"/>
    <w:rsid w:val="00010B98"/>
    <w:rsid w:val="00013541"/>
    <w:rsid w:val="0001794F"/>
    <w:rsid w:val="00027051"/>
    <w:rsid w:val="0003792F"/>
    <w:rsid w:val="00042023"/>
    <w:rsid w:val="0004361C"/>
    <w:rsid w:val="00044709"/>
    <w:rsid w:val="00046113"/>
    <w:rsid w:val="00050C74"/>
    <w:rsid w:val="00052682"/>
    <w:rsid w:val="000547FD"/>
    <w:rsid w:val="00060BFC"/>
    <w:rsid w:val="00066CF3"/>
    <w:rsid w:val="00076D58"/>
    <w:rsid w:val="00084FE0"/>
    <w:rsid w:val="000A30B3"/>
    <w:rsid w:val="000A3101"/>
    <w:rsid w:val="000A446E"/>
    <w:rsid w:val="000A4ED5"/>
    <w:rsid w:val="000A6EAC"/>
    <w:rsid w:val="000B0EE5"/>
    <w:rsid w:val="000B1FB9"/>
    <w:rsid w:val="000B33AF"/>
    <w:rsid w:val="000B472B"/>
    <w:rsid w:val="000C5560"/>
    <w:rsid w:val="000D2383"/>
    <w:rsid w:val="000D5383"/>
    <w:rsid w:val="000F3902"/>
    <w:rsid w:val="000F5435"/>
    <w:rsid w:val="000F6F14"/>
    <w:rsid w:val="00101BD9"/>
    <w:rsid w:val="00103E0E"/>
    <w:rsid w:val="001164AE"/>
    <w:rsid w:val="00117B78"/>
    <w:rsid w:val="00126354"/>
    <w:rsid w:val="0012735C"/>
    <w:rsid w:val="00140928"/>
    <w:rsid w:val="001433C8"/>
    <w:rsid w:val="00146285"/>
    <w:rsid w:val="00150602"/>
    <w:rsid w:val="00154A2A"/>
    <w:rsid w:val="00154A9E"/>
    <w:rsid w:val="001606C1"/>
    <w:rsid w:val="00160742"/>
    <w:rsid w:val="00161839"/>
    <w:rsid w:val="00171C0D"/>
    <w:rsid w:val="00187F4F"/>
    <w:rsid w:val="00193A98"/>
    <w:rsid w:val="001A08B7"/>
    <w:rsid w:val="001A20A9"/>
    <w:rsid w:val="001A4107"/>
    <w:rsid w:val="001B0F8D"/>
    <w:rsid w:val="001B0FDF"/>
    <w:rsid w:val="001B280F"/>
    <w:rsid w:val="001B38EE"/>
    <w:rsid w:val="001B43FA"/>
    <w:rsid w:val="001B48F0"/>
    <w:rsid w:val="001C06D4"/>
    <w:rsid w:val="001C2CF0"/>
    <w:rsid w:val="001C3EB6"/>
    <w:rsid w:val="001D49E0"/>
    <w:rsid w:val="001D54EA"/>
    <w:rsid w:val="001D54F1"/>
    <w:rsid w:val="001D754C"/>
    <w:rsid w:val="001D7E6F"/>
    <w:rsid w:val="001E5FFA"/>
    <w:rsid w:val="001F02FE"/>
    <w:rsid w:val="001F214D"/>
    <w:rsid w:val="002044AB"/>
    <w:rsid w:val="00210C9F"/>
    <w:rsid w:val="00211716"/>
    <w:rsid w:val="00211F36"/>
    <w:rsid w:val="0021213B"/>
    <w:rsid w:val="00217AFF"/>
    <w:rsid w:val="002211E3"/>
    <w:rsid w:val="00224159"/>
    <w:rsid w:val="00230BA8"/>
    <w:rsid w:val="00231EB0"/>
    <w:rsid w:val="002336B0"/>
    <w:rsid w:val="0024080C"/>
    <w:rsid w:val="002421AE"/>
    <w:rsid w:val="00243F38"/>
    <w:rsid w:val="00250637"/>
    <w:rsid w:val="00266294"/>
    <w:rsid w:val="002759B9"/>
    <w:rsid w:val="00286A45"/>
    <w:rsid w:val="002913C9"/>
    <w:rsid w:val="002A3EAF"/>
    <w:rsid w:val="002B0461"/>
    <w:rsid w:val="002B39BC"/>
    <w:rsid w:val="002B4117"/>
    <w:rsid w:val="002B4BB1"/>
    <w:rsid w:val="002B5EF1"/>
    <w:rsid w:val="002B62CC"/>
    <w:rsid w:val="002C06A0"/>
    <w:rsid w:val="002D448A"/>
    <w:rsid w:val="002E15A1"/>
    <w:rsid w:val="002E40B2"/>
    <w:rsid w:val="002F3437"/>
    <w:rsid w:val="003042E0"/>
    <w:rsid w:val="00305311"/>
    <w:rsid w:val="00311A1D"/>
    <w:rsid w:val="00317A6C"/>
    <w:rsid w:val="003218F9"/>
    <w:rsid w:val="00321D31"/>
    <w:rsid w:val="00327C0B"/>
    <w:rsid w:val="00334F20"/>
    <w:rsid w:val="00337652"/>
    <w:rsid w:val="00337FEC"/>
    <w:rsid w:val="003414AA"/>
    <w:rsid w:val="0034387A"/>
    <w:rsid w:val="003440D4"/>
    <w:rsid w:val="003609ED"/>
    <w:rsid w:val="00362477"/>
    <w:rsid w:val="003661C1"/>
    <w:rsid w:val="00367A42"/>
    <w:rsid w:val="00374B93"/>
    <w:rsid w:val="00374CBE"/>
    <w:rsid w:val="00377009"/>
    <w:rsid w:val="00383521"/>
    <w:rsid w:val="00390490"/>
    <w:rsid w:val="00391B95"/>
    <w:rsid w:val="00396ADB"/>
    <w:rsid w:val="00396F80"/>
    <w:rsid w:val="003A066B"/>
    <w:rsid w:val="003A1E1F"/>
    <w:rsid w:val="003A23BA"/>
    <w:rsid w:val="003A2F0D"/>
    <w:rsid w:val="003B66CF"/>
    <w:rsid w:val="003C2B88"/>
    <w:rsid w:val="003C4598"/>
    <w:rsid w:val="003C5CB9"/>
    <w:rsid w:val="003D1657"/>
    <w:rsid w:val="003D49D1"/>
    <w:rsid w:val="003E3B58"/>
    <w:rsid w:val="003E6899"/>
    <w:rsid w:val="00401105"/>
    <w:rsid w:val="00401A0D"/>
    <w:rsid w:val="004034D9"/>
    <w:rsid w:val="004125F9"/>
    <w:rsid w:val="00433835"/>
    <w:rsid w:val="00447E38"/>
    <w:rsid w:val="004574BD"/>
    <w:rsid w:val="004660BE"/>
    <w:rsid w:val="00472BD4"/>
    <w:rsid w:val="004760E9"/>
    <w:rsid w:val="0047788E"/>
    <w:rsid w:val="00481E64"/>
    <w:rsid w:val="004877B5"/>
    <w:rsid w:val="00497B04"/>
    <w:rsid w:val="004A25FB"/>
    <w:rsid w:val="004A3000"/>
    <w:rsid w:val="004A4D8B"/>
    <w:rsid w:val="004A74EF"/>
    <w:rsid w:val="004B43DC"/>
    <w:rsid w:val="004B5960"/>
    <w:rsid w:val="004C5927"/>
    <w:rsid w:val="004E2989"/>
    <w:rsid w:val="004E3568"/>
    <w:rsid w:val="004E5CCC"/>
    <w:rsid w:val="004E7A12"/>
    <w:rsid w:val="004E7D41"/>
    <w:rsid w:val="004F1214"/>
    <w:rsid w:val="004F169F"/>
    <w:rsid w:val="004F2B60"/>
    <w:rsid w:val="004F3823"/>
    <w:rsid w:val="004F77AE"/>
    <w:rsid w:val="00522835"/>
    <w:rsid w:val="00523CC5"/>
    <w:rsid w:val="005247AF"/>
    <w:rsid w:val="0052707C"/>
    <w:rsid w:val="00527CEC"/>
    <w:rsid w:val="0053112C"/>
    <w:rsid w:val="00536E0A"/>
    <w:rsid w:val="00544012"/>
    <w:rsid w:val="005554C5"/>
    <w:rsid w:val="00556834"/>
    <w:rsid w:val="00561BB1"/>
    <w:rsid w:val="00564EB0"/>
    <w:rsid w:val="00576F67"/>
    <w:rsid w:val="00577EFC"/>
    <w:rsid w:val="00581624"/>
    <w:rsid w:val="00581CE1"/>
    <w:rsid w:val="005825B4"/>
    <w:rsid w:val="005843AE"/>
    <w:rsid w:val="005868E3"/>
    <w:rsid w:val="00587AF5"/>
    <w:rsid w:val="00591185"/>
    <w:rsid w:val="005913A6"/>
    <w:rsid w:val="005A3232"/>
    <w:rsid w:val="005A3BB9"/>
    <w:rsid w:val="005C3629"/>
    <w:rsid w:val="005D5E44"/>
    <w:rsid w:val="005D7FAF"/>
    <w:rsid w:val="005E0636"/>
    <w:rsid w:val="005E4755"/>
    <w:rsid w:val="005E7301"/>
    <w:rsid w:val="00600CBF"/>
    <w:rsid w:val="00604DB9"/>
    <w:rsid w:val="006077E8"/>
    <w:rsid w:val="0061211B"/>
    <w:rsid w:val="00613ABC"/>
    <w:rsid w:val="006241E0"/>
    <w:rsid w:val="00632E78"/>
    <w:rsid w:val="00636731"/>
    <w:rsid w:val="00640456"/>
    <w:rsid w:val="006409B2"/>
    <w:rsid w:val="0064139A"/>
    <w:rsid w:val="006565EE"/>
    <w:rsid w:val="00666387"/>
    <w:rsid w:val="00666CFA"/>
    <w:rsid w:val="006724E0"/>
    <w:rsid w:val="0067477B"/>
    <w:rsid w:val="00687E78"/>
    <w:rsid w:val="00690AC2"/>
    <w:rsid w:val="00691C6D"/>
    <w:rsid w:val="00694E6A"/>
    <w:rsid w:val="006A0B54"/>
    <w:rsid w:val="006A7354"/>
    <w:rsid w:val="006B0BF6"/>
    <w:rsid w:val="006B7CD7"/>
    <w:rsid w:val="006C3C85"/>
    <w:rsid w:val="006C5FB6"/>
    <w:rsid w:val="006D700B"/>
    <w:rsid w:val="006D76F4"/>
    <w:rsid w:val="006E16C3"/>
    <w:rsid w:val="006E4871"/>
    <w:rsid w:val="006E7924"/>
    <w:rsid w:val="006F11D2"/>
    <w:rsid w:val="006F2CA1"/>
    <w:rsid w:val="006F56AA"/>
    <w:rsid w:val="006F6834"/>
    <w:rsid w:val="0070043D"/>
    <w:rsid w:val="0070221E"/>
    <w:rsid w:val="007042D9"/>
    <w:rsid w:val="007102AE"/>
    <w:rsid w:val="00724411"/>
    <w:rsid w:val="00731D47"/>
    <w:rsid w:val="007360E7"/>
    <w:rsid w:val="00736E73"/>
    <w:rsid w:val="00741015"/>
    <w:rsid w:val="007415EB"/>
    <w:rsid w:val="00742089"/>
    <w:rsid w:val="00750712"/>
    <w:rsid w:val="007507FB"/>
    <w:rsid w:val="00751917"/>
    <w:rsid w:val="00771F00"/>
    <w:rsid w:val="00772420"/>
    <w:rsid w:val="00774130"/>
    <w:rsid w:val="00777792"/>
    <w:rsid w:val="00783520"/>
    <w:rsid w:val="00784228"/>
    <w:rsid w:val="00784E22"/>
    <w:rsid w:val="00784E49"/>
    <w:rsid w:val="00786CD8"/>
    <w:rsid w:val="00796F05"/>
    <w:rsid w:val="007A5998"/>
    <w:rsid w:val="007B3F84"/>
    <w:rsid w:val="007C14F1"/>
    <w:rsid w:val="007C7893"/>
    <w:rsid w:val="007D1458"/>
    <w:rsid w:val="007D3826"/>
    <w:rsid w:val="007D7A4E"/>
    <w:rsid w:val="007E5562"/>
    <w:rsid w:val="007F14AE"/>
    <w:rsid w:val="007F1984"/>
    <w:rsid w:val="007F2766"/>
    <w:rsid w:val="007F3C74"/>
    <w:rsid w:val="00801E24"/>
    <w:rsid w:val="0081536B"/>
    <w:rsid w:val="00815F63"/>
    <w:rsid w:val="0082373A"/>
    <w:rsid w:val="00824E94"/>
    <w:rsid w:val="00824ECE"/>
    <w:rsid w:val="00830A2E"/>
    <w:rsid w:val="00831BA4"/>
    <w:rsid w:val="00842405"/>
    <w:rsid w:val="0084392E"/>
    <w:rsid w:val="008466C9"/>
    <w:rsid w:val="008509E1"/>
    <w:rsid w:val="0085512E"/>
    <w:rsid w:val="0086096C"/>
    <w:rsid w:val="008622F2"/>
    <w:rsid w:val="008645CB"/>
    <w:rsid w:val="00866E45"/>
    <w:rsid w:val="008678EC"/>
    <w:rsid w:val="0088198B"/>
    <w:rsid w:val="008867AA"/>
    <w:rsid w:val="00887C86"/>
    <w:rsid w:val="0089332A"/>
    <w:rsid w:val="00897892"/>
    <w:rsid w:val="008A3A26"/>
    <w:rsid w:val="008A44B1"/>
    <w:rsid w:val="008B1ABB"/>
    <w:rsid w:val="008B2167"/>
    <w:rsid w:val="008B2E9D"/>
    <w:rsid w:val="008B3100"/>
    <w:rsid w:val="008B799F"/>
    <w:rsid w:val="008C30FA"/>
    <w:rsid w:val="008C5B6E"/>
    <w:rsid w:val="008C723B"/>
    <w:rsid w:val="008D00EC"/>
    <w:rsid w:val="008D0C74"/>
    <w:rsid w:val="008D0E58"/>
    <w:rsid w:val="008D29F5"/>
    <w:rsid w:val="008D3C2A"/>
    <w:rsid w:val="008D5C1D"/>
    <w:rsid w:val="008E3E5C"/>
    <w:rsid w:val="008E3F0E"/>
    <w:rsid w:val="008F0385"/>
    <w:rsid w:val="008F2D2D"/>
    <w:rsid w:val="008F32DB"/>
    <w:rsid w:val="008F3521"/>
    <w:rsid w:val="008F47D5"/>
    <w:rsid w:val="0090211E"/>
    <w:rsid w:val="00903F26"/>
    <w:rsid w:val="00903FDD"/>
    <w:rsid w:val="009111F2"/>
    <w:rsid w:val="00916D22"/>
    <w:rsid w:val="00927E04"/>
    <w:rsid w:val="00931611"/>
    <w:rsid w:val="0094409A"/>
    <w:rsid w:val="00946733"/>
    <w:rsid w:val="00951EFE"/>
    <w:rsid w:val="00952836"/>
    <w:rsid w:val="0096278C"/>
    <w:rsid w:val="00962798"/>
    <w:rsid w:val="009703C5"/>
    <w:rsid w:val="009836E6"/>
    <w:rsid w:val="00991D18"/>
    <w:rsid w:val="00993CE5"/>
    <w:rsid w:val="00994566"/>
    <w:rsid w:val="00995538"/>
    <w:rsid w:val="009A4B64"/>
    <w:rsid w:val="009A56ED"/>
    <w:rsid w:val="009B0D4E"/>
    <w:rsid w:val="009B3DF5"/>
    <w:rsid w:val="009B4D85"/>
    <w:rsid w:val="009B6154"/>
    <w:rsid w:val="009C2C05"/>
    <w:rsid w:val="009E4FC9"/>
    <w:rsid w:val="00A02DE3"/>
    <w:rsid w:val="00A206ED"/>
    <w:rsid w:val="00A243F9"/>
    <w:rsid w:val="00A33C46"/>
    <w:rsid w:val="00A34C4D"/>
    <w:rsid w:val="00A41C8E"/>
    <w:rsid w:val="00A46DD9"/>
    <w:rsid w:val="00A554D8"/>
    <w:rsid w:val="00A62392"/>
    <w:rsid w:val="00A623D1"/>
    <w:rsid w:val="00A651DA"/>
    <w:rsid w:val="00A7619F"/>
    <w:rsid w:val="00A83F79"/>
    <w:rsid w:val="00A842B9"/>
    <w:rsid w:val="00A91F04"/>
    <w:rsid w:val="00A921A6"/>
    <w:rsid w:val="00A92C09"/>
    <w:rsid w:val="00A956C4"/>
    <w:rsid w:val="00A95BFB"/>
    <w:rsid w:val="00AA138B"/>
    <w:rsid w:val="00AA1FCF"/>
    <w:rsid w:val="00AB6E7A"/>
    <w:rsid w:val="00AB71D5"/>
    <w:rsid w:val="00AC0CD4"/>
    <w:rsid w:val="00AC7CA0"/>
    <w:rsid w:val="00AD4269"/>
    <w:rsid w:val="00AD76ED"/>
    <w:rsid w:val="00AE14FD"/>
    <w:rsid w:val="00AE2FB1"/>
    <w:rsid w:val="00AE7B3A"/>
    <w:rsid w:val="00B05071"/>
    <w:rsid w:val="00B30780"/>
    <w:rsid w:val="00B32FED"/>
    <w:rsid w:val="00B33C6A"/>
    <w:rsid w:val="00B363B0"/>
    <w:rsid w:val="00B42023"/>
    <w:rsid w:val="00B42929"/>
    <w:rsid w:val="00B455C4"/>
    <w:rsid w:val="00B514CA"/>
    <w:rsid w:val="00B534FD"/>
    <w:rsid w:val="00B55D26"/>
    <w:rsid w:val="00B6251D"/>
    <w:rsid w:val="00B75A5D"/>
    <w:rsid w:val="00B76BEF"/>
    <w:rsid w:val="00B77C62"/>
    <w:rsid w:val="00B80020"/>
    <w:rsid w:val="00B86190"/>
    <w:rsid w:val="00B863EA"/>
    <w:rsid w:val="00B95F33"/>
    <w:rsid w:val="00B96560"/>
    <w:rsid w:val="00BA1954"/>
    <w:rsid w:val="00BA313E"/>
    <w:rsid w:val="00BA44FC"/>
    <w:rsid w:val="00BB5BA8"/>
    <w:rsid w:val="00BC06D9"/>
    <w:rsid w:val="00BC1134"/>
    <w:rsid w:val="00BD1C93"/>
    <w:rsid w:val="00BD605A"/>
    <w:rsid w:val="00BD73AF"/>
    <w:rsid w:val="00BE52EF"/>
    <w:rsid w:val="00BE58C5"/>
    <w:rsid w:val="00BF149F"/>
    <w:rsid w:val="00C06BB2"/>
    <w:rsid w:val="00C101D9"/>
    <w:rsid w:val="00C140DB"/>
    <w:rsid w:val="00C15271"/>
    <w:rsid w:val="00C2192D"/>
    <w:rsid w:val="00C44C15"/>
    <w:rsid w:val="00C45A9B"/>
    <w:rsid w:val="00C5100E"/>
    <w:rsid w:val="00C54BD0"/>
    <w:rsid w:val="00C55326"/>
    <w:rsid w:val="00C6411A"/>
    <w:rsid w:val="00C75BEC"/>
    <w:rsid w:val="00C84F84"/>
    <w:rsid w:val="00C85373"/>
    <w:rsid w:val="00C86759"/>
    <w:rsid w:val="00C86C7B"/>
    <w:rsid w:val="00C91F2D"/>
    <w:rsid w:val="00CA48C6"/>
    <w:rsid w:val="00CA69D8"/>
    <w:rsid w:val="00CB081A"/>
    <w:rsid w:val="00CB5DE2"/>
    <w:rsid w:val="00CB6F75"/>
    <w:rsid w:val="00CD1632"/>
    <w:rsid w:val="00CD1EA9"/>
    <w:rsid w:val="00CD24C8"/>
    <w:rsid w:val="00CD5543"/>
    <w:rsid w:val="00CE0BB5"/>
    <w:rsid w:val="00CE3E96"/>
    <w:rsid w:val="00CE4EA8"/>
    <w:rsid w:val="00CF52F8"/>
    <w:rsid w:val="00CF58A3"/>
    <w:rsid w:val="00D03F8E"/>
    <w:rsid w:val="00D05F1B"/>
    <w:rsid w:val="00D127FA"/>
    <w:rsid w:val="00D17C73"/>
    <w:rsid w:val="00D20860"/>
    <w:rsid w:val="00D35D5B"/>
    <w:rsid w:val="00D360D1"/>
    <w:rsid w:val="00D36471"/>
    <w:rsid w:val="00D42F28"/>
    <w:rsid w:val="00D43BD8"/>
    <w:rsid w:val="00D66803"/>
    <w:rsid w:val="00D732BA"/>
    <w:rsid w:val="00D73C46"/>
    <w:rsid w:val="00D84477"/>
    <w:rsid w:val="00D857F4"/>
    <w:rsid w:val="00D85A8A"/>
    <w:rsid w:val="00D95B02"/>
    <w:rsid w:val="00D97C6F"/>
    <w:rsid w:val="00DC5695"/>
    <w:rsid w:val="00DC5C5C"/>
    <w:rsid w:val="00DD4BAB"/>
    <w:rsid w:val="00DD54C0"/>
    <w:rsid w:val="00DE1748"/>
    <w:rsid w:val="00DE2C3B"/>
    <w:rsid w:val="00DE5456"/>
    <w:rsid w:val="00DE7B3F"/>
    <w:rsid w:val="00DE7C36"/>
    <w:rsid w:val="00DE7E78"/>
    <w:rsid w:val="00E025BE"/>
    <w:rsid w:val="00E062D0"/>
    <w:rsid w:val="00E106E4"/>
    <w:rsid w:val="00E14604"/>
    <w:rsid w:val="00E1669D"/>
    <w:rsid w:val="00E2353A"/>
    <w:rsid w:val="00E24F27"/>
    <w:rsid w:val="00E45C44"/>
    <w:rsid w:val="00E50436"/>
    <w:rsid w:val="00E50D25"/>
    <w:rsid w:val="00E53D8C"/>
    <w:rsid w:val="00E542E2"/>
    <w:rsid w:val="00E544CB"/>
    <w:rsid w:val="00E56102"/>
    <w:rsid w:val="00E64021"/>
    <w:rsid w:val="00E713E9"/>
    <w:rsid w:val="00E74999"/>
    <w:rsid w:val="00E74C82"/>
    <w:rsid w:val="00E8481F"/>
    <w:rsid w:val="00E8756B"/>
    <w:rsid w:val="00EA46D2"/>
    <w:rsid w:val="00EA4967"/>
    <w:rsid w:val="00EA4DCB"/>
    <w:rsid w:val="00EA5437"/>
    <w:rsid w:val="00EA6761"/>
    <w:rsid w:val="00EB185C"/>
    <w:rsid w:val="00EB2AE3"/>
    <w:rsid w:val="00EB5356"/>
    <w:rsid w:val="00EB7543"/>
    <w:rsid w:val="00ED68B5"/>
    <w:rsid w:val="00EE02AF"/>
    <w:rsid w:val="00EF735B"/>
    <w:rsid w:val="00F01DBB"/>
    <w:rsid w:val="00F04A70"/>
    <w:rsid w:val="00F11691"/>
    <w:rsid w:val="00F1185E"/>
    <w:rsid w:val="00F12D17"/>
    <w:rsid w:val="00F2509B"/>
    <w:rsid w:val="00F25F20"/>
    <w:rsid w:val="00F262D9"/>
    <w:rsid w:val="00F27AFD"/>
    <w:rsid w:val="00F310A5"/>
    <w:rsid w:val="00F3294C"/>
    <w:rsid w:val="00F41226"/>
    <w:rsid w:val="00F42827"/>
    <w:rsid w:val="00F433BB"/>
    <w:rsid w:val="00F46064"/>
    <w:rsid w:val="00F538BE"/>
    <w:rsid w:val="00F76D74"/>
    <w:rsid w:val="00F920BD"/>
    <w:rsid w:val="00F943DD"/>
    <w:rsid w:val="00F97157"/>
    <w:rsid w:val="00FC1045"/>
    <w:rsid w:val="00FC11A9"/>
    <w:rsid w:val="00FC1FE4"/>
    <w:rsid w:val="00FC46D9"/>
    <w:rsid w:val="00FD4367"/>
    <w:rsid w:val="00FD556F"/>
    <w:rsid w:val="00FE0444"/>
    <w:rsid w:val="00FE6057"/>
    <w:rsid w:val="00FF663D"/>
    <w:rsid w:val="00FF6B09"/>
    <w:rsid w:val="00FF79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D1AAA"/>
  <w15:docId w15:val="{12C146FE-DFB1-4E38-A5CC-E2244FBD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E74C82"/>
  </w:style>
  <w:style w:type="paragraph" w:styleId="1">
    <w:name w:val="heading 1"/>
    <w:basedOn w:val="a1"/>
    <w:next w:val="a1"/>
    <w:link w:val="10"/>
    <w:uiPriority w:val="9"/>
    <w:qFormat/>
    <w:rsid w:val="007D14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qFormat/>
    <w:rsid w:val="007D1458"/>
    <w:pPr>
      <w:keepNext/>
      <w:spacing w:before="120" w:after="120"/>
      <w:ind w:firstLine="0"/>
      <w:jc w:val="left"/>
      <w:outlineLvl w:val="1"/>
    </w:pPr>
    <w:rPr>
      <w:rFonts w:ascii="Times New Roman" w:eastAsia="Times New Roman" w:hAnsi="Times New Roman" w:cs="Times New Roman"/>
      <w:b/>
      <w:bCs/>
      <w:iCs/>
      <w:sz w:val="28"/>
      <w:szCs w:val="28"/>
    </w:rPr>
  </w:style>
  <w:style w:type="paragraph" w:styleId="3">
    <w:name w:val="heading 3"/>
    <w:basedOn w:val="a1"/>
    <w:next w:val="a1"/>
    <w:link w:val="30"/>
    <w:uiPriority w:val="9"/>
    <w:semiHidden/>
    <w:unhideWhenUsed/>
    <w:qFormat/>
    <w:rsid w:val="007D1458"/>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1"/>
    <w:next w:val="a1"/>
    <w:link w:val="50"/>
    <w:uiPriority w:val="9"/>
    <w:semiHidden/>
    <w:unhideWhenUsed/>
    <w:qFormat/>
    <w:rsid w:val="0084240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140928"/>
    <w:pPr>
      <w:spacing w:before="240" w:after="60" w:line="276" w:lineRule="auto"/>
      <w:ind w:firstLine="0"/>
      <w:jc w:val="left"/>
      <w:outlineLvl w:val="5"/>
    </w:pPr>
    <w:rPr>
      <w:rFonts w:ascii="Times New Roman" w:eastAsia="Times New Roman" w:hAnsi="Times New Roman" w:cs="Times New Roman"/>
      <w:b/>
      <w:bCs/>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Основной текст_"/>
    <w:basedOn w:val="a2"/>
    <w:link w:val="31"/>
    <w:rsid w:val="00995538"/>
    <w:rPr>
      <w:rFonts w:ascii="Times New Roman" w:eastAsia="Times New Roman" w:hAnsi="Times New Roman" w:cs="Times New Roman"/>
      <w:spacing w:val="4"/>
      <w:sz w:val="19"/>
      <w:szCs w:val="19"/>
      <w:shd w:val="clear" w:color="auto" w:fill="FFFFFF"/>
    </w:rPr>
  </w:style>
  <w:style w:type="character" w:customStyle="1" w:styleId="11">
    <w:name w:val="Основной текст1"/>
    <w:basedOn w:val="a5"/>
    <w:rsid w:val="00995538"/>
    <w:rPr>
      <w:rFonts w:ascii="Times New Roman" w:eastAsia="Times New Roman" w:hAnsi="Times New Roman" w:cs="Times New Roman"/>
      <w:color w:val="000000"/>
      <w:spacing w:val="4"/>
      <w:w w:val="100"/>
      <w:position w:val="0"/>
      <w:sz w:val="19"/>
      <w:szCs w:val="19"/>
      <w:shd w:val="clear" w:color="auto" w:fill="FFFFFF"/>
      <w:lang w:val="ru-RU"/>
    </w:rPr>
  </w:style>
  <w:style w:type="character" w:customStyle="1" w:styleId="12">
    <w:name w:val="Заголовок №1_"/>
    <w:basedOn w:val="a2"/>
    <w:rsid w:val="00995538"/>
    <w:rPr>
      <w:rFonts w:ascii="Times New Roman" w:eastAsia="Times New Roman" w:hAnsi="Times New Roman" w:cs="Times New Roman"/>
      <w:b w:val="0"/>
      <w:bCs w:val="0"/>
      <w:i w:val="0"/>
      <w:iCs w:val="0"/>
      <w:smallCaps w:val="0"/>
      <w:strike w:val="0"/>
      <w:sz w:val="25"/>
      <w:szCs w:val="25"/>
      <w:u w:val="none"/>
    </w:rPr>
  </w:style>
  <w:style w:type="character" w:customStyle="1" w:styleId="13">
    <w:name w:val="Заголовок №1"/>
    <w:basedOn w:val="12"/>
    <w:rsid w:val="00995538"/>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31">
    <w:name w:val="Основной текст3"/>
    <w:basedOn w:val="a1"/>
    <w:link w:val="a5"/>
    <w:rsid w:val="00995538"/>
    <w:pPr>
      <w:widowControl w:val="0"/>
      <w:shd w:val="clear" w:color="auto" w:fill="FFFFFF"/>
      <w:spacing w:after="300" w:line="250" w:lineRule="exact"/>
      <w:ind w:firstLine="0"/>
      <w:jc w:val="center"/>
    </w:pPr>
    <w:rPr>
      <w:rFonts w:ascii="Times New Roman" w:eastAsia="Times New Roman" w:hAnsi="Times New Roman" w:cs="Times New Roman"/>
      <w:spacing w:val="4"/>
      <w:sz w:val="19"/>
      <w:szCs w:val="19"/>
    </w:rPr>
  </w:style>
  <w:style w:type="character" w:customStyle="1" w:styleId="21">
    <w:name w:val="Основной текст (2)_"/>
    <w:basedOn w:val="a2"/>
    <w:link w:val="22"/>
    <w:rsid w:val="00995538"/>
    <w:rPr>
      <w:rFonts w:ascii="Times New Roman" w:eastAsia="Times New Roman" w:hAnsi="Times New Roman" w:cs="Times New Roman"/>
      <w:sz w:val="25"/>
      <w:szCs w:val="25"/>
      <w:shd w:val="clear" w:color="auto" w:fill="FFFFFF"/>
    </w:rPr>
  </w:style>
  <w:style w:type="character" w:customStyle="1" w:styleId="20pt">
    <w:name w:val="Основной текст (2) + Курсив;Интервал 0 pt"/>
    <w:basedOn w:val="21"/>
    <w:rsid w:val="00995538"/>
    <w:rPr>
      <w:rFonts w:ascii="Times New Roman" w:eastAsia="Times New Roman" w:hAnsi="Times New Roman" w:cs="Times New Roman"/>
      <w:i/>
      <w:iCs/>
      <w:color w:val="000000"/>
      <w:spacing w:val="-1"/>
      <w:w w:val="100"/>
      <w:position w:val="0"/>
      <w:sz w:val="25"/>
      <w:szCs w:val="25"/>
      <w:shd w:val="clear" w:color="auto" w:fill="FFFFFF"/>
      <w:lang w:val="ru-RU"/>
    </w:rPr>
  </w:style>
  <w:style w:type="paragraph" w:customStyle="1" w:styleId="22">
    <w:name w:val="Основной текст (2)"/>
    <w:basedOn w:val="a1"/>
    <w:link w:val="21"/>
    <w:rsid w:val="00995538"/>
    <w:pPr>
      <w:widowControl w:val="0"/>
      <w:shd w:val="clear" w:color="auto" w:fill="FFFFFF"/>
      <w:spacing w:after="420" w:line="480" w:lineRule="exact"/>
      <w:ind w:firstLine="0"/>
      <w:jc w:val="left"/>
    </w:pPr>
    <w:rPr>
      <w:rFonts w:ascii="Times New Roman" w:eastAsia="Times New Roman" w:hAnsi="Times New Roman" w:cs="Times New Roman"/>
      <w:sz w:val="25"/>
      <w:szCs w:val="25"/>
    </w:rPr>
  </w:style>
  <w:style w:type="table" w:styleId="a6">
    <w:name w:val="Table Grid"/>
    <w:basedOn w:val="a3"/>
    <w:uiPriority w:val="39"/>
    <w:rsid w:val="007D14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2"/>
    <w:link w:val="2"/>
    <w:rsid w:val="007D1458"/>
    <w:rPr>
      <w:rFonts w:ascii="Times New Roman" w:eastAsia="Times New Roman" w:hAnsi="Times New Roman" w:cs="Times New Roman"/>
      <w:b/>
      <w:bCs/>
      <w:iCs/>
      <w:sz w:val="28"/>
      <w:szCs w:val="28"/>
    </w:rPr>
  </w:style>
  <w:style w:type="character" w:customStyle="1" w:styleId="10">
    <w:name w:val="Заголовок 1 Знак"/>
    <w:basedOn w:val="a2"/>
    <w:link w:val="1"/>
    <w:uiPriority w:val="9"/>
    <w:rsid w:val="007D1458"/>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1"/>
    <w:uiPriority w:val="39"/>
    <w:qFormat/>
    <w:rsid w:val="007D1458"/>
    <w:pPr>
      <w:spacing w:line="276" w:lineRule="auto"/>
      <w:ind w:firstLine="0"/>
      <w:jc w:val="left"/>
      <w:outlineLvl w:val="9"/>
    </w:pPr>
    <w:rPr>
      <w:rFonts w:ascii="Cambria" w:eastAsia="Times New Roman" w:hAnsi="Cambria" w:cs="Times New Roman"/>
      <w:color w:val="365F91"/>
    </w:rPr>
  </w:style>
  <w:style w:type="paragraph" w:styleId="a8">
    <w:name w:val="Normal (Web)"/>
    <w:basedOn w:val="a1"/>
    <w:link w:val="a9"/>
    <w:uiPriority w:val="99"/>
    <w:unhideWhenUsed/>
    <w:rsid w:val="007D145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32">
    <w:name w:val="Обычный3"/>
    <w:rsid w:val="007D1458"/>
    <w:pPr>
      <w:widowControl w:val="0"/>
      <w:spacing w:before="180" w:line="300" w:lineRule="auto"/>
      <w:ind w:firstLine="397"/>
    </w:pPr>
    <w:rPr>
      <w:rFonts w:ascii="Times New Roman" w:eastAsia="Times New Roman" w:hAnsi="Times New Roman" w:cs="Times New Roman"/>
      <w:snapToGrid w:val="0"/>
      <w:szCs w:val="20"/>
      <w:lang w:eastAsia="ru-RU"/>
    </w:rPr>
  </w:style>
  <w:style w:type="paragraph" w:customStyle="1" w:styleId="aa">
    <w:name w:val="список с точками"/>
    <w:basedOn w:val="a1"/>
    <w:rsid w:val="007D1458"/>
    <w:pPr>
      <w:tabs>
        <w:tab w:val="num" w:pos="0"/>
      </w:tabs>
      <w:spacing w:line="312" w:lineRule="auto"/>
      <w:ind w:left="927" w:hanging="360"/>
    </w:pPr>
    <w:rPr>
      <w:rFonts w:ascii="Times New Roman" w:eastAsia="Times New Roman" w:hAnsi="Times New Roman" w:cs="Times New Roman"/>
      <w:sz w:val="24"/>
      <w:szCs w:val="24"/>
      <w:lang w:eastAsia="ru-RU"/>
    </w:rPr>
  </w:style>
  <w:style w:type="paragraph" w:styleId="ab">
    <w:name w:val="No Spacing"/>
    <w:link w:val="ac"/>
    <w:uiPriority w:val="1"/>
    <w:qFormat/>
    <w:rsid w:val="007D1458"/>
    <w:pPr>
      <w:ind w:firstLine="0"/>
      <w:jc w:val="left"/>
    </w:pPr>
    <w:rPr>
      <w:rFonts w:ascii="Times New Roman" w:eastAsia="Calibri" w:hAnsi="Times New Roman" w:cs="Times New Roman"/>
      <w:sz w:val="28"/>
      <w:szCs w:val="28"/>
    </w:rPr>
  </w:style>
  <w:style w:type="paragraph" w:customStyle="1" w:styleId="23">
    <w:name w:val="Обычный2"/>
    <w:rsid w:val="007D1458"/>
    <w:pPr>
      <w:widowControl w:val="0"/>
      <w:spacing w:before="180" w:line="300" w:lineRule="auto"/>
      <w:ind w:firstLine="397"/>
    </w:pPr>
    <w:rPr>
      <w:rFonts w:ascii="Times New Roman" w:eastAsia="Times New Roman" w:hAnsi="Times New Roman" w:cs="Times New Roman"/>
      <w:snapToGrid w:val="0"/>
      <w:szCs w:val="20"/>
      <w:lang w:eastAsia="ru-RU"/>
    </w:rPr>
  </w:style>
  <w:style w:type="paragraph" w:customStyle="1" w:styleId="ad">
    <w:name w:val="Стиль"/>
    <w:uiPriority w:val="99"/>
    <w:rsid w:val="007D1458"/>
    <w:pPr>
      <w:widowControl w:val="0"/>
      <w:autoSpaceDE w:val="0"/>
      <w:autoSpaceDN w:val="0"/>
      <w:adjustRightInd w:val="0"/>
      <w:ind w:firstLine="0"/>
      <w:jc w:val="left"/>
    </w:pPr>
    <w:rPr>
      <w:rFonts w:ascii="Times New Roman" w:eastAsia="Times New Roman" w:hAnsi="Times New Roman" w:cs="Times New Roman"/>
      <w:sz w:val="24"/>
      <w:szCs w:val="24"/>
      <w:lang w:eastAsia="ru-RU"/>
    </w:rPr>
  </w:style>
  <w:style w:type="character" w:customStyle="1" w:styleId="30">
    <w:name w:val="Заголовок 3 Знак"/>
    <w:basedOn w:val="a2"/>
    <w:link w:val="3"/>
    <w:uiPriority w:val="9"/>
    <w:semiHidden/>
    <w:rsid w:val="007D1458"/>
    <w:rPr>
      <w:rFonts w:asciiTheme="majorHAnsi" w:eastAsiaTheme="majorEastAsia" w:hAnsiTheme="majorHAnsi" w:cstheme="majorBidi"/>
      <w:b/>
      <w:bCs/>
      <w:color w:val="4F81BD" w:themeColor="accent1"/>
    </w:rPr>
  </w:style>
  <w:style w:type="paragraph" w:customStyle="1" w:styleId="ae">
    <w:name w:val="УМК_Основной текст"/>
    <w:basedOn w:val="af"/>
    <w:rsid w:val="00842405"/>
    <w:pPr>
      <w:spacing w:after="0" w:line="360" w:lineRule="auto"/>
      <w:ind w:firstLine="284"/>
    </w:pPr>
    <w:rPr>
      <w:rFonts w:ascii="Times New Roman" w:eastAsia="Times New Roman" w:hAnsi="Times New Roman" w:cs="Times New Roman"/>
      <w:sz w:val="24"/>
      <w:szCs w:val="20"/>
      <w:lang w:eastAsia="ru-RU"/>
    </w:rPr>
  </w:style>
  <w:style w:type="paragraph" w:customStyle="1" w:styleId="51">
    <w:name w:val="УМК_Заголовок 5"/>
    <w:basedOn w:val="5"/>
    <w:autoRedefine/>
    <w:rsid w:val="001A4107"/>
    <w:pPr>
      <w:keepNext w:val="0"/>
      <w:keepLines w:val="0"/>
      <w:widowControl w:val="0"/>
      <w:suppressAutoHyphens/>
      <w:spacing w:before="0"/>
      <w:jc w:val="center"/>
    </w:pPr>
    <w:rPr>
      <w:rFonts w:ascii="Times New Roman" w:eastAsia="Arial Unicode MS" w:hAnsi="Times New Roman" w:cs="Times New Roman"/>
      <w:bCs/>
      <w:color w:val="auto"/>
      <w:sz w:val="16"/>
      <w:szCs w:val="16"/>
      <w:lang w:eastAsia="ru-RU"/>
    </w:rPr>
  </w:style>
  <w:style w:type="paragraph" w:styleId="af">
    <w:name w:val="Body Text"/>
    <w:basedOn w:val="a1"/>
    <w:link w:val="af0"/>
    <w:uiPriority w:val="99"/>
    <w:semiHidden/>
    <w:unhideWhenUsed/>
    <w:rsid w:val="00842405"/>
    <w:pPr>
      <w:spacing w:after="120"/>
    </w:pPr>
  </w:style>
  <w:style w:type="character" w:customStyle="1" w:styleId="af0">
    <w:name w:val="Основной текст Знак"/>
    <w:basedOn w:val="a2"/>
    <w:link w:val="af"/>
    <w:uiPriority w:val="99"/>
    <w:semiHidden/>
    <w:rsid w:val="00842405"/>
  </w:style>
  <w:style w:type="character" w:customStyle="1" w:styleId="50">
    <w:name w:val="Заголовок 5 Знак"/>
    <w:basedOn w:val="a2"/>
    <w:link w:val="5"/>
    <w:uiPriority w:val="9"/>
    <w:semiHidden/>
    <w:rsid w:val="00842405"/>
    <w:rPr>
      <w:rFonts w:asciiTheme="majorHAnsi" w:eastAsiaTheme="majorEastAsia" w:hAnsiTheme="majorHAnsi" w:cstheme="majorBidi"/>
      <w:color w:val="243F60" w:themeColor="accent1" w:themeShade="7F"/>
    </w:rPr>
  </w:style>
  <w:style w:type="paragraph" w:styleId="af1">
    <w:name w:val="List Paragraph"/>
    <w:basedOn w:val="a1"/>
    <w:link w:val="af2"/>
    <w:uiPriority w:val="99"/>
    <w:qFormat/>
    <w:rsid w:val="00D36471"/>
    <w:pPr>
      <w:ind w:left="720"/>
      <w:contextualSpacing/>
    </w:pPr>
  </w:style>
  <w:style w:type="paragraph" w:customStyle="1" w:styleId="standard">
    <w:name w:val="standard"/>
    <w:basedOn w:val="a1"/>
    <w:rsid w:val="00146285"/>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14">
    <w:name w:val="Обычный1"/>
    <w:rsid w:val="000B33AF"/>
    <w:pPr>
      <w:widowControl w:val="0"/>
      <w:spacing w:before="180" w:line="300" w:lineRule="auto"/>
      <w:ind w:firstLine="397"/>
    </w:pPr>
    <w:rPr>
      <w:rFonts w:ascii="Times New Roman" w:eastAsia="Times New Roman" w:hAnsi="Times New Roman" w:cs="Times New Roman"/>
      <w:snapToGrid w:val="0"/>
      <w:szCs w:val="20"/>
      <w:lang w:eastAsia="ru-RU"/>
    </w:rPr>
  </w:style>
  <w:style w:type="paragraph" w:customStyle="1" w:styleId="15">
    <w:name w:val="Обычный1"/>
    <w:rsid w:val="000B33AF"/>
    <w:pPr>
      <w:widowControl w:val="0"/>
      <w:snapToGrid w:val="0"/>
      <w:spacing w:before="180" w:line="300" w:lineRule="auto"/>
      <w:ind w:firstLine="0"/>
      <w:jc w:val="left"/>
    </w:pPr>
    <w:rPr>
      <w:rFonts w:ascii="Times New Roman" w:eastAsia="Times New Roman" w:hAnsi="Times New Roman" w:cs="Times New Roman"/>
      <w:szCs w:val="20"/>
      <w:lang w:eastAsia="ru-RU"/>
    </w:rPr>
  </w:style>
  <w:style w:type="paragraph" w:customStyle="1" w:styleId="af3">
    <w:name w:val="УМК_Таблица"/>
    <w:basedOn w:val="a1"/>
    <w:rsid w:val="000B33AF"/>
    <w:pPr>
      <w:ind w:firstLine="0"/>
      <w:jc w:val="left"/>
    </w:pPr>
    <w:rPr>
      <w:rFonts w:ascii="Times New Roman" w:eastAsia="Times New Roman" w:hAnsi="Times New Roman" w:cs="Times New Roman"/>
      <w:bCs/>
      <w:szCs w:val="24"/>
      <w:lang w:eastAsia="ru-RU"/>
    </w:rPr>
  </w:style>
  <w:style w:type="character" w:styleId="af4">
    <w:name w:val="Emphasis"/>
    <w:basedOn w:val="a2"/>
    <w:uiPriority w:val="20"/>
    <w:qFormat/>
    <w:rsid w:val="00E74999"/>
    <w:rPr>
      <w:i/>
      <w:iCs/>
    </w:rPr>
  </w:style>
  <w:style w:type="paragraph" w:styleId="af5">
    <w:name w:val="footer"/>
    <w:basedOn w:val="a1"/>
    <w:link w:val="af6"/>
    <w:rsid w:val="00E74999"/>
    <w:pPr>
      <w:tabs>
        <w:tab w:val="center" w:pos="4677"/>
        <w:tab w:val="right" w:pos="9355"/>
      </w:tabs>
      <w:spacing w:after="200" w:line="276" w:lineRule="auto"/>
      <w:ind w:firstLine="0"/>
      <w:jc w:val="left"/>
    </w:pPr>
    <w:rPr>
      <w:rFonts w:ascii="Calibri" w:eastAsia="Times New Roman" w:hAnsi="Calibri" w:cs="Times New Roman"/>
      <w:lang w:eastAsia="ru-RU"/>
    </w:rPr>
  </w:style>
  <w:style w:type="character" w:customStyle="1" w:styleId="af6">
    <w:name w:val="Нижний колонтитул Знак"/>
    <w:basedOn w:val="a2"/>
    <w:link w:val="af5"/>
    <w:rsid w:val="00E74999"/>
    <w:rPr>
      <w:rFonts w:ascii="Calibri" w:eastAsia="Times New Roman" w:hAnsi="Calibri" w:cs="Times New Roman"/>
      <w:lang w:eastAsia="ru-RU"/>
    </w:rPr>
  </w:style>
  <w:style w:type="paragraph" w:styleId="af7">
    <w:name w:val="header"/>
    <w:basedOn w:val="a1"/>
    <w:link w:val="af8"/>
    <w:unhideWhenUsed/>
    <w:rsid w:val="00B6251D"/>
    <w:pPr>
      <w:tabs>
        <w:tab w:val="center" w:pos="4677"/>
        <w:tab w:val="right" w:pos="9355"/>
      </w:tabs>
      <w:ind w:firstLine="0"/>
      <w:jc w:val="left"/>
    </w:pPr>
    <w:rPr>
      <w:rFonts w:ascii="Times New Roman" w:eastAsia="Times New Roman" w:hAnsi="Times New Roman" w:cs="Times New Roman"/>
      <w:sz w:val="24"/>
      <w:szCs w:val="24"/>
    </w:rPr>
  </w:style>
  <w:style w:type="character" w:customStyle="1" w:styleId="af8">
    <w:name w:val="Верхний колонтитул Знак"/>
    <w:basedOn w:val="a2"/>
    <w:link w:val="af7"/>
    <w:rsid w:val="00B6251D"/>
    <w:rPr>
      <w:rFonts w:ascii="Times New Roman" w:eastAsia="Times New Roman" w:hAnsi="Times New Roman" w:cs="Times New Roman"/>
      <w:sz w:val="24"/>
      <w:szCs w:val="24"/>
    </w:rPr>
  </w:style>
  <w:style w:type="paragraph" w:customStyle="1" w:styleId="Default">
    <w:name w:val="Default"/>
    <w:rsid w:val="00B6251D"/>
    <w:pPr>
      <w:autoSpaceDE w:val="0"/>
      <w:autoSpaceDN w:val="0"/>
      <w:adjustRightInd w:val="0"/>
      <w:ind w:firstLine="0"/>
      <w:jc w:val="left"/>
    </w:pPr>
    <w:rPr>
      <w:rFonts w:ascii="Times New Roman" w:eastAsia="Calibri" w:hAnsi="Times New Roman" w:cs="Times New Roman"/>
      <w:color w:val="000000"/>
      <w:sz w:val="24"/>
      <w:szCs w:val="24"/>
    </w:rPr>
  </w:style>
  <w:style w:type="paragraph" w:styleId="af9">
    <w:name w:val="Body Text First Indent"/>
    <w:basedOn w:val="af"/>
    <w:link w:val="afa"/>
    <w:rsid w:val="00784228"/>
    <w:pPr>
      <w:spacing w:line="276" w:lineRule="auto"/>
      <w:ind w:firstLine="210"/>
      <w:jc w:val="left"/>
    </w:pPr>
    <w:rPr>
      <w:rFonts w:ascii="Calibri" w:eastAsia="Times New Roman" w:hAnsi="Calibri" w:cs="Times New Roman"/>
      <w:lang w:eastAsia="ru-RU"/>
    </w:rPr>
  </w:style>
  <w:style w:type="character" w:customStyle="1" w:styleId="afa">
    <w:name w:val="Красная строка Знак"/>
    <w:basedOn w:val="af0"/>
    <w:link w:val="af9"/>
    <w:rsid w:val="00784228"/>
    <w:rPr>
      <w:rFonts w:ascii="Calibri" w:eastAsia="Times New Roman" w:hAnsi="Calibri" w:cs="Times New Roman"/>
      <w:lang w:eastAsia="ru-RU"/>
    </w:rPr>
  </w:style>
  <w:style w:type="paragraph" w:customStyle="1" w:styleId="a0">
    <w:name w:val="УМК_Список"/>
    <w:basedOn w:val="af"/>
    <w:rsid w:val="00784228"/>
    <w:pPr>
      <w:numPr>
        <w:numId w:val="1"/>
      </w:numPr>
      <w:tabs>
        <w:tab w:val="left" w:pos="397"/>
      </w:tabs>
      <w:spacing w:after="0" w:line="360" w:lineRule="auto"/>
    </w:pPr>
    <w:rPr>
      <w:rFonts w:ascii="Times New Roman" w:eastAsia="Times New Roman" w:hAnsi="Times New Roman" w:cs="Times New Roman"/>
      <w:sz w:val="24"/>
      <w:szCs w:val="20"/>
      <w:lang w:eastAsia="ru-RU"/>
    </w:rPr>
  </w:style>
  <w:style w:type="character" w:styleId="afb">
    <w:name w:val="Strong"/>
    <w:basedOn w:val="a2"/>
    <w:uiPriority w:val="22"/>
    <w:qFormat/>
    <w:rsid w:val="00636731"/>
    <w:rPr>
      <w:b/>
      <w:bCs/>
    </w:rPr>
  </w:style>
  <w:style w:type="character" w:styleId="afc">
    <w:name w:val="Hyperlink"/>
    <w:basedOn w:val="a2"/>
    <w:unhideWhenUsed/>
    <w:rsid w:val="00C84F84"/>
    <w:rPr>
      <w:strike w:val="0"/>
      <w:dstrike w:val="0"/>
      <w:color w:val="002BB8"/>
      <w:u w:val="none"/>
      <w:effect w:val="none"/>
    </w:rPr>
  </w:style>
  <w:style w:type="character" w:customStyle="1" w:styleId="60">
    <w:name w:val="Заголовок 6 Знак"/>
    <w:basedOn w:val="a2"/>
    <w:link w:val="6"/>
    <w:rsid w:val="00140928"/>
    <w:rPr>
      <w:rFonts w:ascii="Times New Roman" w:eastAsia="Times New Roman" w:hAnsi="Times New Roman" w:cs="Times New Roman"/>
      <w:b/>
      <w:bCs/>
      <w:lang w:eastAsia="ru-RU"/>
    </w:rPr>
  </w:style>
  <w:style w:type="paragraph" w:customStyle="1" w:styleId="afd">
    <w:name w:val="УМК_ТаблШапка"/>
    <w:basedOn w:val="af3"/>
    <w:rsid w:val="00140928"/>
    <w:pPr>
      <w:keepNext/>
      <w:jc w:val="center"/>
    </w:pPr>
    <w:rPr>
      <w:bCs w:val="0"/>
      <w:i/>
      <w:sz w:val="20"/>
    </w:rPr>
  </w:style>
  <w:style w:type="paragraph" w:styleId="afe">
    <w:name w:val="Balloon Text"/>
    <w:basedOn w:val="a1"/>
    <w:link w:val="aff"/>
    <w:uiPriority w:val="99"/>
    <w:semiHidden/>
    <w:unhideWhenUsed/>
    <w:rsid w:val="0070043D"/>
    <w:rPr>
      <w:rFonts w:ascii="Tahoma" w:hAnsi="Tahoma" w:cs="Tahoma"/>
      <w:sz w:val="16"/>
      <w:szCs w:val="16"/>
    </w:rPr>
  </w:style>
  <w:style w:type="character" w:customStyle="1" w:styleId="aff">
    <w:name w:val="Текст выноски Знак"/>
    <w:basedOn w:val="a2"/>
    <w:link w:val="afe"/>
    <w:uiPriority w:val="99"/>
    <w:semiHidden/>
    <w:rsid w:val="0070043D"/>
    <w:rPr>
      <w:rFonts w:ascii="Tahoma" w:hAnsi="Tahoma" w:cs="Tahoma"/>
      <w:sz w:val="16"/>
      <w:szCs w:val="16"/>
    </w:rPr>
  </w:style>
  <w:style w:type="character" w:customStyle="1" w:styleId="a9">
    <w:name w:val="Обычный (веб) Знак"/>
    <w:link w:val="a8"/>
    <w:locked/>
    <w:rsid w:val="00230BA8"/>
    <w:rPr>
      <w:rFonts w:ascii="Times New Roman" w:eastAsia="Times New Roman" w:hAnsi="Times New Roman" w:cs="Times New Roman"/>
      <w:sz w:val="24"/>
      <w:szCs w:val="24"/>
      <w:lang w:eastAsia="ru-RU"/>
    </w:rPr>
  </w:style>
  <w:style w:type="paragraph" w:customStyle="1" w:styleId="210">
    <w:name w:val="Средняя сетка 21"/>
    <w:uiPriority w:val="99"/>
    <w:rsid w:val="003218F9"/>
    <w:pPr>
      <w:ind w:firstLine="0"/>
      <w:jc w:val="left"/>
    </w:pPr>
    <w:rPr>
      <w:rFonts w:ascii="Times New Roman" w:eastAsia="Times New Roman" w:hAnsi="Times New Roman" w:cs="Times New Roman"/>
      <w:sz w:val="28"/>
      <w:szCs w:val="28"/>
    </w:rPr>
  </w:style>
  <w:style w:type="character" w:customStyle="1" w:styleId="13pt0pt">
    <w:name w:val="Основной текст + 13 pt;Курсив;Интервал 0 pt"/>
    <w:basedOn w:val="a5"/>
    <w:rsid w:val="00887C86"/>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character" w:customStyle="1" w:styleId="33">
    <w:name w:val="Основной текст (3)_"/>
    <w:basedOn w:val="a2"/>
    <w:link w:val="34"/>
    <w:rsid w:val="00887C86"/>
    <w:rPr>
      <w:rFonts w:ascii="Times New Roman" w:eastAsia="Times New Roman" w:hAnsi="Times New Roman" w:cs="Times New Roman"/>
      <w:i/>
      <w:iCs/>
      <w:spacing w:val="-1"/>
      <w:sz w:val="26"/>
      <w:szCs w:val="26"/>
      <w:shd w:val="clear" w:color="auto" w:fill="FFFFFF"/>
    </w:rPr>
  </w:style>
  <w:style w:type="paragraph" w:customStyle="1" w:styleId="34">
    <w:name w:val="Основной текст (3)"/>
    <w:basedOn w:val="a1"/>
    <w:link w:val="33"/>
    <w:rsid w:val="00887C86"/>
    <w:pPr>
      <w:widowControl w:val="0"/>
      <w:shd w:val="clear" w:color="auto" w:fill="FFFFFF"/>
      <w:spacing w:line="475" w:lineRule="exact"/>
      <w:ind w:firstLine="0"/>
    </w:pPr>
    <w:rPr>
      <w:rFonts w:ascii="Times New Roman" w:eastAsia="Times New Roman" w:hAnsi="Times New Roman" w:cs="Times New Roman"/>
      <w:i/>
      <w:iCs/>
      <w:spacing w:val="-1"/>
      <w:sz w:val="26"/>
      <w:szCs w:val="26"/>
    </w:rPr>
  </w:style>
  <w:style w:type="paragraph" w:customStyle="1" w:styleId="CM22">
    <w:name w:val="CM22"/>
    <w:basedOn w:val="Default"/>
    <w:next w:val="Default"/>
    <w:rsid w:val="00154A2A"/>
    <w:pPr>
      <w:widowControl w:val="0"/>
      <w:spacing w:after="438"/>
    </w:pPr>
    <w:rPr>
      <w:rFonts w:ascii="IOKHK E+ Pragmatica C" w:eastAsia="Times New Roman" w:hAnsi="IOKHK E+ Pragmatica C"/>
      <w:color w:val="auto"/>
      <w:lang w:eastAsia="ru-RU"/>
    </w:rPr>
  </w:style>
  <w:style w:type="character" w:customStyle="1" w:styleId="4TimesNewRoman">
    <w:name w:val="Основной текст (4) + Times New Roman"/>
    <w:aliases w:val="10,5 pt,Не полужирный5"/>
    <w:basedOn w:val="a2"/>
    <w:uiPriority w:val="99"/>
    <w:rsid w:val="00154A2A"/>
    <w:rPr>
      <w:rFonts w:ascii="Times New Roman" w:hAnsi="Times New Roman" w:cs="Times New Roman"/>
      <w:spacing w:val="0"/>
      <w:sz w:val="21"/>
      <w:szCs w:val="21"/>
    </w:rPr>
  </w:style>
  <w:style w:type="character" w:customStyle="1" w:styleId="FontStyle90">
    <w:name w:val="Font Style90"/>
    <w:basedOn w:val="a2"/>
    <w:rsid w:val="0024080C"/>
    <w:rPr>
      <w:rFonts w:ascii="Times New Roman" w:hAnsi="Times New Roman" w:cs="Times New Roman"/>
      <w:b/>
      <w:bCs/>
      <w:i/>
      <w:iCs/>
      <w:sz w:val="18"/>
      <w:szCs w:val="18"/>
    </w:rPr>
  </w:style>
  <w:style w:type="paragraph" w:customStyle="1" w:styleId="book">
    <w:name w:val="book"/>
    <w:basedOn w:val="a1"/>
    <w:rsid w:val="00CA69D8"/>
    <w:pPr>
      <w:ind w:firstLine="450"/>
    </w:pPr>
    <w:rPr>
      <w:rFonts w:ascii="Times New Roman" w:eastAsia="Times New Roman" w:hAnsi="Times New Roman" w:cs="Times New Roman"/>
      <w:sz w:val="24"/>
      <w:szCs w:val="24"/>
      <w:lang w:eastAsia="ru-RU"/>
    </w:rPr>
  </w:style>
  <w:style w:type="character" w:customStyle="1" w:styleId="9">
    <w:name w:val="Основной текст (9)_"/>
    <w:basedOn w:val="a2"/>
    <w:link w:val="90"/>
    <w:rsid w:val="00B42929"/>
    <w:rPr>
      <w:rFonts w:ascii="Times New Roman" w:eastAsia="Times New Roman" w:hAnsi="Times New Roman" w:cs="Times New Roman"/>
      <w:b/>
      <w:bCs/>
      <w:sz w:val="23"/>
      <w:szCs w:val="23"/>
      <w:shd w:val="clear" w:color="auto" w:fill="FFFFFF"/>
    </w:rPr>
  </w:style>
  <w:style w:type="paragraph" w:customStyle="1" w:styleId="90">
    <w:name w:val="Основной текст (9)"/>
    <w:basedOn w:val="a1"/>
    <w:link w:val="9"/>
    <w:rsid w:val="00B42929"/>
    <w:pPr>
      <w:widowControl w:val="0"/>
      <w:shd w:val="clear" w:color="auto" w:fill="FFFFFF"/>
      <w:spacing w:before="240" w:line="288" w:lineRule="exact"/>
      <w:ind w:firstLine="0"/>
      <w:jc w:val="left"/>
    </w:pPr>
    <w:rPr>
      <w:rFonts w:ascii="Times New Roman" w:eastAsia="Times New Roman" w:hAnsi="Times New Roman" w:cs="Times New Roman"/>
      <w:b/>
      <w:bCs/>
      <w:sz w:val="23"/>
      <w:szCs w:val="23"/>
    </w:rPr>
  </w:style>
  <w:style w:type="character" w:customStyle="1" w:styleId="spelle">
    <w:name w:val="spelle"/>
    <w:basedOn w:val="a2"/>
    <w:rsid w:val="00B42929"/>
  </w:style>
  <w:style w:type="character" w:customStyle="1" w:styleId="16pt">
    <w:name w:val="Основной текст + 16 pt"/>
    <w:basedOn w:val="a2"/>
    <w:rsid w:val="008B799F"/>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FFFFFF"/>
      <w:lang w:val="ru-RU"/>
    </w:rPr>
  </w:style>
  <w:style w:type="character" w:customStyle="1" w:styleId="155pt">
    <w:name w:val="Основной текст + 15;5 pt;Полужирный;Курсив"/>
    <w:basedOn w:val="a2"/>
    <w:rsid w:val="008B799F"/>
    <w:rPr>
      <w:rFonts w:ascii="Times New Roman" w:eastAsia="Times New Roman" w:hAnsi="Times New Roman" w:cs="Times New Roman"/>
      <w:b/>
      <w:bCs/>
      <w:i/>
      <w:iCs/>
      <w:smallCaps w:val="0"/>
      <w:strike w:val="0"/>
      <w:color w:val="000000"/>
      <w:spacing w:val="0"/>
      <w:w w:val="100"/>
      <w:position w:val="0"/>
      <w:sz w:val="31"/>
      <w:szCs w:val="31"/>
      <w:u w:val="none"/>
      <w:shd w:val="clear" w:color="auto" w:fill="FFFFFF"/>
      <w:lang w:val="ru-RU"/>
    </w:rPr>
  </w:style>
  <w:style w:type="character" w:customStyle="1" w:styleId="aff0">
    <w:name w:val="Основной текст + Курсив"/>
    <w:basedOn w:val="a2"/>
    <w:rsid w:val="008B799F"/>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0pt">
    <w:name w:val="Основной текст + Полужирный;Интервал 0 pt"/>
    <w:basedOn w:val="a2"/>
    <w:rsid w:val="008B799F"/>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paragraph" w:customStyle="1" w:styleId="35">
    <w:name w:val="Абзац списка3"/>
    <w:basedOn w:val="a1"/>
    <w:uiPriority w:val="99"/>
    <w:rsid w:val="00367A42"/>
    <w:pPr>
      <w:ind w:left="720"/>
    </w:pPr>
    <w:rPr>
      <w:rFonts w:ascii="Calibri" w:eastAsia="Times New Roman" w:hAnsi="Calibri" w:cs="Calibri"/>
      <w:szCs w:val="20"/>
    </w:rPr>
  </w:style>
  <w:style w:type="paragraph" w:customStyle="1" w:styleId="ConsPlusNormal">
    <w:name w:val="ConsPlusNormal"/>
    <w:rsid w:val="00824ECE"/>
    <w:rPr>
      <w:rFonts w:ascii="Calibri" w:eastAsia="Calibri" w:hAnsi="Calibri" w:cs="Calibri"/>
      <w:szCs w:val="20"/>
      <w:lang w:eastAsia="ru-RU"/>
    </w:rPr>
  </w:style>
  <w:style w:type="character" w:customStyle="1" w:styleId="16">
    <w:name w:val="Упомянуть1"/>
    <w:basedOn w:val="a2"/>
    <w:uiPriority w:val="99"/>
    <w:semiHidden/>
    <w:unhideWhenUsed/>
    <w:rsid w:val="00A7619F"/>
    <w:rPr>
      <w:color w:val="2B579A"/>
      <w:shd w:val="clear" w:color="auto" w:fill="E6E6E6"/>
    </w:rPr>
  </w:style>
  <w:style w:type="character" w:customStyle="1" w:styleId="af2">
    <w:name w:val="Абзац списка Знак"/>
    <w:link w:val="af1"/>
    <w:uiPriority w:val="99"/>
    <w:rsid w:val="004C5927"/>
  </w:style>
  <w:style w:type="character" w:customStyle="1" w:styleId="bold">
    <w:name w:val="bold"/>
    <w:basedOn w:val="a2"/>
    <w:rsid w:val="006F2CA1"/>
    <w:rPr>
      <w:b/>
      <w:bCs/>
    </w:rPr>
  </w:style>
  <w:style w:type="character" w:customStyle="1" w:styleId="italic">
    <w:name w:val="italic"/>
    <w:basedOn w:val="a2"/>
    <w:rsid w:val="006F2CA1"/>
    <w:rPr>
      <w:i/>
      <w:iCs/>
    </w:rPr>
  </w:style>
  <w:style w:type="paragraph" w:customStyle="1" w:styleId="Style16">
    <w:name w:val="Style16"/>
    <w:basedOn w:val="a1"/>
    <w:rsid w:val="008D5C1D"/>
    <w:pPr>
      <w:widowControl w:val="0"/>
      <w:autoSpaceDE w:val="0"/>
      <w:autoSpaceDN w:val="0"/>
      <w:adjustRightInd w:val="0"/>
      <w:ind w:firstLine="0"/>
    </w:pPr>
    <w:rPr>
      <w:rFonts w:ascii="Sylfaen" w:eastAsia="Times New Roman" w:hAnsi="Sylfaen" w:cs="Times New Roman"/>
      <w:sz w:val="24"/>
      <w:szCs w:val="24"/>
      <w:lang w:eastAsia="ru-RU"/>
    </w:rPr>
  </w:style>
  <w:style w:type="paragraph" w:customStyle="1" w:styleId="ParagraphStyle">
    <w:name w:val="Paragraph Style"/>
    <w:rsid w:val="004E3568"/>
    <w:pPr>
      <w:autoSpaceDE w:val="0"/>
      <w:autoSpaceDN w:val="0"/>
      <w:adjustRightInd w:val="0"/>
      <w:ind w:firstLine="0"/>
      <w:jc w:val="left"/>
    </w:pPr>
    <w:rPr>
      <w:rFonts w:ascii="Arial" w:eastAsia="Times New Roman" w:hAnsi="Arial" w:cs="Arial"/>
      <w:sz w:val="24"/>
      <w:szCs w:val="24"/>
      <w:lang w:eastAsia="ru-RU"/>
    </w:rPr>
  </w:style>
  <w:style w:type="paragraph" w:customStyle="1" w:styleId="17">
    <w:name w:val="Абзац списка1"/>
    <w:basedOn w:val="a1"/>
    <w:rsid w:val="00AB71D5"/>
    <w:pPr>
      <w:spacing w:after="200" w:line="276" w:lineRule="auto"/>
      <w:ind w:left="720" w:firstLine="0"/>
      <w:jc w:val="left"/>
    </w:pPr>
    <w:rPr>
      <w:rFonts w:ascii="Calibri" w:eastAsia="Times New Roman" w:hAnsi="Calibri" w:cs="Times New Roman"/>
    </w:rPr>
  </w:style>
  <w:style w:type="paragraph" w:styleId="a">
    <w:name w:val="List Bullet"/>
    <w:basedOn w:val="aff1"/>
    <w:autoRedefine/>
    <w:rsid w:val="00396F80"/>
    <w:pPr>
      <w:numPr>
        <w:numId w:val="15"/>
      </w:numPr>
      <w:tabs>
        <w:tab w:val="left" w:pos="0"/>
      </w:tabs>
      <w:suppressAutoHyphens/>
      <w:spacing w:line="360" w:lineRule="auto"/>
      <w:contextualSpacing w:val="0"/>
    </w:pPr>
    <w:rPr>
      <w:rFonts w:ascii="Times New Roman" w:eastAsia="Times New Roman" w:hAnsi="Times New Roman" w:cs="Times New Roman"/>
      <w:spacing w:val="-5"/>
      <w:sz w:val="28"/>
      <w:szCs w:val="20"/>
      <w:lang w:eastAsia="ru-RU"/>
    </w:rPr>
  </w:style>
  <w:style w:type="character" w:styleId="aff2">
    <w:name w:val="annotation reference"/>
    <w:uiPriority w:val="99"/>
    <w:semiHidden/>
    <w:unhideWhenUsed/>
    <w:rsid w:val="00396F80"/>
    <w:rPr>
      <w:sz w:val="16"/>
      <w:szCs w:val="16"/>
    </w:rPr>
  </w:style>
  <w:style w:type="paragraph" w:styleId="aff3">
    <w:name w:val="annotation text"/>
    <w:basedOn w:val="a1"/>
    <w:link w:val="aff4"/>
    <w:uiPriority w:val="99"/>
    <w:unhideWhenUsed/>
    <w:rsid w:val="00396F80"/>
    <w:pPr>
      <w:ind w:firstLine="0"/>
    </w:pPr>
    <w:rPr>
      <w:rFonts w:ascii="Calibri" w:eastAsia="Calibri" w:hAnsi="Calibri" w:cs="Times New Roman"/>
      <w:sz w:val="20"/>
      <w:szCs w:val="20"/>
    </w:rPr>
  </w:style>
  <w:style w:type="character" w:customStyle="1" w:styleId="aff4">
    <w:name w:val="Текст примечания Знак"/>
    <w:basedOn w:val="a2"/>
    <w:link w:val="aff3"/>
    <w:uiPriority w:val="99"/>
    <w:rsid w:val="00396F80"/>
    <w:rPr>
      <w:rFonts w:ascii="Calibri" w:eastAsia="Calibri" w:hAnsi="Calibri" w:cs="Times New Roman"/>
      <w:sz w:val="20"/>
      <w:szCs w:val="20"/>
    </w:rPr>
  </w:style>
  <w:style w:type="paragraph" w:styleId="aff1">
    <w:name w:val="List"/>
    <w:basedOn w:val="a1"/>
    <w:uiPriority w:val="99"/>
    <w:semiHidden/>
    <w:unhideWhenUsed/>
    <w:rsid w:val="00396F80"/>
    <w:pPr>
      <w:ind w:left="283" w:hanging="283"/>
      <w:contextualSpacing/>
    </w:pPr>
  </w:style>
  <w:style w:type="character" w:customStyle="1" w:styleId="ac">
    <w:name w:val="Без интервала Знак"/>
    <w:link w:val="ab"/>
    <w:uiPriority w:val="1"/>
    <w:rsid w:val="00A206ED"/>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99959">
      <w:bodyDiv w:val="1"/>
      <w:marLeft w:val="0"/>
      <w:marRight w:val="0"/>
      <w:marTop w:val="0"/>
      <w:marBottom w:val="0"/>
      <w:divBdr>
        <w:top w:val="none" w:sz="0" w:space="0" w:color="auto"/>
        <w:left w:val="none" w:sz="0" w:space="0" w:color="auto"/>
        <w:bottom w:val="none" w:sz="0" w:space="0" w:color="auto"/>
        <w:right w:val="none" w:sz="0" w:space="0" w:color="auto"/>
      </w:divBdr>
    </w:div>
    <w:div w:id="152912799">
      <w:bodyDiv w:val="1"/>
      <w:marLeft w:val="0"/>
      <w:marRight w:val="0"/>
      <w:marTop w:val="0"/>
      <w:marBottom w:val="0"/>
      <w:divBdr>
        <w:top w:val="none" w:sz="0" w:space="0" w:color="auto"/>
        <w:left w:val="none" w:sz="0" w:space="0" w:color="auto"/>
        <w:bottom w:val="none" w:sz="0" w:space="0" w:color="auto"/>
        <w:right w:val="none" w:sz="0" w:space="0" w:color="auto"/>
      </w:divBdr>
    </w:div>
    <w:div w:id="234556855">
      <w:bodyDiv w:val="1"/>
      <w:marLeft w:val="0"/>
      <w:marRight w:val="0"/>
      <w:marTop w:val="0"/>
      <w:marBottom w:val="0"/>
      <w:divBdr>
        <w:top w:val="none" w:sz="0" w:space="0" w:color="auto"/>
        <w:left w:val="none" w:sz="0" w:space="0" w:color="auto"/>
        <w:bottom w:val="none" w:sz="0" w:space="0" w:color="auto"/>
        <w:right w:val="none" w:sz="0" w:space="0" w:color="auto"/>
      </w:divBdr>
    </w:div>
    <w:div w:id="286470665">
      <w:bodyDiv w:val="1"/>
      <w:marLeft w:val="0"/>
      <w:marRight w:val="0"/>
      <w:marTop w:val="0"/>
      <w:marBottom w:val="0"/>
      <w:divBdr>
        <w:top w:val="none" w:sz="0" w:space="0" w:color="auto"/>
        <w:left w:val="none" w:sz="0" w:space="0" w:color="auto"/>
        <w:bottom w:val="none" w:sz="0" w:space="0" w:color="auto"/>
        <w:right w:val="none" w:sz="0" w:space="0" w:color="auto"/>
      </w:divBdr>
    </w:div>
    <w:div w:id="377359434">
      <w:bodyDiv w:val="1"/>
      <w:marLeft w:val="0"/>
      <w:marRight w:val="0"/>
      <w:marTop w:val="0"/>
      <w:marBottom w:val="0"/>
      <w:divBdr>
        <w:top w:val="none" w:sz="0" w:space="0" w:color="auto"/>
        <w:left w:val="none" w:sz="0" w:space="0" w:color="auto"/>
        <w:bottom w:val="none" w:sz="0" w:space="0" w:color="auto"/>
        <w:right w:val="none" w:sz="0" w:space="0" w:color="auto"/>
      </w:divBdr>
    </w:div>
    <w:div w:id="456918423">
      <w:bodyDiv w:val="1"/>
      <w:marLeft w:val="0"/>
      <w:marRight w:val="0"/>
      <w:marTop w:val="0"/>
      <w:marBottom w:val="0"/>
      <w:divBdr>
        <w:top w:val="none" w:sz="0" w:space="0" w:color="auto"/>
        <w:left w:val="none" w:sz="0" w:space="0" w:color="auto"/>
        <w:bottom w:val="none" w:sz="0" w:space="0" w:color="auto"/>
        <w:right w:val="none" w:sz="0" w:space="0" w:color="auto"/>
      </w:divBdr>
    </w:div>
    <w:div w:id="684748094">
      <w:bodyDiv w:val="1"/>
      <w:marLeft w:val="0"/>
      <w:marRight w:val="0"/>
      <w:marTop w:val="0"/>
      <w:marBottom w:val="0"/>
      <w:divBdr>
        <w:top w:val="none" w:sz="0" w:space="0" w:color="auto"/>
        <w:left w:val="none" w:sz="0" w:space="0" w:color="auto"/>
        <w:bottom w:val="none" w:sz="0" w:space="0" w:color="auto"/>
        <w:right w:val="none" w:sz="0" w:space="0" w:color="auto"/>
      </w:divBdr>
    </w:div>
    <w:div w:id="729883480">
      <w:bodyDiv w:val="1"/>
      <w:marLeft w:val="0"/>
      <w:marRight w:val="0"/>
      <w:marTop w:val="0"/>
      <w:marBottom w:val="0"/>
      <w:divBdr>
        <w:top w:val="none" w:sz="0" w:space="0" w:color="auto"/>
        <w:left w:val="none" w:sz="0" w:space="0" w:color="auto"/>
        <w:bottom w:val="none" w:sz="0" w:space="0" w:color="auto"/>
        <w:right w:val="none" w:sz="0" w:space="0" w:color="auto"/>
      </w:divBdr>
    </w:div>
    <w:div w:id="742487283">
      <w:bodyDiv w:val="1"/>
      <w:marLeft w:val="0"/>
      <w:marRight w:val="0"/>
      <w:marTop w:val="0"/>
      <w:marBottom w:val="0"/>
      <w:divBdr>
        <w:top w:val="none" w:sz="0" w:space="0" w:color="auto"/>
        <w:left w:val="none" w:sz="0" w:space="0" w:color="auto"/>
        <w:bottom w:val="none" w:sz="0" w:space="0" w:color="auto"/>
        <w:right w:val="none" w:sz="0" w:space="0" w:color="auto"/>
      </w:divBdr>
    </w:div>
    <w:div w:id="846941348">
      <w:bodyDiv w:val="1"/>
      <w:marLeft w:val="0"/>
      <w:marRight w:val="0"/>
      <w:marTop w:val="0"/>
      <w:marBottom w:val="0"/>
      <w:divBdr>
        <w:top w:val="none" w:sz="0" w:space="0" w:color="auto"/>
        <w:left w:val="none" w:sz="0" w:space="0" w:color="auto"/>
        <w:bottom w:val="none" w:sz="0" w:space="0" w:color="auto"/>
        <w:right w:val="none" w:sz="0" w:space="0" w:color="auto"/>
      </w:divBdr>
    </w:div>
    <w:div w:id="932326058">
      <w:bodyDiv w:val="1"/>
      <w:marLeft w:val="0"/>
      <w:marRight w:val="0"/>
      <w:marTop w:val="0"/>
      <w:marBottom w:val="0"/>
      <w:divBdr>
        <w:top w:val="none" w:sz="0" w:space="0" w:color="auto"/>
        <w:left w:val="none" w:sz="0" w:space="0" w:color="auto"/>
        <w:bottom w:val="none" w:sz="0" w:space="0" w:color="auto"/>
        <w:right w:val="none" w:sz="0" w:space="0" w:color="auto"/>
      </w:divBdr>
    </w:div>
    <w:div w:id="962734025">
      <w:bodyDiv w:val="1"/>
      <w:marLeft w:val="0"/>
      <w:marRight w:val="0"/>
      <w:marTop w:val="0"/>
      <w:marBottom w:val="0"/>
      <w:divBdr>
        <w:top w:val="none" w:sz="0" w:space="0" w:color="auto"/>
        <w:left w:val="none" w:sz="0" w:space="0" w:color="auto"/>
        <w:bottom w:val="none" w:sz="0" w:space="0" w:color="auto"/>
        <w:right w:val="none" w:sz="0" w:space="0" w:color="auto"/>
      </w:divBdr>
    </w:div>
    <w:div w:id="1027026323">
      <w:bodyDiv w:val="1"/>
      <w:marLeft w:val="0"/>
      <w:marRight w:val="0"/>
      <w:marTop w:val="0"/>
      <w:marBottom w:val="0"/>
      <w:divBdr>
        <w:top w:val="none" w:sz="0" w:space="0" w:color="auto"/>
        <w:left w:val="none" w:sz="0" w:space="0" w:color="auto"/>
        <w:bottom w:val="none" w:sz="0" w:space="0" w:color="auto"/>
        <w:right w:val="none" w:sz="0" w:space="0" w:color="auto"/>
      </w:divBdr>
    </w:div>
    <w:div w:id="1067874873">
      <w:bodyDiv w:val="1"/>
      <w:marLeft w:val="0"/>
      <w:marRight w:val="0"/>
      <w:marTop w:val="0"/>
      <w:marBottom w:val="0"/>
      <w:divBdr>
        <w:top w:val="none" w:sz="0" w:space="0" w:color="auto"/>
        <w:left w:val="none" w:sz="0" w:space="0" w:color="auto"/>
        <w:bottom w:val="none" w:sz="0" w:space="0" w:color="auto"/>
        <w:right w:val="none" w:sz="0" w:space="0" w:color="auto"/>
      </w:divBdr>
    </w:div>
    <w:div w:id="1247227155">
      <w:bodyDiv w:val="1"/>
      <w:marLeft w:val="0"/>
      <w:marRight w:val="0"/>
      <w:marTop w:val="0"/>
      <w:marBottom w:val="0"/>
      <w:divBdr>
        <w:top w:val="none" w:sz="0" w:space="0" w:color="auto"/>
        <w:left w:val="none" w:sz="0" w:space="0" w:color="auto"/>
        <w:bottom w:val="none" w:sz="0" w:space="0" w:color="auto"/>
        <w:right w:val="none" w:sz="0" w:space="0" w:color="auto"/>
      </w:divBdr>
    </w:div>
    <w:div w:id="1265649536">
      <w:bodyDiv w:val="1"/>
      <w:marLeft w:val="0"/>
      <w:marRight w:val="0"/>
      <w:marTop w:val="0"/>
      <w:marBottom w:val="0"/>
      <w:divBdr>
        <w:top w:val="none" w:sz="0" w:space="0" w:color="auto"/>
        <w:left w:val="none" w:sz="0" w:space="0" w:color="auto"/>
        <w:bottom w:val="none" w:sz="0" w:space="0" w:color="auto"/>
        <w:right w:val="none" w:sz="0" w:space="0" w:color="auto"/>
      </w:divBdr>
    </w:div>
    <w:div w:id="1505634346">
      <w:bodyDiv w:val="1"/>
      <w:marLeft w:val="0"/>
      <w:marRight w:val="0"/>
      <w:marTop w:val="0"/>
      <w:marBottom w:val="0"/>
      <w:divBdr>
        <w:top w:val="none" w:sz="0" w:space="0" w:color="auto"/>
        <w:left w:val="none" w:sz="0" w:space="0" w:color="auto"/>
        <w:bottom w:val="none" w:sz="0" w:space="0" w:color="auto"/>
        <w:right w:val="none" w:sz="0" w:space="0" w:color="auto"/>
      </w:divBdr>
    </w:div>
    <w:div w:id="1522162971">
      <w:bodyDiv w:val="1"/>
      <w:marLeft w:val="0"/>
      <w:marRight w:val="0"/>
      <w:marTop w:val="0"/>
      <w:marBottom w:val="0"/>
      <w:divBdr>
        <w:top w:val="none" w:sz="0" w:space="0" w:color="auto"/>
        <w:left w:val="none" w:sz="0" w:space="0" w:color="auto"/>
        <w:bottom w:val="none" w:sz="0" w:space="0" w:color="auto"/>
        <w:right w:val="none" w:sz="0" w:space="0" w:color="auto"/>
      </w:divBdr>
    </w:div>
    <w:div w:id="1524632167">
      <w:bodyDiv w:val="1"/>
      <w:marLeft w:val="0"/>
      <w:marRight w:val="0"/>
      <w:marTop w:val="0"/>
      <w:marBottom w:val="0"/>
      <w:divBdr>
        <w:top w:val="none" w:sz="0" w:space="0" w:color="auto"/>
        <w:left w:val="none" w:sz="0" w:space="0" w:color="auto"/>
        <w:bottom w:val="none" w:sz="0" w:space="0" w:color="auto"/>
        <w:right w:val="none" w:sz="0" w:space="0" w:color="auto"/>
      </w:divBdr>
    </w:div>
    <w:div w:id="1723477970">
      <w:bodyDiv w:val="1"/>
      <w:marLeft w:val="0"/>
      <w:marRight w:val="0"/>
      <w:marTop w:val="0"/>
      <w:marBottom w:val="0"/>
      <w:divBdr>
        <w:top w:val="none" w:sz="0" w:space="0" w:color="auto"/>
        <w:left w:val="none" w:sz="0" w:space="0" w:color="auto"/>
        <w:bottom w:val="none" w:sz="0" w:space="0" w:color="auto"/>
        <w:right w:val="none" w:sz="0" w:space="0" w:color="auto"/>
      </w:divBdr>
    </w:div>
    <w:div w:id="1735930596">
      <w:bodyDiv w:val="1"/>
      <w:marLeft w:val="0"/>
      <w:marRight w:val="0"/>
      <w:marTop w:val="0"/>
      <w:marBottom w:val="0"/>
      <w:divBdr>
        <w:top w:val="none" w:sz="0" w:space="0" w:color="auto"/>
        <w:left w:val="none" w:sz="0" w:space="0" w:color="auto"/>
        <w:bottom w:val="none" w:sz="0" w:space="0" w:color="auto"/>
        <w:right w:val="none" w:sz="0" w:space="0" w:color="auto"/>
      </w:divBdr>
    </w:div>
    <w:div w:id="194769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p.nwipa.ru:2048/login?url=https://www.biblio-online.ru/viewer/75A23579-DD7E-46A4-A642-0FEB10FBD853" TargetMode="External"/><Relationship Id="rId13" Type="http://schemas.openxmlformats.org/officeDocument/2006/relationships/hyperlink" Target="http://slovari.ru" TargetMode="External"/><Relationship Id="rId18" Type="http://schemas.openxmlformats.org/officeDocument/2006/relationships/hyperlink" Target="http://licey.net/free/4-russkii_yazy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gramota.ru/slovari/" TargetMode="External"/><Relationship Id="rId7" Type="http://schemas.openxmlformats.org/officeDocument/2006/relationships/hyperlink" Target="http://idp.nwipa.ru:2048/login?url=https://biblio-online.ru/book/A9822169-D834-44A4-87C0-CD6B14681E8E" TargetMode="External"/><Relationship Id="rId12" Type="http://schemas.openxmlformats.org/officeDocument/2006/relationships/hyperlink" Target="http://www.gramota.ru/" TargetMode="External"/><Relationship Id="rId17" Type="http://schemas.openxmlformats.org/officeDocument/2006/relationships/hyperlink" Target="http://siberia-expert.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hilology.ru/" TargetMode="External"/><Relationship Id="rId20" Type="http://schemas.openxmlformats.org/officeDocument/2006/relationships/hyperlink" Target="http://gramota.ru/slovari/" TargetMode="External"/><Relationship Id="rId1" Type="http://schemas.openxmlformats.org/officeDocument/2006/relationships/customXml" Target="../customXml/item1.xml"/><Relationship Id="rId6" Type="http://schemas.openxmlformats.org/officeDocument/2006/relationships/hyperlink" Target="https://idp.nwipa.ru:2180/viewer/delovye-kommunikacii-412860" TargetMode="External"/><Relationship Id="rId11" Type="http://schemas.openxmlformats.org/officeDocument/2006/relationships/hyperlink" Target="http://nwapa.spb.ru/%20" TargetMode="External"/><Relationship Id="rId24" Type="http://schemas.openxmlformats.org/officeDocument/2006/relationships/hyperlink" Target="http://orfo.ruslang.ru/" TargetMode="External"/><Relationship Id="rId5" Type="http://schemas.openxmlformats.org/officeDocument/2006/relationships/webSettings" Target="webSettings.xml"/><Relationship Id="rId15" Type="http://schemas.openxmlformats.org/officeDocument/2006/relationships/hyperlink" Target="http://www.ruscorpora.ru/" TargetMode="External"/><Relationship Id="rId23" Type="http://schemas.openxmlformats.org/officeDocument/2006/relationships/hyperlink" Target="http://gramota.ru/slovari/" TargetMode="External"/><Relationship Id="rId10" Type="http://schemas.openxmlformats.org/officeDocument/2006/relationships/hyperlink" Target="http://idp.nwipa.ru:2239/60399.html" TargetMode="External"/><Relationship Id="rId19" Type="http://schemas.openxmlformats.org/officeDocument/2006/relationships/hyperlink" Target="http://gramota.ru/slovari/" TargetMode="External"/><Relationship Id="rId4" Type="http://schemas.openxmlformats.org/officeDocument/2006/relationships/settings" Target="settings.xml"/><Relationship Id="rId9" Type="http://schemas.openxmlformats.org/officeDocument/2006/relationships/hyperlink" Target="http://idp.nwipa.ru:2048/login?url=http://ibooks.ru/reading.php?productid=340825" TargetMode="External"/><Relationship Id="rId14" Type="http://schemas.openxmlformats.org/officeDocument/2006/relationships/hyperlink" Target="http://therules.ru/" TargetMode="External"/><Relationship Id="rId22" Type="http://schemas.openxmlformats.org/officeDocument/2006/relationships/hyperlink" Target="http://gramota.ru/slovar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4CCD1-1E86-41F2-AC94-8A2CFCFF4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7462</Words>
  <Characters>42534</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SZIU</Company>
  <LinksUpToDate>false</LinksUpToDate>
  <CharactersWithSpaces>49897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Пиняков Алексей Викторович</cp:lastModifiedBy>
  <cp:revision>3</cp:revision>
  <dcterms:created xsi:type="dcterms:W3CDTF">2020-07-22T07:20:00Z</dcterms:created>
  <dcterms:modified xsi:type="dcterms:W3CDTF">2020-07-22T07:52:00Z</dcterms:modified>
</cp:coreProperties>
</file>